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681A" w:rsidRPr="0083681A" w:rsidRDefault="0083681A" w:rsidP="0083681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bookmarkStart w:id="0" w:name="_GoBack"/>
      <w:bookmarkEnd w:id="0"/>
      <w:r w:rsidRPr="0083681A">
        <w:rPr>
          <w:rFonts w:ascii="Times New Roman" w:eastAsia="Times New Roman" w:hAnsi="Times New Roman"/>
          <w:b/>
          <w:sz w:val="24"/>
          <w:lang w:eastAsia="hu-HU"/>
        </w:rPr>
        <w:t>Szivacskézilabda kerettanterv 1-4. évfolyam számára</w:t>
      </w:r>
    </w:p>
    <w:p w:rsidR="0083681A" w:rsidRPr="0083681A" w:rsidRDefault="0083681A" w:rsidP="0083681A">
      <w:pPr>
        <w:contextualSpacing/>
        <w:rPr>
          <w:rFonts w:ascii="Times New Roman" w:eastAsia="Times New Roman" w:hAnsi="Times New Roman"/>
          <w:sz w:val="24"/>
          <w:lang w:eastAsia="hu-HU"/>
        </w:rPr>
      </w:pPr>
    </w:p>
    <w:p w:rsidR="0083681A" w:rsidRPr="0083681A" w:rsidRDefault="0083681A" w:rsidP="0083681A">
      <w:pPr>
        <w:spacing w:after="0" w:line="240" w:lineRule="auto"/>
        <w:contextualSpacing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83681A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Célok, feladatok </w:t>
      </w:r>
    </w:p>
    <w:p w:rsidR="0083681A" w:rsidRPr="0083681A" w:rsidRDefault="0083681A" w:rsidP="0083681A">
      <w:pPr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83681A" w:rsidRPr="0083681A" w:rsidRDefault="0083681A" w:rsidP="0083681A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83681A">
        <w:rPr>
          <w:rFonts w:ascii="Times New Roman" w:eastAsia="Times New Roman" w:hAnsi="Times New Roman"/>
          <w:sz w:val="24"/>
          <w:szCs w:val="24"/>
          <w:lang w:eastAsia="hu-HU"/>
        </w:rPr>
        <w:t xml:space="preserve">A szivacskézilabdázás legfőbb célja, hogy a játékon keresztül minél több gyermek fedezhesse fel a kézilabdázás élményét, és tanulja meg a játék alapjait a szabadidős vagy a későbbiekben a versenyszerű kézilabdázás érdekében. A játéktevékenység és oktatásmódszertani szemlélete az életkori sajátosságokhoz illeszkedik. A játékot és a játékosságot kiemelt eszköznek tekinti, amely segítségével örömteli és izgalmas tanulási lehetőséget kínál minden gyermek számára.  </w:t>
      </w:r>
    </w:p>
    <w:p w:rsidR="0083681A" w:rsidRPr="0083681A" w:rsidRDefault="0083681A" w:rsidP="0083681A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83681A">
        <w:rPr>
          <w:rFonts w:ascii="Times New Roman" w:eastAsia="Times New Roman" w:hAnsi="Times New Roman"/>
          <w:sz w:val="24"/>
          <w:szCs w:val="24"/>
          <w:lang w:eastAsia="hu-HU"/>
        </w:rPr>
        <w:t xml:space="preserve">Az egyszerűsített szabályrendszer és a szivacslabda tulajdonságai együttesen biztosítják, hogy a sportág félelem nélküli, szórakoztató tevékenységgé váljon az alsó tagozatos tanulók számára. </w:t>
      </w:r>
    </w:p>
    <w:p w:rsidR="0083681A" w:rsidRPr="0083681A" w:rsidRDefault="0083681A" w:rsidP="0083681A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83681A">
        <w:rPr>
          <w:rFonts w:ascii="Times New Roman" w:eastAsia="Times New Roman" w:hAnsi="Times New Roman"/>
          <w:sz w:val="24"/>
          <w:szCs w:val="24"/>
          <w:lang w:eastAsia="hu-HU"/>
        </w:rPr>
        <w:t xml:space="preserve">A játéktevékenység a legfőbb motiváció a tanulók számára, amely segítségével autentikus körülmények között, társas mezőben kezdődik meg a sportág alapjainak elsajátítása. Az egyéni és társas felelősségvállalás, a sportszerű magatartás és az egészséges versenyszellem kialakítása, szabályozása együttesen alapozzák meg a játékhoz szükséges morális fejlődést. </w:t>
      </w:r>
    </w:p>
    <w:p w:rsidR="0083681A" w:rsidRPr="0083681A" w:rsidRDefault="0083681A" w:rsidP="0083681A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83681A">
        <w:rPr>
          <w:rFonts w:ascii="Times New Roman" w:eastAsia="Times New Roman" w:hAnsi="Times New Roman"/>
          <w:sz w:val="24"/>
          <w:szCs w:val="24"/>
          <w:lang w:eastAsia="hu-HU"/>
        </w:rPr>
        <w:t xml:space="preserve">Mindezeken túl a kézilabda játékokban megjelenő, egyéni és társas problémamegoldást kívánó helyzetek a motoros szférán túl kiválóan fejlesztik a szociális, emocionális és kognitív képességeket. </w:t>
      </w:r>
    </w:p>
    <w:p w:rsidR="0083681A" w:rsidRPr="0083681A" w:rsidRDefault="0083681A" w:rsidP="0083681A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83681A" w:rsidRPr="0083681A" w:rsidRDefault="0083681A" w:rsidP="0083681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83681A">
        <w:rPr>
          <w:rFonts w:ascii="Times New Roman" w:eastAsia="Times New Roman" w:hAnsi="Times New Roman"/>
          <w:sz w:val="24"/>
          <w:szCs w:val="24"/>
          <w:lang w:eastAsia="hu-HU"/>
        </w:rPr>
        <w:t xml:space="preserve">Az alsó tagozatos testnevelésben a tanulók alapvető mozgásmintáinak és mozgáskészségeinek kialakítása, formálása, illetve a szabályozott mozgásvégrehajtás alapjainak elsajátítása a legfontosabb cél. Ebből fakadóan az alapkészségek mozgásmintáinak megszilárdulása, magabiztos végrehajtásuk kialakulása kiemelkedően fontos ebben az időszakban, melyek a hatékony és gyors mozgástanulás, továbbá a bonyolultabb sportági mozgások alapjait jelentik. </w:t>
      </w:r>
    </w:p>
    <w:p w:rsidR="0083681A" w:rsidRPr="0083681A" w:rsidRDefault="0083681A" w:rsidP="0083681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83681A">
        <w:rPr>
          <w:rFonts w:ascii="Times New Roman" w:eastAsia="Times New Roman" w:hAnsi="Times New Roman"/>
          <w:sz w:val="24"/>
          <w:szCs w:val="24"/>
          <w:lang w:eastAsia="hu-HU"/>
        </w:rPr>
        <w:t>A szivacskézilabda tevékenységek során a természetes hely- és helyzetváltoztató mozgások mellett hangsúlyosan fejlődnek a manipulatív mozgások. A labda elfogása, dobása a lábak munkájával a kézilabda játékok sajátos készségcsoportját képezik, amelyek tanulása hozzájárul a kinesztetikus érzékelés fejlődéséhez.</w:t>
      </w:r>
    </w:p>
    <w:p w:rsidR="0083681A" w:rsidRPr="0083681A" w:rsidRDefault="0083681A" w:rsidP="0083681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83681A">
        <w:rPr>
          <w:rFonts w:ascii="Times New Roman" w:eastAsia="Times New Roman" w:hAnsi="Times New Roman"/>
          <w:sz w:val="24"/>
          <w:szCs w:val="24"/>
          <w:lang w:eastAsia="hu-HU"/>
        </w:rPr>
        <w:t xml:space="preserve">A gyakorlás során mindkét kéz ügyességét szükséges fejleszteni, s törekedni kell arra, hogy a vizuális információfeldolgozás a végrehajtások mentén egyre hatékonyabbá váljon. Az egyéni szerepjátékok, illetve a különböző szabályjátékok alkalmazása jól tudatosítható környezetet teremt a kreativitás, felfedezéses mozgástanulás és az ezeket kísérő önálló, alkotó gondolkodás fejlesztéséhez. </w:t>
      </w:r>
    </w:p>
    <w:p w:rsidR="0083681A" w:rsidRPr="0083681A" w:rsidRDefault="0083681A" w:rsidP="0083681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83681A">
        <w:rPr>
          <w:rFonts w:ascii="Times New Roman" w:eastAsia="Times New Roman" w:hAnsi="Times New Roman"/>
          <w:sz w:val="24"/>
          <w:szCs w:val="24"/>
          <w:lang w:eastAsia="hu-HU"/>
        </w:rPr>
        <w:t xml:space="preserve">A szivacskézilabda oktatási szemlélete szerint fontos, hogy minden tanulónak azonos mennyiségű idő álljon a rendelkezésre a gyakorlás és a játék során. Ehhez illeszkedően kerüli a kiesős, sok várakozással járó tanulásszervezési formákat. Emellett figyelembe kell venni, hogy minden tanuló minden játékpozícióban rendszeresen tapasztalatot szerezzen. </w:t>
      </w:r>
    </w:p>
    <w:p w:rsidR="0083681A" w:rsidRPr="0083681A" w:rsidRDefault="0083681A" w:rsidP="0083681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83681A">
        <w:rPr>
          <w:rFonts w:ascii="Times New Roman" w:eastAsia="Times New Roman" w:hAnsi="Times New Roman"/>
          <w:sz w:val="24"/>
          <w:szCs w:val="24"/>
          <w:lang w:eastAsia="hu-HU"/>
        </w:rPr>
        <w:t xml:space="preserve">Az 1-4. osztály tantervében az alapvető természetes mozgáskészségek fejlesztése és azok a kézilabda játékhoz illeszkedő feladatok kontextusában történő alkalmazása hatja át a tematikai egységeket. Az egyéni és társas labdás és labda nélküli ügyességfejlesztés feladatmegoldásai segítik a testtel és a térrel kapcsolatos érzékelési funkciók fejlődését, a játékhoz szükséges alapvető készségek és képességek fejlesztését és kialakítását. A társas együttműködés szabályainak és lehetőségeinek tanulása egyre tudatosabbá, célorientáltabbá teszi az egyes mozgások végrehajtását, amelyek segítségével a kisjátékok, a kreatív játékok és a mérkőzésjátékok is egyre élményszerűbben, eredményesebben játszhatók.  </w:t>
      </w:r>
    </w:p>
    <w:p w:rsidR="0083681A" w:rsidRPr="0083681A" w:rsidRDefault="0083681A" w:rsidP="0083681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83681A">
        <w:rPr>
          <w:rFonts w:ascii="Times New Roman" w:eastAsia="Times New Roman" w:hAnsi="Times New Roman"/>
          <w:sz w:val="24"/>
          <w:szCs w:val="24"/>
          <w:lang w:eastAsia="hu-HU"/>
        </w:rPr>
        <w:t xml:space="preserve">A kooperatív jellegű, együttműködést igénylő játékok és feladatok megteremtik a motoros és pszichés alapját a későbbi, időkényszer alatti, versenyjellegű tevékenységeknek. A versenyek ebben az életkorban mindig a tanulás és fejlődés eszközeként jelennek meg, nem válhatnak kizárólagos céllá. </w:t>
      </w:r>
    </w:p>
    <w:p w:rsidR="0083681A" w:rsidRPr="0083681A" w:rsidRDefault="0083681A" w:rsidP="0083681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83681A">
        <w:rPr>
          <w:rFonts w:ascii="Times New Roman" w:eastAsia="Times New Roman" w:hAnsi="Times New Roman"/>
          <w:sz w:val="24"/>
          <w:szCs w:val="24"/>
          <w:lang w:eastAsia="hu-HU"/>
        </w:rPr>
        <w:lastRenderedPageBreak/>
        <w:t xml:space="preserve">A foglalkozások során külön kiemelt fejlesztési területet jelentenek a kisjátékok, a kreatív játékok és a mérkőzésjátékok. A kisjátékokban megvalósuló alkalmazó gyakorlás feladathelyzeteket teremtve, változatos térbeli, szabálybeli és létszámmal zajló játékokban fejti ki pótolhatatlan fejlesztő hatásait. Szabályozott feltételek mellett sokszoros mozgástanulási lehetőség alakul ki minden tanuló számára. A kreatív játékok hozzájárulnak a szivacskézilabda játék taktikai alapjai megértéséhez, a játéktevékenységben történő egyre tudatosabb és motivált részvételhez, végső soron a kognitív képességek fejlődéséhez. </w:t>
      </w:r>
    </w:p>
    <w:p w:rsidR="0083681A" w:rsidRPr="0083681A" w:rsidRDefault="0083681A" w:rsidP="0083681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83681A">
        <w:rPr>
          <w:rFonts w:ascii="Times New Roman" w:eastAsia="Times New Roman" w:hAnsi="Times New Roman"/>
          <w:sz w:val="24"/>
          <w:szCs w:val="24"/>
          <w:lang w:eastAsia="hu-HU"/>
        </w:rPr>
        <w:t xml:space="preserve">A mérkőzésjátékok az életkori sajátosságokhoz illeszkedő létszámmal, célfelülettel, játéktérrel és szabályrendszerrel kontrollált versenyszituációkba ágyazva teszik teljessé a pedagógiai hatásrendszert. </w:t>
      </w:r>
    </w:p>
    <w:p w:rsidR="0083681A" w:rsidRPr="0083681A" w:rsidRDefault="0083681A" w:rsidP="0083681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83681A">
        <w:rPr>
          <w:rFonts w:ascii="Times New Roman" w:eastAsia="Times New Roman" w:hAnsi="Times New Roman"/>
          <w:sz w:val="24"/>
          <w:szCs w:val="24"/>
          <w:lang w:eastAsia="hu-HU"/>
        </w:rPr>
        <w:t xml:space="preserve">A fenti alapelvek és fejlesztési feladatok megvalósítása során kiemelt jelentőségű, hogy a tanulási folyamat egészét át kell hatnia a nagyfokú sikerességnek, az élményszerzésnek, a kihívást jelentő, örömteli mozgásos tevékenységeknek, amelyek a játékosság módszerével együtt formálják a testneveléshez és a kézilabdázáshoz fűződő pozitív attitűdbázist, és fejlesztik a tanulók teljes személyiségét. </w:t>
      </w:r>
    </w:p>
    <w:p w:rsidR="0083681A" w:rsidRPr="0083681A" w:rsidRDefault="0083681A" w:rsidP="0083681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83681A">
        <w:rPr>
          <w:rFonts w:ascii="Times New Roman" w:eastAsia="Times New Roman" w:hAnsi="Times New Roman"/>
          <w:sz w:val="24"/>
          <w:szCs w:val="24"/>
          <w:lang w:eastAsia="hu-HU"/>
        </w:rPr>
        <w:t xml:space="preserve">A kerettanterv minden tanuló számára heti két órában kívánja biztosítani a hatékony és eredményes szivacskézilabda tanulást. </w:t>
      </w:r>
    </w:p>
    <w:p w:rsidR="0083681A" w:rsidRPr="0083681A" w:rsidRDefault="0083681A" w:rsidP="0083681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83681A">
        <w:rPr>
          <w:rFonts w:ascii="Times New Roman" w:eastAsia="Times New Roman" w:hAnsi="Times New Roman"/>
          <w:sz w:val="24"/>
          <w:szCs w:val="24"/>
          <w:lang w:eastAsia="hu-HU"/>
        </w:rPr>
        <w:t xml:space="preserve">A játéktevékenység során jelölt játékosok száma minden esetben csak a mezőnyjátékosokra vonatkozik. Kapus – ha a játékban van – plusz egy játékosként értendő. </w:t>
      </w:r>
    </w:p>
    <w:p w:rsidR="0083681A" w:rsidRPr="0083681A" w:rsidRDefault="0083681A" w:rsidP="0083681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83681A">
        <w:rPr>
          <w:rFonts w:ascii="Times New Roman" w:eastAsia="Times New Roman" w:hAnsi="Times New Roman"/>
          <w:sz w:val="24"/>
          <w:szCs w:val="24"/>
          <w:lang w:eastAsia="hu-HU"/>
        </w:rPr>
        <w:t xml:space="preserve">A szivacskézilabda mérkőzések pályaméretei az 1-2. osztályban 20 méter hosszú és 10 méter széles téglalap. A kapuelőtér vonal a kapu közepéből, a kapufák vonaláig húzott 5,5 méter sugarú félkörív, amelyeket a kapu szélességének megfelelően egy egyenes vonal köt össze. A kapu az alapvonal közepén áll, mérete: 150-160 centiméter magas és 240-250 centiméter széles. A javasolt játékidő 2x10 perc. </w:t>
      </w:r>
    </w:p>
    <w:p w:rsidR="0083681A" w:rsidRPr="0083681A" w:rsidRDefault="0083681A" w:rsidP="0083681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83681A">
        <w:rPr>
          <w:rFonts w:ascii="Times New Roman" w:eastAsia="Times New Roman" w:hAnsi="Times New Roman"/>
          <w:sz w:val="24"/>
          <w:szCs w:val="24"/>
          <w:lang w:eastAsia="hu-HU"/>
        </w:rPr>
        <w:t>3-4. osztályban a játéktér téglalap alakú terület, amelynek hossza 28 méter, szélessége 15 méter. A kapuelőtér vonal a kapu közepéből, a kapufák vonaláig húzott 6 méter sugarú félkörív, amelyeket a kapu szélességének megfelelően egy egyenes vonal köt össze. A kapu az alapvonal közepén áll, mérete: 150-160 centiméter magas és 240-250 centiméter széles. A javasolt játékidő 2x15 perc.</w:t>
      </w:r>
    </w:p>
    <w:p w:rsidR="0083681A" w:rsidRPr="0083681A" w:rsidRDefault="0083681A" w:rsidP="0083681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83681A">
        <w:rPr>
          <w:rFonts w:ascii="Times New Roman" w:eastAsia="Times New Roman" w:hAnsi="Times New Roman"/>
          <w:sz w:val="24"/>
          <w:szCs w:val="24"/>
          <w:lang w:eastAsia="hu-HU"/>
        </w:rPr>
        <w:t>A mérkőzésjátékokhoz, illetve a szivacskézilabda foglalkozásokhoz használandó szivacskézilabda mérete minden esetben szabadon választható a csapatok tudásszintjéhez és kézméretéhez igazítva. Amennyiben az iskolában nem áll rendelkezésre a javasolt pályaméret, a játéktér méretei és a játék szabályai – így például a csapatok létszáma – hozzáigazítandók az elérhető lehetőségekhez.</w:t>
      </w:r>
    </w:p>
    <w:p w:rsidR="0083681A" w:rsidRPr="0083681A" w:rsidRDefault="0083681A" w:rsidP="0083681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83681A">
        <w:rPr>
          <w:rFonts w:ascii="Times New Roman" w:eastAsia="Times New Roman" w:hAnsi="Times New Roman"/>
          <w:sz w:val="24"/>
          <w:szCs w:val="24"/>
          <w:lang w:eastAsia="hu-HU"/>
        </w:rPr>
        <w:t>A kerettanterv minden tanuló számára, a mindennapos testnevelés kiváltható óráinak részeként, heti két órában kívánja biztosítani a szivacskézilabda tanulást.</w:t>
      </w:r>
    </w:p>
    <w:p w:rsidR="0083681A" w:rsidRPr="0083681A" w:rsidRDefault="0083681A" w:rsidP="0083681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83681A" w:rsidRPr="0083681A" w:rsidRDefault="0083681A" w:rsidP="0083681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83681A" w:rsidRPr="0083681A" w:rsidRDefault="0083681A" w:rsidP="0083681A">
      <w:pPr>
        <w:keepNext/>
        <w:keepLines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aps/>
          <w:spacing w:val="15"/>
          <w:sz w:val="24"/>
          <w:szCs w:val="24"/>
          <w:lang w:eastAsia="hu-HU"/>
        </w:rPr>
      </w:pPr>
      <w:r w:rsidRPr="0083681A">
        <w:rPr>
          <w:rFonts w:ascii="Times New Roman" w:eastAsia="Times New Roman" w:hAnsi="Times New Roman"/>
          <w:b/>
          <w:caps/>
          <w:spacing w:val="15"/>
          <w:sz w:val="24"/>
          <w:szCs w:val="24"/>
          <w:lang w:eastAsia="hu-HU"/>
        </w:rPr>
        <w:t>1 – 2. évfolyam</w:t>
      </w:r>
    </w:p>
    <w:p w:rsidR="0083681A" w:rsidRPr="0083681A" w:rsidRDefault="0083681A" w:rsidP="008368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0"/>
        <w:gridCol w:w="5313"/>
        <w:gridCol w:w="756"/>
        <w:gridCol w:w="1163"/>
      </w:tblGrid>
      <w:tr w:rsidR="0083681A" w:rsidRPr="001328FB" w:rsidTr="00523660">
        <w:tc>
          <w:tcPr>
            <w:tcW w:w="1695" w:type="dxa"/>
            <w:shd w:val="clear" w:color="auto" w:fill="auto"/>
            <w:vAlign w:val="center"/>
          </w:tcPr>
          <w:p w:rsidR="0083681A" w:rsidRPr="0083681A" w:rsidRDefault="0083681A" w:rsidP="00836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  <w:t>Tematikai egység/</w:t>
            </w:r>
          </w:p>
          <w:p w:rsidR="0083681A" w:rsidRPr="0083681A" w:rsidRDefault="0083681A" w:rsidP="00836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  <w:t>Fejlesztési cél</w:t>
            </w:r>
          </w:p>
        </w:tc>
        <w:tc>
          <w:tcPr>
            <w:tcW w:w="6572" w:type="dxa"/>
            <w:gridSpan w:val="2"/>
            <w:shd w:val="clear" w:color="auto" w:fill="auto"/>
            <w:vAlign w:val="center"/>
          </w:tcPr>
          <w:p w:rsidR="0083681A" w:rsidRPr="0083681A" w:rsidRDefault="0083681A" w:rsidP="0083681A">
            <w:pPr>
              <w:numPr>
                <w:ilvl w:val="1"/>
                <w:numId w:val="5"/>
              </w:numPr>
              <w:spacing w:after="0" w:line="240" w:lineRule="auto"/>
              <w:contextualSpacing/>
              <w:jc w:val="center"/>
              <w:rPr>
                <w:rFonts w:ascii="Times New Roman félkövér" w:eastAsia="Times New Roman" w:hAnsi="Times New Roman félkövér"/>
                <w:bCs/>
                <w:sz w:val="24"/>
                <w:szCs w:val="24"/>
                <w:lang w:eastAsia="hu-HU"/>
              </w:rPr>
            </w:pPr>
            <w:r w:rsidRPr="0083681A">
              <w:rPr>
                <w:rFonts w:ascii="Times New Roman félkövér" w:eastAsia="Times New Roman" w:hAnsi="Times New Roman félkövér"/>
                <w:b/>
                <w:bCs/>
                <w:sz w:val="24"/>
                <w:szCs w:val="24"/>
                <w:lang w:eastAsia="hu-HU"/>
              </w:rPr>
              <w:t>Egyéni labda nélküli és labdás ügyességfejlesztés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83681A" w:rsidRPr="0083681A" w:rsidRDefault="0083681A" w:rsidP="00836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  <w:t>Órakeret</w:t>
            </w:r>
          </w:p>
          <w:p w:rsidR="0083681A" w:rsidRPr="0083681A" w:rsidRDefault="0083681A" w:rsidP="00836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  <w:t>38 óra</w:t>
            </w:r>
          </w:p>
        </w:tc>
      </w:tr>
      <w:tr w:rsidR="0083681A" w:rsidRPr="001328FB" w:rsidTr="00523660">
        <w:tc>
          <w:tcPr>
            <w:tcW w:w="1695" w:type="dxa"/>
            <w:shd w:val="clear" w:color="auto" w:fill="auto"/>
            <w:vAlign w:val="center"/>
          </w:tcPr>
          <w:p w:rsidR="0083681A" w:rsidRPr="0083681A" w:rsidRDefault="0083681A" w:rsidP="00836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  <w:t>Előzetes tudás</w:t>
            </w:r>
          </w:p>
        </w:tc>
        <w:tc>
          <w:tcPr>
            <w:tcW w:w="7593" w:type="dxa"/>
            <w:gridSpan w:val="3"/>
            <w:shd w:val="clear" w:color="auto" w:fill="auto"/>
          </w:tcPr>
          <w:p w:rsidR="0083681A" w:rsidRPr="0083681A" w:rsidRDefault="0083681A" w:rsidP="0083681A">
            <w:pPr>
              <w:tabs>
                <w:tab w:val="left" w:pos="573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A mozgásfejlődés során kialakult természetes mozgáskészségek elemi szintű alkalmazása egyszerű körülmények között. Alapvető ismeretek a saját testtel, a téri irányokkal kapcsolatban. Tapasztalat a labda tulajdonságairól. </w:t>
            </w:r>
          </w:p>
        </w:tc>
      </w:tr>
      <w:tr w:rsidR="0083681A" w:rsidRPr="001328FB" w:rsidTr="00523660">
        <w:tc>
          <w:tcPr>
            <w:tcW w:w="1695" w:type="dxa"/>
            <w:shd w:val="clear" w:color="auto" w:fill="auto"/>
            <w:vAlign w:val="center"/>
          </w:tcPr>
          <w:p w:rsidR="0083681A" w:rsidRPr="0083681A" w:rsidRDefault="0083681A" w:rsidP="00836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>A tematikai egység nevelési-fejlesztési céljai</w:t>
            </w:r>
          </w:p>
        </w:tc>
        <w:tc>
          <w:tcPr>
            <w:tcW w:w="7593" w:type="dxa"/>
            <w:gridSpan w:val="3"/>
            <w:shd w:val="clear" w:color="auto" w:fill="auto"/>
          </w:tcPr>
          <w:p w:rsidR="0083681A" w:rsidRPr="0083681A" w:rsidRDefault="0083681A" w:rsidP="008368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83681A">
              <w:rPr>
                <w:rFonts w:ascii="Times New Roman" w:hAnsi="Times New Roman"/>
                <w:sz w:val="24"/>
                <w:szCs w:val="24"/>
                <w:lang w:eastAsia="hu-HU"/>
              </w:rPr>
              <w:t xml:space="preserve">A test- és térérzékelés fejlődése a természetes hely- és helyzetváltoztató mozgások koordinációjának javulásával. A természetes mozgások alapvető mozgásmintáinak megismerése – különös tekintettel a </w:t>
            </w:r>
            <w:r w:rsidRPr="0083681A">
              <w:rPr>
                <w:rFonts w:ascii="Times New Roman" w:hAnsi="Times New Roman"/>
                <w:sz w:val="24"/>
                <w:szCs w:val="24"/>
                <w:lang w:eastAsia="hu-HU"/>
              </w:rPr>
              <w:lastRenderedPageBreak/>
              <w:t xml:space="preserve">manipulatív alap készségekre –, melyek biztosítják a későbbi sportspecifikus készségek alapjait. </w:t>
            </w:r>
            <w:r w:rsidRPr="0083681A"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  <w:t>A kéz és a labda kapcsolatának kialakítása, a labdaérzékelés fejlesztése a vizuális információfeldolgozás hatékonyságának növelésével.</w:t>
            </w:r>
          </w:p>
        </w:tc>
      </w:tr>
      <w:tr w:rsidR="0083681A" w:rsidRPr="001328FB" w:rsidTr="00523660">
        <w:tc>
          <w:tcPr>
            <w:tcW w:w="7428" w:type="dxa"/>
            <w:gridSpan w:val="2"/>
            <w:shd w:val="clear" w:color="auto" w:fill="auto"/>
            <w:vAlign w:val="center"/>
          </w:tcPr>
          <w:p w:rsidR="0083681A" w:rsidRPr="0083681A" w:rsidRDefault="0083681A" w:rsidP="0083681A">
            <w:pPr>
              <w:keepNext/>
              <w:keepLines/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iCs/>
                <w:sz w:val="24"/>
                <w:szCs w:val="24"/>
                <w:lang w:eastAsia="hu-HU"/>
              </w:rPr>
            </w:pPr>
            <w:r w:rsidRPr="0083681A">
              <w:rPr>
                <w:rFonts w:ascii="Times New Roman" w:hAnsi="Times New Roman"/>
                <w:b/>
                <w:iCs/>
                <w:sz w:val="24"/>
                <w:szCs w:val="24"/>
                <w:lang w:eastAsia="hu-HU"/>
              </w:rPr>
              <w:lastRenderedPageBreak/>
              <w:t>Ismeretek/fejlesztési követelmények</w:t>
            </w:r>
          </w:p>
        </w:tc>
        <w:tc>
          <w:tcPr>
            <w:tcW w:w="1860" w:type="dxa"/>
            <w:gridSpan w:val="2"/>
            <w:shd w:val="clear" w:color="auto" w:fill="auto"/>
            <w:vAlign w:val="center"/>
          </w:tcPr>
          <w:p w:rsidR="0083681A" w:rsidRPr="0083681A" w:rsidRDefault="0083681A" w:rsidP="00836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</w:pPr>
          </w:p>
        </w:tc>
      </w:tr>
      <w:tr w:rsidR="0083681A" w:rsidRPr="001328FB" w:rsidTr="00523660">
        <w:tc>
          <w:tcPr>
            <w:tcW w:w="7428" w:type="dxa"/>
            <w:gridSpan w:val="2"/>
            <w:shd w:val="clear" w:color="auto" w:fill="auto"/>
          </w:tcPr>
          <w:p w:rsidR="0083681A" w:rsidRPr="0083681A" w:rsidRDefault="0083681A" w:rsidP="0083681A">
            <w:pPr>
              <w:numPr>
                <w:ilvl w:val="1"/>
                <w:numId w:val="16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3681A">
              <w:rPr>
                <w:rFonts w:ascii="Times New Roman" w:hAnsi="Times New Roman"/>
                <w:bCs/>
                <w:sz w:val="24"/>
                <w:szCs w:val="24"/>
              </w:rPr>
              <w:t xml:space="preserve"> MOZGÁSMŰVELTSÉG</w:t>
            </w:r>
          </w:p>
          <w:p w:rsidR="0083681A" w:rsidRPr="0083681A" w:rsidRDefault="0083681A" w:rsidP="0083681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83681A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Testérzékelést és térérzékelést fejlesztő mozgásos feladatok, játékok labda nélkül és labdával</w:t>
            </w:r>
          </w:p>
          <w:p w:rsidR="0083681A" w:rsidRPr="0083681A" w:rsidRDefault="0083681A" w:rsidP="0083681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83681A">
              <w:rPr>
                <w:rFonts w:ascii="Times New Roman" w:hAnsi="Times New Roman"/>
                <w:sz w:val="24"/>
                <w:szCs w:val="24"/>
                <w:lang w:eastAsia="hu-HU"/>
              </w:rPr>
              <w:t>Természetes hely- és helyzetváltoztató mozgásformák végrehajtása és koordinációs fejlesztési céllal végzett játékos feladatok, szerep- és szabályjátékok:</w:t>
            </w:r>
          </w:p>
          <w:p w:rsidR="0083681A" w:rsidRPr="0083681A" w:rsidRDefault="0083681A" w:rsidP="0083681A">
            <w:pPr>
              <w:numPr>
                <w:ilvl w:val="0"/>
                <w:numId w:val="8"/>
              </w:num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hu-HU"/>
              </w:rPr>
            </w:pPr>
            <w:r w:rsidRPr="0083681A">
              <w:rPr>
                <w:rFonts w:ascii="Times New Roman" w:hAnsi="Times New Roman"/>
                <w:sz w:val="24"/>
                <w:szCs w:val="24"/>
                <w:lang w:eastAsia="hu-HU"/>
              </w:rPr>
              <w:t xml:space="preserve">mozgás </w:t>
            </w:r>
            <w:r w:rsidRPr="0083681A">
              <w:rPr>
                <w:rFonts w:ascii="Times New Roman" w:hAnsi="Times New Roman"/>
                <w:bCs/>
                <w:sz w:val="24"/>
                <w:szCs w:val="24"/>
                <w:lang w:eastAsia="hu-HU"/>
              </w:rPr>
              <w:t>helyben, a saját tér érzékelésének játékos feladatai;</w:t>
            </w:r>
          </w:p>
          <w:p w:rsidR="0083681A" w:rsidRPr="0083681A" w:rsidRDefault="0083681A" w:rsidP="0083681A">
            <w:pPr>
              <w:numPr>
                <w:ilvl w:val="0"/>
                <w:numId w:val="8"/>
              </w:num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83681A">
              <w:rPr>
                <w:rFonts w:ascii="Times New Roman" w:hAnsi="Times New Roman"/>
                <w:sz w:val="24"/>
                <w:szCs w:val="24"/>
                <w:lang w:eastAsia="hu-HU"/>
              </w:rPr>
              <w:t>testérzékelést, egyensúlyozást fejlesztő hely- és helyzetváltoztató mozgások, szabadgyakorlati alapformák, képességfejlesztő gyakorlatok;</w:t>
            </w:r>
          </w:p>
          <w:p w:rsidR="0083681A" w:rsidRPr="0083681A" w:rsidRDefault="0083681A" w:rsidP="0083681A">
            <w:pPr>
              <w:numPr>
                <w:ilvl w:val="0"/>
                <w:numId w:val="8"/>
              </w:num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hu-HU"/>
              </w:rPr>
            </w:pPr>
            <w:r w:rsidRPr="0083681A">
              <w:rPr>
                <w:rFonts w:ascii="Times New Roman" w:hAnsi="Times New Roman"/>
                <w:bCs/>
                <w:sz w:val="24"/>
                <w:szCs w:val="24"/>
                <w:lang w:eastAsia="hu-HU"/>
              </w:rPr>
              <w:t>helyváltoztatás az általános térben fokozatosan növekvő sebességgel (különböző sebességtartományokban) az ütközések elkerülése nélkül;</w:t>
            </w:r>
          </w:p>
          <w:p w:rsidR="0083681A" w:rsidRPr="0083681A" w:rsidRDefault="0083681A" w:rsidP="0083681A">
            <w:pPr>
              <w:numPr>
                <w:ilvl w:val="0"/>
                <w:numId w:val="8"/>
              </w:num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hu-HU"/>
              </w:rPr>
            </w:pPr>
            <w:r w:rsidRPr="0083681A">
              <w:rPr>
                <w:rFonts w:ascii="Times New Roman" w:hAnsi="Times New Roman"/>
                <w:bCs/>
                <w:sz w:val="24"/>
                <w:szCs w:val="24"/>
                <w:lang w:eastAsia="hu-HU"/>
              </w:rPr>
              <w:t>helyváltoztatás különböző kötött és kötetlen útvonalakon (egyenes vonalon, cikk-cakkban, hullámvonalon, egyéb útvonalakon);</w:t>
            </w:r>
          </w:p>
          <w:p w:rsidR="0083681A" w:rsidRPr="0083681A" w:rsidRDefault="0083681A" w:rsidP="0083681A">
            <w:pPr>
              <w:numPr>
                <w:ilvl w:val="0"/>
                <w:numId w:val="8"/>
              </w:num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83681A">
              <w:rPr>
                <w:rFonts w:ascii="Times New Roman" w:hAnsi="Times New Roman"/>
                <w:sz w:val="24"/>
                <w:szCs w:val="24"/>
                <w:lang w:eastAsia="hu-HU"/>
              </w:rPr>
              <w:t>járások, futások, oldalazások lassú, közepes, gyors tempóban;</w:t>
            </w:r>
          </w:p>
          <w:p w:rsidR="0083681A" w:rsidRPr="0083681A" w:rsidRDefault="0083681A" w:rsidP="0083681A">
            <w:pPr>
              <w:numPr>
                <w:ilvl w:val="0"/>
                <w:numId w:val="8"/>
              </w:num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83681A">
              <w:rPr>
                <w:rFonts w:ascii="Times New Roman" w:hAnsi="Times New Roman"/>
                <w:sz w:val="24"/>
                <w:szCs w:val="24"/>
                <w:lang w:eastAsia="hu-HU"/>
              </w:rPr>
              <w:t>gyors megindulások, megállások, irányváltoztatások;</w:t>
            </w:r>
          </w:p>
          <w:p w:rsidR="0083681A" w:rsidRPr="0083681A" w:rsidRDefault="0083681A" w:rsidP="0083681A">
            <w:pPr>
              <w:numPr>
                <w:ilvl w:val="0"/>
                <w:numId w:val="8"/>
              </w:num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83681A">
              <w:rPr>
                <w:rFonts w:ascii="Times New Roman" w:hAnsi="Times New Roman"/>
                <w:sz w:val="24"/>
                <w:szCs w:val="24"/>
                <w:lang w:eastAsia="hu-HU"/>
              </w:rPr>
              <w:t>menekülés és üldözés egyszerű fogójátékokban;</w:t>
            </w:r>
          </w:p>
          <w:p w:rsidR="0083681A" w:rsidRPr="0083681A" w:rsidRDefault="0083681A" w:rsidP="0083681A">
            <w:pPr>
              <w:numPr>
                <w:ilvl w:val="0"/>
                <w:numId w:val="8"/>
              </w:num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83681A">
              <w:rPr>
                <w:rFonts w:ascii="Times New Roman" w:hAnsi="Times New Roman"/>
                <w:bCs/>
                <w:sz w:val="24"/>
                <w:szCs w:val="24"/>
                <w:lang w:eastAsia="hu-HU"/>
              </w:rPr>
              <w:t>területváltó, területre irányuló, valamint a helyezkedést előkészítő feladatok, játékok;</w:t>
            </w:r>
          </w:p>
          <w:p w:rsidR="0083681A" w:rsidRPr="0083681A" w:rsidRDefault="0083681A" w:rsidP="0083681A">
            <w:pPr>
              <w:numPr>
                <w:ilvl w:val="0"/>
                <w:numId w:val="8"/>
              </w:num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83681A">
              <w:rPr>
                <w:rFonts w:ascii="Times New Roman" w:hAnsi="Times New Roman"/>
                <w:sz w:val="24"/>
                <w:szCs w:val="24"/>
                <w:lang w:eastAsia="hu-HU"/>
              </w:rPr>
              <w:t>szökkenések, két- és egylábas szökdelések és ugrások talajon és alacsony akadályok fölött;</w:t>
            </w:r>
          </w:p>
          <w:p w:rsidR="0083681A" w:rsidRPr="0083681A" w:rsidRDefault="0083681A" w:rsidP="0083681A">
            <w:pPr>
              <w:numPr>
                <w:ilvl w:val="0"/>
                <w:numId w:val="8"/>
              </w:num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83681A">
              <w:rPr>
                <w:rFonts w:ascii="Times New Roman" w:hAnsi="Times New Roman"/>
                <w:sz w:val="24"/>
                <w:szCs w:val="24"/>
                <w:lang w:eastAsia="hu-HU"/>
              </w:rPr>
              <w:t>gördülések, gurulások, tompítások, esések egyszerű feladatai;</w:t>
            </w:r>
          </w:p>
          <w:p w:rsidR="0083681A" w:rsidRPr="0083681A" w:rsidRDefault="0083681A" w:rsidP="0083681A">
            <w:pPr>
              <w:numPr>
                <w:ilvl w:val="0"/>
                <w:numId w:val="8"/>
              </w:num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hu-HU"/>
              </w:rPr>
            </w:pPr>
            <w:r w:rsidRPr="0083681A">
              <w:rPr>
                <w:rFonts w:ascii="Times New Roman" w:hAnsi="Times New Roman"/>
                <w:bCs/>
                <w:sz w:val="24"/>
                <w:szCs w:val="24"/>
                <w:lang w:eastAsia="hu-HU"/>
              </w:rPr>
              <w:t>kúszások, mászások, utánzófeladatok;</w:t>
            </w:r>
          </w:p>
          <w:p w:rsidR="0083681A" w:rsidRPr="0083681A" w:rsidRDefault="0083681A" w:rsidP="0083681A">
            <w:pPr>
              <w:numPr>
                <w:ilvl w:val="0"/>
                <w:numId w:val="8"/>
              </w:num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hu-HU"/>
              </w:rPr>
            </w:pPr>
            <w:r w:rsidRPr="0083681A">
              <w:rPr>
                <w:rFonts w:ascii="Times New Roman" w:hAnsi="Times New Roman"/>
                <w:bCs/>
                <w:sz w:val="24"/>
                <w:szCs w:val="24"/>
                <w:lang w:eastAsia="hu-HU"/>
              </w:rPr>
              <w:t>a vizuális és auditív ingerek, valamint a mozgás összehangolásának játékos feladatai, játékai;</w:t>
            </w:r>
          </w:p>
          <w:p w:rsidR="0083681A" w:rsidRPr="0083681A" w:rsidRDefault="0083681A" w:rsidP="0083681A">
            <w:pPr>
              <w:numPr>
                <w:ilvl w:val="0"/>
                <w:numId w:val="8"/>
              </w:num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hu-HU"/>
              </w:rPr>
            </w:pPr>
            <w:r w:rsidRPr="0083681A">
              <w:rPr>
                <w:rFonts w:ascii="Times New Roman" w:hAnsi="Times New Roman"/>
                <w:bCs/>
                <w:sz w:val="24"/>
                <w:szCs w:val="24"/>
                <w:lang w:eastAsia="hu-HU"/>
              </w:rPr>
              <w:t>a védekező alapmozgás gyakorlatai;</w:t>
            </w:r>
          </w:p>
          <w:p w:rsidR="0083681A" w:rsidRPr="0083681A" w:rsidRDefault="0083681A" w:rsidP="0083681A">
            <w:pPr>
              <w:numPr>
                <w:ilvl w:val="0"/>
                <w:numId w:val="8"/>
              </w:num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83681A">
              <w:rPr>
                <w:rFonts w:ascii="Times New Roman" w:hAnsi="Times New Roman"/>
                <w:bCs/>
                <w:sz w:val="24"/>
                <w:szCs w:val="24"/>
                <w:lang w:eastAsia="hu-HU"/>
              </w:rPr>
              <w:t>sasszé és keresztlépések előkészítő feladatai;</w:t>
            </w:r>
            <w:r w:rsidRPr="0083681A">
              <w:rPr>
                <w:rFonts w:ascii="Times New Roman" w:hAnsi="Times New Roman"/>
                <w:sz w:val="24"/>
                <w:szCs w:val="24"/>
                <w:lang w:eastAsia="hu-HU"/>
              </w:rPr>
              <w:t xml:space="preserve"> </w:t>
            </w:r>
          </w:p>
          <w:p w:rsidR="0083681A" w:rsidRPr="0083681A" w:rsidRDefault="0083681A" w:rsidP="0083681A">
            <w:pPr>
              <w:numPr>
                <w:ilvl w:val="0"/>
                <w:numId w:val="8"/>
              </w:num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83681A">
              <w:rPr>
                <w:rFonts w:ascii="Times New Roman" w:hAnsi="Times New Roman"/>
                <w:sz w:val="24"/>
                <w:szCs w:val="24"/>
                <w:lang w:eastAsia="hu-HU"/>
              </w:rPr>
              <w:t xml:space="preserve">játékos általános, erőfejlesztő gyakorlatok hangsúlyosan saját testsúllyal. </w:t>
            </w:r>
          </w:p>
          <w:p w:rsidR="0083681A" w:rsidRPr="0083681A" w:rsidRDefault="0083681A" w:rsidP="0083681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hu-HU"/>
              </w:rPr>
            </w:pPr>
          </w:p>
          <w:p w:rsidR="0083681A" w:rsidRPr="0083681A" w:rsidRDefault="0083681A" w:rsidP="0083681A">
            <w:pPr>
              <w:spacing w:after="0" w:line="240" w:lineRule="auto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hu-HU"/>
              </w:rPr>
              <w:t xml:space="preserve">Egyéni labdás ügyességfejlesztő gyakorlatok és játékok helyben és haladással – labdafogás, gurítások, dobások és elkapások </w:t>
            </w:r>
          </w:p>
          <w:p w:rsidR="0083681A" w:rsidRPr="0083681A" w:rsidRDefault="0083681A" w:rsidP="0083681A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a szivacslabda egykezes fogásmódja, tartása különböző helyzetekbe emelve, lendítve; </w:t>
            </w:r>
          </w:p>
          <w:p w:rsidR="0083681A" w:rsidRPr="0083681A" w:rsidRDefault="0083681A" w:rsidP="0083681A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a szivacslabda emelése a test különböző mélységi, szélességi, hosszúsági tengelyeihez viszonyítva, a test melletti, fej feletti területeken;</w:t>
            </w:r>
          </w:p>
          <w:p w:rsidR="0083681A" w:rsidRPr="0083681A" w:rsidRDefault="0083681A" w:rsidP="0083681A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  <w:t>alapvető két- és egykezes gurítások és dobásformák megismerése és gyakorlása különböző labdákkal, eszközökkel;</w:t>
            </w:r>
          </w:p>
          <w:p w:rsidR="0083681A" w:rsidRPr="0083681A" w:rsidRDefault="0083681A" w:rsidP="0083681A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  <w:t>dobások különböző labdákkal a dobástávolság, a dobóerő és a dobás ívének egy szempontú variálásával;</w:t>
            </w:r>
          </w:p>
          <w:p w:rsidR="0083681A" w:rsidRPr="0083681A" w:rsidRDefault="0083681A" w:rsidP="0083681A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  <w:t xml:space="preserve">célba dobások különböző távolságokról, különböző méretű labdákkal nagy célfelületekre; </w:t>
            </w:r>
          </w:p>
          <w:p w:rsidR="0083681A" w:rsidRPr="0083681A" w:rsidRDefault="0083681A" w:rsidP="0083681A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  <w:lastRenderedPageBreak/>
              <w:t>dobások helyből, a stabil dobó terpesz kialakításával;</w:t>
            </w:r>
          </w:p>
          <w:p w:rsidR="0083681A" w:rsidRPr="0083681A" w:rsidRDefault="0083681A" w:rsidP="0083681A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  <w:t>az egykezes felsődobás technikájának kialakítása;</w:t>
            </w:r>
          </w:p>
          <w:p w:rsidR="0083681A" w:rsidRPr="0083681A" w:rsidRDefault="0083681A" w:rsidP="0083681A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  <w:t>a beugrásos lövés és előkészítő feladatai;</w:t>
            </w:r>
            <w:r w:rsidRPr="0083681A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</w:t>
            </w:r>
          </w:p>
          <w:p w:rsidR="0083681A" w:rsidRPr="0083681A" w:rsidRDefault="0083681A" w:rsidP="0083681A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rövid, egyenes vonalú, illetve íves pályán való felkészítés gyakorlatai;</w:t>
            </w:r>
          </w:p>
          <w:p w:rsidR="0083681A" w:rsidRPr="0083681A" w:rsidRDefault="0083681A" w:rsidP="0083681A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  <w:t xml:space="preserve">a labda elkapásának (elfogásának) alapvető formái (guruló, pattanó, levegőben különböző magasságban érkező labdák) </w:t>
            </w:r>
            <w:r w:rsidRPr="0083681A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a kéz és az ujjak szerepének a hangsúlyozásával</w:t>
            </w:r>
            <w:r w:rsidRPr="0083681A"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  <w:t>;</w:t>
            </w:r>
          </w:p>
          <w:p w:rsidR="0083681A" w:rsidRPr="0083681A" w:rsidRDefault="0083681A" w:rsidP="0083681A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  <w:t>saját, dobott és gurított labda elkapása;</w:t>
            </w:r>
          </w:p>
          <w:p w:rsidR="0083681A" w:rsidRPr="0083681A" w:rsidRDefault="0083681A" w:rsidP="0083681A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  <w:t>alapvető lábmunkatechnikák megismerése alaphelyzetből.</w:t>
            </w:r>
          </w:p>
          <w:p w:rsidR="0083681A" w:rsidRPr="0083681A" w:rsidRDefault="0083681A" w:rsidP="0083681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</w:pPr>
          </w:p>
          <w:p w:rsidR="0083681A" w:rsidRPr="0083681A" w:rsidRDefault="0083681A" w:rsidP="0083681A">
            <w:pPr>
              <w:spacing w:after="0" w:line="240" w:lineRule="auto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hu-HU"/>
              </w:rPr>
              <w:t xml:space="preserve">Egyéni labdás ügyességfejlesztő gyakorlatok és játékok helyben és haladással – labdavezetések: </w:t>
            </w:r>
          </w:p>
          <w:p w:rsidR="0083681A" w:rsidRPr="0083681A" w:rsidRDefault="0083681A" w:rsidP="0083681A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  <w:t>labdapattintások helyben különböző erőkifejtéssel;</w:t>
            </w:r>
          </w:p>
          <w:p w:rsidR="0083681A" w:rsidRPr="0083681A" w:rsidRDefault="0083681A" w:rsidP="0083681A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  <w:t>labdapattintások helyben, alaptechnika mindkét kézzel;</w:t>
            </w:r>
          </w:p>
          <w:p w:rsidR="0083681A" w:rsidRPr="0083681A" w:rsidRDefault="0083681A" w:rsidP="0083681A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  <w:t xml:space="preserve">helyben történő labdavezetési és labdakontroll gyakorlatok különböző magasságban, változó kiinduló helyzetekben; </w:t>
            </w:r>
          </w:p>
          <w:p w:rsidR="0083681A" w:rsidRPr="0083681A" w:rsidRDefault="0083681A" w:rsidP="0083681A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  <w:t>lassú sebességű labdavezetések egyenes vonalon, köríven;</w:t>
            </w:r>
          </w:p>
          <w:p w:rsidR="0083681A" w:rsidRPr="0083681A" w:rsidRDefault="0083681A" w:rsidP="0083681A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  <w:t>labdavezetések álló akadályok között, később fokozatosan gyorsabban mozgó társak között az ütközések elkerülésével;</w:t>
            </w:r>
          </w:p>
          <w:p w:rsidR="0083681A" w:rsidRPr="0083681A" w:rsidRDefault="0083681A" w:rsidP="0083681A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  <w:t>labdavezetések és labdakontroll gyakorlatok a mozgássebesség fokozatos növelésével;</w:t>
            </w:r>
          </w:p>
          <w:p w:rsidR="0083681A" w:rsidRPr="0083681A" w:rsidRDefault="0083681A" w:rsidP="0083681A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  <w:t>labdavezetések sokféle alakzatban;</w:t>
            </w:r>
          </w:p>
          <w:p w:rsidR="0083681A" w:rsidRPr="0083681A" w:rsidRDefault="0083681A" w:rsidP="0083681A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  <w:t>labdavezetések különböző tempóban zenei aláfestéssel; labdavezetések önállóan alkotott útvonalakon (például számokon, betűkön stb.);</w:t>
            </w:r>
          </w:p>
          <w:p w:rsidR="0083681A" w:rsidRPr="0083681A" w:rsidRDefault="0083681A" w:rsidP="0083681A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  <w:t>labdavezetések irány- és ritmusváltoztatással;</w:t>
            </w:r>
          </w:p>
          <w:p w:rsidR="0083681A" w:rsidRPr="0083681A" w:rsidRDefault="0083681A" w:rsidP="0083681A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  <w:t>egyszerű cselezések labdával és labda nélkül álló akadályokkal szemben;</w:t>
            </w:r>
          </w:p>
          <w:p w:rsidR="0083681A" w:rsidRPr="0083681A" w:rsidRDefault="0083681A" w:rsidP="0083681A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  <w:t>egyéb labdaérzékelő gyakorlatok lábbal és a test különböző részeivel.</w:t>
            </w:r>
          </w:p>
          <w:p w:rsidR="0083681A" w:rsidRPr="0083681A" w:rsidRDefault="0083681A" w:rsidP="0083681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</w:pPr>
          </w:p>
          <w:p w:rsidR="0083681A" w:rsidRPr="0083681A" w:rsidRDefault="0083681A" w:rsidP="0083681A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hu-HU"/>
              </w:rPr>
            </w:pPr>
            <w:r w:rsidRPr="0083681A">
              <w:rPr>
                <w:rFonts w:ascii="Times New Roman" w:hAnsi="Times New Roman"/>
                <w:bCs/>
                <w:sz w:val="24"/>
                <w:szCs w:val="24"/>
                <w:lang w:eastAsia="hu-HU"/>
              </w:rPr>
              <w:t>1.2. ISMERETEK, SZEMÉLYISÉGFEJLESZTÉS</w:t>
            </w:r>
          </w:p>
          <w:p w:rsidR="0083681A" w:rsidRPr="0083681A" w:rsidRDefault="0083681A" w:rsidP="0083681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83681A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Általános ismeretek</w:t>
            </w:r>
          </w:p>
          <w:p w:rsidR="0083681A" w:rsidRPr="0083681A" w:rsidRDefault="0083681A" w:rsidP="008368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83681A">
              <w:rPr>
                <w:rFonts w:ascii="Times New Roman" w:hAnsi="Times New Roman"/>
                <w:sz w:val="24"/>
                <w:szCs w:val="24"/>
                <w:lang w:eastAsia="hu-HU"/>
              </w:rPr>
              <w:t>Az alkalmazott természetes hely- és helyzetváltoztató mozgásformák elnevezései. A manipulatív alapkészségek elnevezései. A tanórák alapvető szabályai, szokások ismerete. A tanult mozgásvégrehajtások tanulási szempontjainak megismerése. Az alkalmazott eszközök felismerése, balesetmentes használata.</w:t>
            </w:r>
            <w:r w:rsidRPr="0083681A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A dobások vezető műveletei, tanulási </w:t>
            </w:r>
            <w:r w:rsidRPr="0083681A">
              <w:rPr>
                <w:rFonts w:ascii="Times New Roman" w:hAnsi="Times New Roman"/>
                <w:sz w:val="24"/>
                <w:szCs w:val="24"/>
                <w:lang w:eastAsia="hu-HU"/>
              </w:rPr>
              <w:t>szempontjai. A játékfeladat által megkövetelt szabályok szerinti eszközhasználat ismerete. A testi higiéniára és folyadékpótlásra vonatkozó alapismeretek.</w:t>
            </w:r>
          </w:p>
          <w:p w:rsidR="0083681A" w:rsidRPr="0083681A" w:rsidRDefault="0083681A" w:rsidP="008368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  <w:p w:rsidR="0083681A" w:rsidRPr="0083681A" w:rsidRDefault="0083681A" w:rsidP="0083681A">
            <w:pPr>
              <w:spacing w:after="0" w:line="240" w:lineRule="auto"/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  <w:lang w:eastAsia="hu-HU"/>
              </w:rPr>
              <w:t>Taktikai ismeretek előkészítése</w:t>
            </w:r>
          </w:p>
          <w:p w:rsidR="0083681A" w:rsidRPr="0083681A" w:rsidRDefault="0083681A" w:rsidP="0083681A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a játéktér határainak érzékelése és kihasználása;</w:t>
            </w:r>
          </w:p>
          <w:p w:rsidR="0083681A" w:rsidRPr="0083681A" w:rsidRDefault="0083681A" w:rsidP="0083681A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a labda elfogására és megszerzésére irányuló taktikai cselekvések támadásban és védekezésben;</w:t>
            </w:r>
          </w:p>
          <w:p w:rsidR="0083681A" w:rsidRPr="0083681A" w:rsidRDefault="0083681A" w:rsidP="0083681A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a későbbi 1-1 elleni játékhelyzetek megoldását segítő védekező és támadó lábmunka alapjai;</w:t>
            </w:r>
          </w:p>
          <w:p w:rsidR="0083681A" w:rsidRPr="0083681A" w:rsidRDefault="0083681A" w:rsidP="0083681A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lastRenderedPageBreak/>
              <w:t>meneküléshez és üldözéshez kapcsolódó tudatosság (elszakadás, irány- és ritmusváltás a térben).</w:t>
            </w:r>
          </w:p>
          <w:p w:rsidR="0083681A" w:rsidRPr="0083681A" w:rsidRDefault="0083681A" w:rsidP="0083681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hu-HU"/>
              </w:rPr>
            </w:pPr>
          </w:p>
          <w:p w:rsidR="0083681A" w:rsidRPr="0083681A" w:rsidRDefault="0083681A" w:rsidP="0083681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hu-HU"/>
              </w:rPr>
              <w:t xml:space="preserve">Személyiségfejlesztési szempontok </w:t>
            </w:r>
          </w:p>
          <w:p w:rsidR="0083681A" w:rsidRPr="0083681A" w:rsidRDefault="0083681A" w:rsidP="0083681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  <w:t>A mozgásműveltség elemeinek elsajátítása során a tanulóknak világos képet kell kapniuk a pozitív testképről. Ennek mentén a tanulók megismerik az önismeret fogalmát, továbbá képessé válnak saját testi határaik megélésére, azon határok átlépésére, amelyek elősegítik az önértékelés, fejlődését.</w:t>
            </w:r>
          </w:p>
          <w:p w:rsidR="0083681A" w:rsidRPr="0083681A" w:rsidRDefault="0083681A" w:rsidP="0083681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A testnevelés órákon végzett állandó tudatosítás eredményeként a tanulókban tudatosul, hogy a rendszeres testmozgás, a mozgásos játékok befolyásolják az aktuális játékkedvüket, mozgékonyságukat, aktivációs energia szintjüket.</w:t>
            </w:r>
          </w:p>
        </w:tc>
        <w:tc>
          <w:tcPr>
            <w:tcW w:w="1860" w:type="dxa"/>
            <w:gridSpan w:val="2"/>
            <w:shd w:val="clear" w:color="auto" w:fill="auto"/>
          </w:tcPr>
          <w:p w:rsidR="0083681A" w:rsidRPr="0083681A" w:rsidRDefault="0083681A" w:rsidP="008368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</w:tc>
      </w:tr>
      <w:tr w:rsidR="0083681A" w:rsidRPr="001328FB" w:rsidTr="00523660">
        <w:tc>
          <w:tcPr>
            <w:tcW w:w="1695" w:type="dxa"/>
            <w:shd w:val="clear" w:color="auto" w:fill="auto"/>
            <w:vAlign w:val="center"/>
          </w:tcPr>
          <w:p w:rsidR="0083681A" w:rsidRPr="0083681A" w:rsidRDefault="0083681A" w:rsidP="008368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83681A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hu-HU"/>
              </w:rPr>
              <w:lastRenderedPageBreak/>
              <w:t>Kulcsfogalmak/ fogalmak</w:t>
            </w:r>
          </w:p>
        </w:tc>
        <w:tc>
          <w:tcPr>
            <w:tcW w:w="7593" w:type="dxa"/>
            <w:gridSpan w:val="3"/>
            <w:shd w:val="clear" w:color="auto" w:fill="auto"/>
            <w:vAlign w:val="center"/>
          </w:tcPr>
          <w:p w:rsidR="0083681A" w:rsidRPr="0083681A" w:rsidRDefault="0083681A" w:rsidP="008368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testrészek, irányok, mozgásútvonal, sebesség, ütközések elkerülése, cikk-cakk vonal, hullámvonal, alacsony-magas súlyponti helyzet, védekező alaphelyzet, szivacslabda és használati szabályai, gurítás, dobás, elkapás, elfogás, labdavezetés, felugrás, elugrás, beugrás, átadás, passz, felkészítés, dobásív, dobóerő, testcsel, tanulási szempont</w:t>
            </w:r>
          </w:p>
        </w:tc>
      </w:tr>
    </w:tbl>
    <w:p w:rsidR="0083681A" w:rsidRPr="0083681A" w:rsidRDefault="0083681A" w:rsidP="0083681A">
      <w:pPr>
        <w:spacing w:after="0" w:line="240" w:lineRule="auto"/>
        <w:rPr>
          <w:rFonts w:ascii="Times New Roman" w:hAnsi="Times New Roman"/>
          <w:sz w:val="24"/>
          <w:szCs w:val="24"/>
          <w:lang w:eastAsia="hu-HU"/>
        </w:rPr>
      </w:pPr>
    </w:p>
    <w:p w:rsidR="0083681A" w:rsidRPr="0083681A" w:rsidRDefault="0083681A" w:rsidP="0083681A">
      <w:pPr>
        <w:spacing w:after="0" w:line="240" w:lineRule="auto"/>
        <w:rPr>
          <w:rFonts w:ascii="Times New Roman" w:hAnsi="Times New Roman"/>
          <w:sz w:val="24"/>
          <w:szCs w:val="24"/>
          <w:lang w:eastAsia="hu-H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0"/>
        <w:gridCol w:w="5410"/>
        <w:gridCol w:w="584"/>
        <w:gridCol w:w="1238"/>
      </w:tblGrid>
      <w:tr w:rsidR="0083681A" w:rsidRPr="001328FB" w:rsidTr="00523660">
        <w:tc>
          <w:tcPr>
            <w:tcW w:w="1830" w:type="dxa"/>
            <w:shd w:val="clear" w:color="auto" w:fill="auto"/>
            <w:vAlign w:val="center"/>
          </w:tcPr>
          <w:p w:rsidR="0083681A" w:rsidRPr="0083681A" w:rsidRDefault="0083681A" w:rsidP="00836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  <w:t>Tematikai egység/</w:t>
            </w:r>
          </w:p>
          <w:p w:rsidR="0083681A" w:rsidRPr="0083681A" w:rsidRDefault="0083681A" w:rsidP="00836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  <w:t>Fejlesztési cél</w:t>
            </w:r>
          </w:p>
        </w:tc>
        <w:tc>
          <w:tcPr>
            <w:tcW w:w="6216" w:type="dxa"/>
            <w:gridSpan w:val="2"/>
            <w:shd w:val="clear" w:color="auto" w:fill="auto"/>
            <w:vAlign w:val="center"/>
          </w:tcPr>
          <w:p w:rsidR="0083681A" w:rsidRPr="0083681A" w:rsidRDefault="0083681A" w:rsidP="0083681A">
            <w:pPr>
              <w:numPr>
                <w:ilvl w:val="0"/>
                <w:numId w:val="16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  <w:t>A társas együttműködés alapjai</w:t>
            </w:r>
          </w:p>
        </w:tc>
        <w:tc>
          <w:tcPr>
            <w:tcW w:w="1242" w:type="dxa"/>
            <w:shd w:val="clear" w:color="auto" w:fill="auto"/>
            <w:vAlign w:val="center"/>
          </w:tcPr>
          <w:p w:rsidR="0083681A" w:rsidRPr="0083681A" w:rsidRDefault="0083681A" w:rsidP="00836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  <w:t>Órakeret</w:t>
            </w:r>
          </w:p>
          <w:p w:rsidR="0083681A" w:rsidRPr="0083681A" w:rsidRDefault="0083681A" w:rsidP="00836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  <w:t>28 óra</w:t>
            </w:r>
          </w:p>
        </w:tc>
      </w:tr>
      <w:tr w:rsidR="0083681A" w:rsidRPr="001328FB" w:rsidTr="00523660">
        <w:tc>
          <w:tcPr>
            <w:tcW w:w="1830" w:type="dxa"/>
            <w:shd w:val="clear" w:color="auto" w:fill="auto"/>
            <w:vAlign w:val="center"/>
          </w:tcPr>
          <w:p w:rsidR="0083681A" w:rsidRPr="0083681A" w:rsidRDefault="0083681A" w:rsidP="00836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  <w:t>Előzetes tudás</w:t>
            </w:r>
          </w:p>
        </w:tc>
        <w:tc>
          <w:tcPr>
            <w:tcW w:w="7458" w:type="dxa"/>
            <w:gridSpan w:val="3"/>
            <w:shd w:val="clear" w:color="auto" w:fill="auto"/>
            <w:vAlign w:val="center"/>
          </w:tcPr>
          <w:p w:rsidR="0083681A" w:rsidRPr="0083681A" w:rsidRDefault="0083681A" w:rsidP="008368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Tapasztalat a páros és csoportos mozgásos tevékenységekkel, játékokkal kapcsolatban. Az életkornak megfelelő társas felelősségtudat.</w:t>
            </w:r>
          </w:p>
        </w:tc>
      </w:tr>
      <w:tr w:rsidR="0083681A" w:rsidRPr="001328FB" w:rsidTr="00523660">
        <w:tc>
          <w:tcPr>
            <w:tcW w:w="1830" w:type="dxa"/>
            <w:shd w:val="clear" w:color="auto" w:fill="auto"/>
            <w:vAlign w:val="center"/>
          </w:tcPr>
          <w:p w:rsidR="0083681A" w:rsidRPr="0083681A" w:rsidRDefault="0083681A" w:rsidP="00836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>A tematikai egység nevelési-fejlesztési céljai</w:t>
            </w:r>
          </w:p>
        </w:tc>
        <w:tc>
          <w:tcPr>
            <w:tcW w:w="7458" w:type="dxa"/>
            <w:gridSpan w:val="3"/>
            <w:shd w:val="clear" w:color="auto" w:fill="auto"/>
            <w:vAlign w:val="center"/>
          </w:tcPr>
          <w:p w:rsidR="0083681A" w:rsidRPr="0083681A" w:rsidRDefault="0083681A" w:rsidP="008368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A szivacskézilabdához szükséges alapvető társas magatartásformák megértése, a közös feladat-végrehajtás és játék alapélményének megteremtése. A páros és csoportos technikai és taktikai alapok elsajátítása. A támadó, védő szerepek előkészítése a kooperatív viselkedésformák és az egészséges versenyszellem megteremtésével.</w:t>
            </w:r>
          </w:p>
        </w:tc>
      </w:tr>
      <w:tr w:rsidR="0083681A" w:rsidRPr="001328FB" w:rsidTr="00523660">
        <w:tc>
          <w:tcPr>
            <w:tcW w:w="7435" w:type="dxa"/>
            <w:gridSpan w:val="2"/>
            <w:shd w:val="clear" w:color="auto" w:fill="auto"/>
            <w:vAlign w:val="center"/>
          </w:tcPr>
          <w:p w:rsidR="0083681A" w:rsidRPr="0083681A" w:rsidRDefault="0083681A" w:rsidP="0083681A">
            <w:pPr>
              <w:keepNext/>
              <w:keepLines/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iCs/>
                <w:sz w:val="24"/>
                <w:szCs w:val="24"/>
                <w:lang w:eastAsia="hu-HU"/>
              </w:rPr>
            </w:pPr>
            <w:r w:rsidRPr="0083681A">
              <w:rPr>
                <w:rFonts w:ascii="Times New Roman" w:hAnsi="Times New Roman"/>
                <w:b/>
                <w:iCs/>
                <w:sz w:val="24"/>
                <w:szCs w:val="24"/>
                <w:lang w:eastAsia="hu-HU"/>
              </w:rPr>
              <w:t>Ismeretek/fejlesztési követelmények</w:t>
            </w:r>
          </w:p>
        </w:tc>
        <w:tc>
          <w:tcPr>
            <w:tcW w:w="1853" w:type="dxa"/>
            <w:gridSpan w:val="2"/>
            <w:shd w:val="clear" w:color="auto" w:fill="auto"/>
          </w:tcPr>
          <w:p w:rsidR="0083681A" w:rsidRPr="0083681A" w:rsidRDefault="0083681A" w:rsidP="00836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</w:pPr>
          </w:p>
        </w:tc>
      </w:tr>
      <w:tr w:rsidR="0083681A" w:rsidRPr="001328FB" w:rsidTr="00523660">
        <w:tc>
          <w:tcPr>
            <w:tcW w:w="7435" w:type="dxa"/>
            <w:gridSpan w:val="2"/>
            <w:shd w:val="clear" w:color="auto" w:fill="auto"/>
          </w:tcPr>
          <w:p w:rsidR="0083681A" w:rsidRPr="0083681A" w:rsidRDefault="0083681A" w:rsidP="0083681A">
            <w:pPr>
              <w:numPr>
                <w:ilvl w:val="1"/>
                <w:numId w:val="16"/>
              </w:num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hu-HU"/>
              </w:rPr>
            </w:pPr>
            <w:r w:rsidRPr="0083681A">
              <w:rPr>
                <w:rFonts w:ascii="Times New Roman" w:hAnsi="Times New Roman"/>
                <w:bCs/>
                <w:sz w:val="24"/>
                <w:szCs w:val="24"/>
                <w:lang w:eastAsia="hu-HU"/>
              </w:rPr>
              <w:t xml:space="preserve"> MOZGÁSMŰVELTSÉG</w:t>
            </w:r>
          </w:p>
          <w:p w:rsidR="0083681A" w:rsidRPr="0083681A" w:rsidRDefault="0083681A" w:rsidP="0083681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hu-HU"/>
              </w:rPr>
              <w:t>Egyéni labdás és labda nélküli ügyességfejlesztés feladatai (1. tematikai egység célszerű anyagából) páros és társas együttműködést igénylő tanulási helyzetekben.</w:t>
            </w:r>
          </w:p>
          <w:p w:rsidR="0083681A" w:rsidRPr="0083681A" w:rsidRDefault="0083681A" w:rsidP="0083681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hu-HU"/>
              </w:rPr>
              <w:t>Páros és csoportos labdás és labda nélküli ügyességfejlesztő dobásgyakorlatok és játékok helyben és haladással:</w:t>
            </w:r>
          </w:p>
          <w:p w:rsidR="0083681A" w:rsidRPr="0083681A" w:rsidRDefault="0083681A" w:rsidP="0083681A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  <w:t>egyszerű kooperatív futójátékok, szerep- és szabályjátékok a természetes hely- és helyzetváltoztató mozgások változatos gyakorlására;</w:t>
            </w:r>
          </w:p>
          <w:p w:rsidR="0083681A" w:rsidRPr="0083681A" w:rsidRDefault="0083681A" w:rsidP="0083681A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  <w:t>dobáspontosságra és sikeres együttműködésre törekvő kooperatív feladatok, játékok sokféle eszköz felhasználásával;</w:t>
            </w:r>
          </w:p>
          <w:p w:rsidR="0083681A" w:rsidRPr="0083681A" w:rsidRDefault="0083681A" w:rsidP="0083681A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dobások különböző irányból és formában érkező labdaátvételt követően;</w:t>
            </w:r>
          </w:p>
          <w:p w:rsidR="0083681A" w:rsidRPr="0083681A" w:rsidRDefault="0083681A" w:rsidP="0083681A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  <w:t>labdadobások, átadási (passz) gyakorlatok különböző alakzatokban;</w:t>
            </w:r>
          </w:p>
          <w:p w:rsidR="0083681A" w:rsidRPr="0083681A" w:rsidRDefault="0083681A" w:rsidP="0083681A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  <w:t>játékos passzgyakorlatok meghatározott társhoz vagy meghatározott sorrendiséggel;</w:t>
            </w:r>
          </w:p>
          <w:p w:rsidR="0083681A" w:rsidRPr="0083681A" w:rsidRDefault="0083681A" w:rsidP="0083681A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  <w:t>árnyék- és tükörgyakorlatok labdával a társ(ak) követésével;</w:t>
            </w:r>
          </w:p>
          <w:p w:rsidR="0083681A" w:rsidRPr="0083681A" w:rsidRDefault="0083681A" w:rsidP="0083681A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  <w:lastRenderedPageBreak/>
              <w:t>guruló, pattanó és a levegőből érkező labda elfogása, majd továbbítása társnak vagy társaknak helyből, valamint lassú (később fokozatosan gyorsuló) mozgást követően;</w:t>
            </w:r>
          </w:p>
          <w:p w:rsidR="0083681A" w:rsidRPr="0083681A" w:rsidRDefault="0083681A" w:rsidP="0083681A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  <w:t>átadási gyakorlatok a pálya szélességi- és hossztengelyében csoportokban, pontszerzési lehetőséggel;</w:t>
            </w:r>
          </w:p>
          <w:p w:rsidR="0083681A" w:rsidRPr="0083681A" w:rsidRDefault="0083681A" w:rsidP="0083681A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  <w:t xml:space="preserve">alapvédekezés és a szemből érkező lövés és átadás akadályozásának feladatai; </w:t>
            </w:r>
          </w:p>
          <w:p w:rsidR="0083681A" w:rsidRPr="0083681A" w:rsidRDefault="0083681A" w:rsidP="0083681A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  <w:t xml:space="preserve">kontrollált sor- és váltóversenyek; </w:t>
            </w:r>
          </w:p>
          <w:p w:rsidR="0083681A" w:rsidRPr="0083681A" w:rsidRDefault="0083681A" w:rsidP="0083681A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  <w:t>páros és csoportos küzdőfeladatok, játékok.</w:t>
            </w:r>
          </w:p>
          <w:p w:rsidR="0083681A" w:rsidRPr="0083681A" w:rsidRDefault="0083681A" w:rsidP="0083681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</w:pPr>
          </w:p>
          <w:p w:rsidR="0083681A" w:rsidRPr="0083681A" w:rsidRDefault="0083681A" w:rsidP="0083681A">
            <w:pPr>
              <w:numPr>
                <w:ilvl w:val="1"/>
                <w:numId w:val="16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ISMERETEK, SZEMÉLYISÉGFEJLESZTÉS</w:t>
            </w:r>
          </w:p>
          <w:p w:rsidR="0083681A" w:rsidRPr="0083681A" w:rsidRDefault="0083681A" w:rsidP="0083681A">
            <w:pPr>
              <w:spacing w:after="0" w:line="240" w:lineRule="auto"/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  <w:lang w:eastAsia="hu-HU"/>
              </w:rPr>
              <w:t>Alapismeretek</w:t>
            </w:r>
          </w:p>
          <w:p w:rsidR="0083681A" w:rsidRPr="0083681A" w:rsidRDefault="0083681A" w:rsidP="0083681A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hu-HU"/>
              </w:rPr>
              <w:t xml:space="preserve">A páros és csoportos feladatmegoldásokra vonatkozó magatartási szabályok. A feladatkezdő és befejező jelzések ismerete. </w:t>
            </w:r>
          </w:p>
          <w:p w:rsidR="0083681A" w:rsidRPr="0083681A" w:rsidRDefault="0083681A" w:rsidP="0083681A">
            <w:pPr>
              <w:spacing w:after="0" w:line="240" w:lineRule="auto"/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  <w:lang w:eastAsia="hu-HU"/>
              </w:rPr>
            </w:pPr>
          </w:p>
          <w:p w:rsidR="0083681A" w:rsidRPr="0083681A" w:rsidRDefault="0083681A" w:rsidP="0083681A">
            <w:pPr>
              <w:spacing w:after="0" w:line="240" w:lineRule="auto"/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  <w:lang w:eastAsia="hu-HU"/>
              </w:rPr>
              <w:t>Taktikai ismeretek</w:t>
            </w:r>
          </w:p>
          <w:p w:rsidR="0083681A" w:rsidRPr="0083681A" w:rsidRDefault="0083681A" w:rsidP="0083681A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a pozíciótartás alapismeretei támadásban; </w:t>
            </w:r>
          </w:p>
          <w:p w:rsidR="0083681A" w:rsidRPr="0083681A" w:rsidRDefault="0083681A" w:rsidP="0083681A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az együttműködés alapismeretei szélességben és mélységben;</w:t>
            </w:r>
          </w:p>
          <w:p w:rsidR="0083681A" w:rsidRPr="0083681A" w:rsidRDefault="0083681A" w:rsidP="0083681A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támadó-védő szerepek alapfeladatai szélességben és mélységben;</w:t>
            </w:r>
          </w:p>
          <w:p w:rsidR="0083681A" w:rsidRPr="0083681A" w:rsidRDefault="0083681A" w:rsidP="0083681A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kapus poszt alapfeladatainak ismerete;</w:t>
            </w:r>
          </w:p>
          <w:p w:rsidR="0083681A" w:rsidRPr="0083681A" w:rsidRDefault="0083681A" w:rsidP="0083681A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1-1 elleni játék alapismeretei támadó és védő szerepekben.</w:t>
            </w:r>
          </w:p>
          <w:p w:rsidR="0083681A" w:rsidRPr="0083681A" w:rsidRDefault="0083681A" w:rsidP="0083681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hu-HU"/>
              </w:rPr>
            </w:pPr>
          </w:p>
          <w:p w:rsidR="0083681A" w:rsidRPr="0083681A" w:rsidRDefault="0083681A" w:rsidP="0083681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hu-HU"/>
              </w:rPr>
              <w:t>Személyiségfejlesztési szempontok</w:t>
            </w:r>
          </w:p>
          <w:p w:rsidR="0083681A" w:rsidRPr="0083681A" w:rsidRDefault="0083681A" w:rsidP="0083681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  <w:t xml:space="preserve">Az életkori sajátosságokból fakadóan a tanulók valódi csoporthoz való tartozásának élménye még nem jellemző. Ezért a testnevelésóra keretei között a tanulókban tudatosított, közösen – osztályban, csoportban – megélt pozitív élmények adják a csoporthoz tartozás élményének alapját. Ennek eredménye a fokozódó kooperatív magatartás kialakulása, a társas felelősség és a közös sikerekre törekvés megjelenése. Az énközpontú világkép fokozatos lebomlása zajlik. A társas felelősség kialakulásához vezető úton az esetleges versenyszituációk állandó kontrollja meghatározó tényező. </w:t>
            </w:r>
          </w:p>
        </w:tc>
        <w:tc>
          <w:tcPr>
            <w:tcW w:w="1853" w:type="dxa"/>
            <w:gridSpan w:val="2"/>
            <w:shd w:val="clear" w:color="auto" w:fill="auto"/>
          </w:tcPr>
          <w:p w:rsidR="0083681A" w:rsidRPr="0083681A" w:rsidRDefault="0083681A" w:rsidP="008368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</w:tc>
      </w:tr>
      <w:tr w:rsidR="0083681A" w:rsidRPr="001328FB" w:rsidTr="00523660">
        <w:tc>
          <w:tcPr>
            <w:tcW w:w="1830" w:type="dxa"/>
            <w:shd w:val="clear" w:color="auto" w:fill="auto"/>
            <w:vAlign w:val="center"/>
          </w:tcPr>
          <w:p w:rsidR="0083681A" w:rsidRPr="0083681A" w:rsidRDefault="0083681A" w:rsidP="008368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83681A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hu-HU"/>
              </w:rPr>
              <w:lastRenderedPageBreak/>
              <w:t>Kulcsfogalmak/ fogalmak</w:t>
            </w:r>
          </w:p>
        </w:tc>
        <w:tc>
          <w:tcPr>
            <w:tcW w:w="7458" w:type="dxa"/>
            <w:gridSpan w:val="3"/>
            <w:shd w:val="clear" w:color="auto" w:fill="auto"/>
            <w:vAlign w:val="center"/>
          </w:tcPr>
          <w:p w:rsidR="0083681A" w:rsidRPr="0083681A" w:rsidRDefault="0083681A" w:rsidP="008368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vezető, követő, menekülő, üldöző, támadó, védő, zavarás, ütközés, párharc, együttműködés, mezőnyjátékos, kapus, szélesség, mélység, keresztpassz, segítségadás</w:t>
            </w:r>
          </w:p>
        </w:tc>
      </w:tr>
    </w:tbl>
    <w:p w:rsidR="0083681A" w:rsidRPr="0083681A" w:rsidRDefault="0083681A" w:rsidP="0083681A">
      <w:pPr>
        <w:spacing w:after="0" w:line="240" w:lineRule="auto"/>
        <w:rPr>
          <w:rFonts w:ascii="Times New Roman" w:hAnsi="Times New Roman"/>
          <w:sz w:val="24"/>
          <w:szCs w:val="24"/>
          <w:lang w:eastAsia="hu-HU"/>
        </w:rPr>
      </w:pPr>
    </w:p>
    <w:p w:rsidR="0083681A" w:rsidRPr="0083681A" w:rsidRDefault="0083681A" w:rsidP="0083681A">
      <w:pPr>
        <w:spacing w:after="0" w:line="240" w:lineRule="auto"/>
        <w:rPr>
          <w:rFonts w:ascii="Times New Roman" w:hAnsi="Times New Roman"/>
          <w:sz w:val="24"/>
          <w:szCs w:val="24"/>
          <w:lang w:eastAsia="hu-H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0"/>
        <w:gridCol w:w="5306"/>
        <w:gridCol w:w="763"/>
        <w:gridCol w:w="1163"/>
      </w:tblGrid>
      <w:tr w:rsidR="0083681A" w:rsidRPr="001328FB" w:rsidTr="00523660">
        <w:tc>
          <w:tcPr>
            <w:tcW w:w="1695" w:type="dxa"/>
            <w:shd w:val="clear" w:color="auto" w:fill="auto"/>
            <w:vAlign w:val="center"/>
          </w:tcPr>
          <w:p w:rsidR="0083681A" w:rsidRPr="0083681A" w:rsidRDefault="0083681A" w:rsidP="00836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  <w:t>Tematikai egység/</w:t>
            </w:r>
          </w:p>
          <w:p w:rsidR="0083681A" w:rsidRPr="0083681A" w:rsidRDefault="0083681A" w:rsidP="00836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  <w:t>Fejlesztési cél</w:t>
            </w:r>
          </w:p>
        </w:tc>
        <w:tc>
          <w:tcPr>
            <w:tcW w:w="6572" w:type="dxa"/>
            <w:gridSpan w:val="2"/>
            <w:shd w:val="clear" w:color="auto" w:fill="auto"/>
            <w:vAlign w:val="center"/>
          </w:tcPr>
          <w:p w:rsidR="0083681A" w:rsidRPr="0083681A" w:rsidRDefault="0083681A" w:rsidP="0083681A">
            <w:pPr>
              <w:numPr>
                <w:ilvl w:val="0"/>
                <w:numId w:val="16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  <w:t>Kisjátékok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83681A" w:rsidRPr="0083681A" w:rsidRDefault="0083681A" w:rsidP="00836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  <w:t>Órakeret</w:t>
            </w:r>
          </w:p>
          <w:p w:rsidR="0083681A" w:rsidRPr="0083681A" w:rsidRDefault="0083681A" w:rsidP="00836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  <w:t>34 óra</w:t>
            </w:r>
          </w:p>
        </w:tc>
      </w:tr>
      <w:tr w:rsidR="0083681A" w:rsidRPr="001328FB" w:rsidTr="00523660">
        <w:tc>
          <w:tcPr>
            <w:tcW w:w="1695" w:type="dxa"/>
            <w:shd w:val="clear" w:color="auto" w:fill="auto"/>
            <w:vAlign w:val="center"/>
          </w:tcPr>
          <w:p w:rsidR="0083681A" w:rsidRPr="0083681A" w:rsidRDefault="0083681A" w:rsidP="00836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  <w:t>Előzetes tudás</w:t>
            </w:r>
          </w:p>
        </w:tc>
        <w:tc>
          <w:tcPr>
            <w:tcW w:w="7593" w:type="dxa"/>
            <w:gridSpan w:val="3"/>
            <w:shd w:val="clear" w:color="auto" w:fill="auto"/>
            <w:vAlign w:val="center"/>
          </w:tcPr>
          <w:p w:rsidR="0083681A" w:rsidRPr="0083681A" w:rsidRDefault="0083681A" w:rsidP="008368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A manipulatív eszközhasználati formák elemi ismerete. Tapasztalat a labdás játékokról, a labda használatának lehetőségeiről.</w:t>
            </w:r>
          </w:p>
        </w:tc>
      </w:tr>
      <w:tr w:rsidR="0083681A" w:rsidRPr="001328FB" w:rsidTr="00523660">
        <w:tc>
          <w:tcPr>
            <w:tcW w:w="1695" w:type="dxa"/>
            <w:shd w:val="clear" w:color="auto" w:fill="auto"/>
            <w:vAlign w:val="center"/>
          </w:tcPr>
          <w:p w:rsidR="0083681A" w:rsidRPr="0083681A" w:rsidRDefault="0083681A" w:rsidP="00836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>A tematikai egység nevelési-fejlesztési céljai</w:t>
            </w:r>
          </w:p>
        </w:tc>
        <w:tc>
          <w:tcPr>
            <w:tcW w:w="7593" w:type="dxa"/>
            <w:gridSpan w:val="3"/>
            <w:shd w:val="clear" w:color="auto" w:fill="auto"/>
            <w:vAlign w:val="center"/>
          </w:tcPr>
          <w:p w:rsidR="0083681A" w:rsidRPr="0083681A" w:rsidRDefault="0083681A" w:rsidP="008368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Az alapvető technikai elemek játékhelyzetben történő gyakorlása, és ennek részeként az elemi szintű taktikai feladatok megoldása. Az összjáték lehetőségének, szerepének felismerése a játékhelyzetekben, csökkentett létszám, terület és egyszerűsített szabályok mellett.</w:t>
            </w:r>
          </w:p>
        </w:tc>
      </w:tr>
      <w:tr w:rsidR="0083681A" w:rsidRPr="001328FB" w:rsidTr="00523660">
        <w:tc>
          <w:tcPr>
            <w:tcW w:w="7428" w:type="dxa"/>
            <w:gridSpan w:val="2"/>
            <w:shd w:val="clear" w:color="auto" w:fill="auto"/>
            <w:vAlign w:val="center"/>
          </w:tcPr>
          <w:p w:rsidR="0083681A" w:rsidRPr="0083681A" w:rsidRDefault="0083681A" w:rsidP="0083681A">
            <w:pPr>
              <w:keepNext/>
              <w:keepLines/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iCs/>
                <w:sz w:val="24"/>
                <w:szCs w:val="24"/>
                <w:lang w:eastAsia="hu-HU"/>
              </w:rPr>
            </w:pPr>
            <w:r w:rsidRPr="0083681A">
              <w:rPr>
                <w:rFonts w:ascii="Times New Roman" w:hAnsi="Times New Roman"/>
                <w:b/>
                <w:iCs/>
                <w:sz w:val="24"/>
                <w:szCs w:val="24"/>
                <w:lang w:eastAsia="hu-HU"/>
              </w:rPr>
              <w:t>Ismeretek/fejlesztési követelmények</w:t>
            </w:r>
          </w:p>
        </w:tc>
        <w:tc>
          <w:tcPr>
            <w:tcW w:w="1860" w:type="dxa"/>
            <w:gridSpan w:val="2"/>
            <w:shd w:val="clear" w:color="auto" w:fill="auto"/>
          </w:tcPr>
          <w:p w:rsidR="0083681A" w:rsidRPr="0083681A" w:rsidRDefault="0083681A" w:rsidP="00836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</w:pPr>
          </w:p>
        </w:tc>
      </w:tr>
      <w:tr w:rsidR="0083681A" w:rsidRPr="001328FB" w:rsidTr="00523660">
        <w:tc>
          <w:tcPr>
            <w:tcW w:w="7428" w:type="dxa"/>
            <w:gridSpan w:val="2"/>
            <w:shd w:val="clear" w:color="auto" w:fill="auto"/>
          </w:tcPr>
          <w:p w:rsidR="0083681A" w:rsidRPr="0083681A" w:rsidRDefault="0083681A" w:rsidP="0083681A">
            <w:pPr>
              <w:numPr>
                <w:ilvl w:val="1"/>
                <w:numId w:val="16"/>
              </w:num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hu-HU"/>
              </w:rPr>
            </w:pPr>
            <w:r w:rsidRPr="0083681A">
              <w:rPr>
                <w:rFonts w:ascii="Times New Roman" w:hAnsi="Times New Roman"/>
                <w:bCs/>
                <w:sz w:val="24"/>
                <w:szCs w:val="24"/>
                <w:lang w:eastAsia="hu-HU"/>
              </w:rPr>
              <w:t xml:space="preserve"> MOZGÁSMŰVELTSÉG</w:t>
            </w:r>
          </w:p>
          <w:p w:rsidR="0083681A" w:rsidRPr="0083681A" w:rsidRDefault="0083681A" w:rsidP="0083681A">
            <w:pPr>
              <w:spacing w:after="0" w:line="240" w:lineRule="auto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hu-HU"/>
              </w:rPr>
              <w:t>Játékok, játékos feladatok csökkentett létszámmal, kisebb területen, egyszerűsített szabályokkal.</w:t>
            </w:r>
          </w:p>
          <w:p w:rsidR="0083681A" w:rsidRPr="0083681A" w:rsidRDefault="0083681A" w:rsidP="0083681A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  <w:lastRenderedPageBreak/>
              <w:t xml:space="preserve">1:1 elleni játékok; </w:t>
            </w:r>
          </w:p>
          <w:p w:rsidR="0083681A" w:rsidRPr="0083681A" w:rsidRDefault="0083681A" w:rsidP="0083681A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  <w:t>2:1 elleni játékok;</w:t>
            </w:r>
          </w:p>
          <w:p w:rsidR="0083681A" w:rsidRPr="0083681A" w:rsidRDefault="0083681A" w:rsidP="0083681A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  <w:t>2:2 elleni játékok;</w:t>
            </w:r>
          </w:p>
          <w:p w:rsidR="0083681A" w:rsidRPr="0083681A" w:rsidRDefault="0083681A" w:rsidP="0083681A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  <w:t>3:1 elleni játékok;</w:t>
            </w:r>
          </w:p>
          <w:p w:rsidR="0083681A" w:rsidRPr="0083681A" w:rsidRDefault="0083681A" w:rsidP="0083681A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  <w:t>3:2 elleni játékok:</w:t>
            </w:r>
          </w:p>
          <w:p w:rsidR="0083681A" w:rsidRPr="0083681A" w:rsidRDefault="0083681A" w:rsidP="0083681A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  <w:t>pontszerzők a játék fázisainak tudatosítása figyelembe vételével;</w:t>
            </w:r>
          </w:p>
          <w:p w:rsidR="0083681A" w:rsidRPr="0083681A" w:rsidRDefault="0083681A" w:rsidP="0083681A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  <w:t>labdatartó játékok;</w:t>
            </w:r>
          </w:p>
          <w:p w:rsidR="0083681A" w:rsidRPr="0083681A" w:rsidRDefault="0083681A" w:rsidP="0083681A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  <w:t>védővel szemben, nagyméretű célfelületekre történő pontszerzési lehetőséggel;</w:t>
            </w:r>
          </w:p>
          <w:p w:rsidR="0083681A" w:rsidRPr="0083681A" w:rsidRDefault="0083681A" w:rsidP="0083681A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  <w:t>labdabirtoklás védővel (védőkkel) szemben, rögzített célfelület (például kapu, vonal) nélkül;</w:t>
            </w:r>
          </w:p>
          <w:p w:rsidR="0083681A" w:rsidRPr="0083681A" w:rsidRDefault="0083681A" w:rsidP="0083681A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  <w:t>labdabirtoklás védővel (védőkkel) szemben, célfelülettel (például különböző méretű kapu(k)ra, vonalra, területre);</w:t>
            </w:r>
          </w:p>
          <w:p w:rsidR="0083681A" w:rsidRPr="0083681A" w:rsidRDefault="0083681A" w:rsidP="0083681A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  <w:t>„cicajátékok”;</w:t>
            </w:r>
          </w:p>
          <w:p w:rsidR="0083681A" w:rsidRPr="0083681A" w:rsidRDefault="0083681A" w:rsidP="0083681A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  <w:t>többkapus játékok különböző formájú és méretű területeken megkötések mellett.</w:t>
            </w:r>
          </w:p>
          <w:p w:rsidR="0083681A" w:rsidRPr="0083681A" w:rsidRDefault="0083681A" w:rsidP="0083681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</w:pPr>
          </w:p>
          <w:p w:rsidR="0083681A" w:rsidRPr="0083681A" w:rsidRDefault="0083681A" w:rsidP="0083681A">
            <w:pPr>
              <w:numPr>
                <w:ilvl w:val="1"/>
                <w:numId w:val="16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ISMERETEK, SZEMÉLYISÉGFEJLESZTÉS</w:t>
            </w:r>
          </w:p>
          <w:p w:rsidR="0083681A" w:rsidRPr="0083681A" w:rsidRDefault="0083681A" w:rsidP="0083681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i/>
                <w:sz w:val="24"/>
                <w:szCs w:val="24"/>
                <w:lang w:eastAsia="hu-HU"/>
              </w:rPr>
              <w:t>Alapismeretek</w:t>
            </w:r>
          </w:p>
          <w:p w:rsidR="0083681A" w:rsidRPr="0083681A" w:rsidRDefault="0083681A" w:rsidP="0083681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A szélesség és mélység fogalmának megértése. A helyezkedés és a labdacentrikus védekezés alapjainak megértése. Játékfeladatok, játékszabályok keretein belüli cselekvés, a társas szabályok megsértésének észlelése és jelzése, alkalmazkodás az irányításhoz. A sportszerűség fogalmának megértése.</w:t>
            </w:r>
          </w:p>
          <w:p w:rsidR="0083681A" w:rsidRPr="0083681A" w:rsidRDefault="0083681A" w:rsidP="0083681A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hu-HU"/>
              </w:rPr>
            </w:pPr>
          </w:p>
          <w:p w:rsidR="0083681A" w:rsidRPr="0083681A" w:rsidRDefault="0083681A" w:rsidP="0083681A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i/>
                <w:sz w:val="24"/>
                <w:szCs w:val="24"/>
                <w:lang w:eastAsia="hu-HU"/>
              </w:rPr>
              <w:t>Taktikai ismeretek</w:t>
            </w:r>
          </w:p>
          <w:p w:rsidR="0083681A" w:rsidRPr="0083681A" w:rsidRDefault="0083681A" w:rsidP="008368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Az 1:1 elleni játékban az alábbi játékhelyzetek megoldása:</w:t>
            </w:r>
          </w:p>
          <w:p w:rsidR="0083681A" w:rsidRPr="0083681A" w:rsidRDefault="0083681A" w:rsidP="0083681A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a támadónak a labda birtoklása és a célfelület elérése, gólszerzés;</w:t>
            </w:r>
          </w:p>
          <w:p w:rsidR="0083681A" w:rsidRPr="0083681A" w:rsidRDefault="0083681A" w:rsidP="0083681A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a védőnek a labda megszerzése, a célfelület elérésének, a gólszerzésnek megakadályozása.</w:t>
            </w:r>
          </w:p>
          <w:p w:rsidR="0083681A" w:rsidRPr="0083681A" w:rsidRDefault="0083681A" w:rsidP="008368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A 2:1; 2:2; 3:1; 3:2 elleni játékokban az alábbi játékhelyzetek megoldásai:</w:t>
            </w:r>
          </w:p>
          <w:p w:rsidR="0083681A" w:rsidRPr="0083681A" w:rsidRDefault="0083681A" w:rsidP="0083681A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hu-HU"/>
              </w:rPr>
              <w:t>támadásban a labda megszerzésére, megkapására, átvételére, megtartására, birtoklására, továbbítására irányuló tevékenység;</w:t>
            </w:r>
          </w:p>
          <w:p w:rsidR="0083681A" w:rsidRPr="0083681A" w:rsidRDefault="0083681A" w:rsidP="0083681A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hu-HU"/>
              </w:rPr>
              <w:t xml:space="preserve">védekezésben nyomásgyakorlás a labdás ellenfélre vagy helyezkedés a labda és a saját kapu, célfelület közé; </w:t>
            </w:r>
          </w:p>
          <w:p w:rsidR="0083681A" w:rsidRPr="0083681A" w:rsidRDefault="0083681A" w:rsidP="0083681A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hu-HU"/>
              </w:rPr>
              <w:t>labdavesztés esetén a labda azonnali visszaszerzésére irányuló törekvés és az ellenfél megakadályozása a gólszerzésben (a támadó és a célfelület közé történő helyezkedés).</w:t>
            </w:r>
          </w:p>
          <w:p w:rsidR="0083681A" w:rsidRPr="0083681A" w:rsidRDefault="0083681A" w:rsidP="0083681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hu-HU"/>
              </w:rPr>
            </w:pPr>
          </w:p>
          <w:p w:rsidR="0083681A" w:rsidRPr="0083681A" w:rsidRDefault="0083681A" w:rsidP="0083681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i/>
                <w:sz w:val="24"/>
                <w:szCs w:val="24"/>
                <w:lang w:eastAsia="hu-HU"/>
              </w:rPr>
              <w:t>Személyiségfejlesztési szempontok</w:t>
            </w:r>
          </w:p>
          <w:p w:rsidR="0083681A" w:rsidRPr="0083681A" w:rsidRDefault="0083681A" w:rsidP="0083681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A kisjátékok során a tanulók számára örömet, jó érzést okozó feladatok sokszori, sikeres végrehajtása adja az alapját, hogy megtapasztalják és átéljék a játékhelyzetek és feladatok után a játék és az élmény kapcsolatát, a kellemes érzéseik okait. A kisjátékok olyan tanulási környezetet eredményeznek, mely fokozza a játékba kapcsolódás lehetőségét, a tanulási esélyeket kiegyenlíti, s ezzel hozzájárul a motivált részvételhez. A kisjátékok közbeni kontrollált </w:t>
            </w:r>
            <w:r w:rsidRPr="0083681A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lastRenderedPageBreak/>
              <w:t>versenyhelyzetek hozzájárulnak a sportszerű magatartásformák kialakulásához, a társak megbecsüléséhez és az eredményközpontúság helyett a játékélmény hangsúlyozásához.</w:t>
            </w:r>
          </w:p>
        </w:tc>
        <w:tc>
          <w:tcPr>
            <w:tcW w:w="1860" w:type="dxa"/>
            <w:gridSpan w:val="2"/>
            <w:shd w:val="clear" w:color="auto" w:fill="auto"/>
          </w:tcPr>
          <w:p w:rsidR="0083681A" w:rsidRPr="0083681A" w:rsidRDefault="0083681A" w:rsidP="008368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</w:tc>
      </w:tr>
      <w:tr w:rsidR="0083681A" w:rsidRPr="001328FB" w:rsidTr="00523660">
        <w:tc>
          <w:tcPr>
            <w:tcW w:w="1695" w:type="dxa"/>
            <w:shd w:val="clear" w:color="auto" w:fill="auto"/>
            <w:vAlign w:val="center"/>
          </w:tcPr>
          <w:p w:rsidR="0083681A" w:rsidRPr="0083681A" w:rsidRDefault="0083681A" w:rsidP="008368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83681A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hu-HU"/>
              </w:rPr>
              <w:lastRenderedPageBreak/>
              <w:t>Kulcsfogalmak/ fogalmak</w:t>
            </w:r>
          </w:p>
        </w:tc>
        <w:tc>
          <w:tcPr>
            <w:tcW w:w="7593" w:type="dxa"/>
            <w:gridSpan w:val="3"/>
            <w:shd w:val="clear" w:color="auto" w:fill="auto"/>
            <w:vAlign w:val="center"/>
          </w:tcPr>
          <w:p w:rsidR="0083681A" w:rsidRPr="0083681A" w:rsidRDefault="0083681A" w:rsidP="008368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játékfeladat, játékszabály,</w:t>
            </w:r>
            <w:r w:rsidRPr="0083681A">
              <w:rPr>
                <w:rFonts w:ascii="Times New Roman" w:eastAsia="Times New Roman" w:hAnsi="Times New Roman"/>
                <w:i/>
                <w:sz w:val="24"/>
                <w:szCs w:val="24"/>
                <w:lang w:eastAsia="hu-HU"/>
              </w:rPr>
              <w:t xml:space="preserve"> </w:t>
            </w:r>
            <w:r w:rsidRPr="0083681A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helyezkedés, labdabirtoklás</w:t>
            </w:r>
            <w:r w:rsidRPr="0083681A">
              <w:rPr>
                <w:rFonts w:ascii="Times New Roman" w:eastAsia="Times New Roman" w:hAnsi="Times New Roman"/>
                <w:i/>
                <w:sz w:val="24"/>
                <w:szCs w:val="24"/>
                <w:lang w:eastAsia="hu-HU"/>
              </w:rPr>
              <w:t>,</w:t>
            </w:r>
            <w:r w:rsidRPr="0083681A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védekezés, támadás,</w:t>
            </w:r>
            <w:r w:rsidRPr="0083681A">
              <w:rPr>
                <w:rFonts w:ascii="Times New Roman" w:eastAsia="Times New Roman" w:hAnsi="Times New Roman"/>
                <w:i/>
                <w:sz w:val="24"/>
                <w:szCs w:val="24"/>
                <w:lang w:eastAsia="hu-HU"/>
              </w:rPr>
              <w:t xml:space="preserve"> </w:t>
            </w:r>
            <w:r w:rsidRPr="0083681A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sportszerűség, </w:t>
            </w:r>
            <w:r w:rsidRPr="0083681A">
              <w:rPr>
                <w:rFonts w:ascii="Times New Roman" w:eastAsia="TimesNewRoman" w:hAnsi="Times New Roman"/>
                <w:sz w:val="24"/>
                <w:szCs w:val="24"/>
                <w:lang w:eastAsia="hu-HU"/>
              </w:rPr>
              <w:t>győztes, vesztes, gólszerzés, gólszerzés megakadályozása, összjáték, sáncolás, üres terület</w:t>
            </w:r>
          </w:p>
        </w:tc>
      </w:tr>
    </w:tbl>
    <w:p w:rsidR="0083681A" w:rsidRPr="0083681A" w:rsidRDefault="0083681A" w:rsidP="0083681A">
      <w:pPr>
        <w:spacing w:after="0" w:line="240" w:lineRule="auto"/>
        <w:rPr>
          <w:rFonts w:ascii="Times New Roman" w:hAnsi="Times New Roman"/>
          <w:sz w:val="24"/>
          <w:szCs w:val="24"/>
          <w:lang w:eastAsia="hu-HU"/>
        </w:rPr>
      </w:pPr>
    </w:p>
    <w:p w:rsidR="0083681A" w:rsidRPr="0083681A" w:rsidRDefault="0083681A" w:rsidP="0083681A">
      <w:pPr>
        <w:spacing w:after="0" w:line="240" w:lineRule="auto"/>
        <w:rPr>
          <w:rFonts w:ascii="Times New Roman" w:hAnsi="Times New Roman"/>
          <w:sz w:val="24"/>
          <w:szCs w:val="24"/>
          <w:lang w:eastAsia="hu-H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0"/>
        <w:gridCol w:w="5215"/>
        <w:gridCol w:w="780"/>
        <w:gridCol w:w="1237"/>
      </w:tblGrid>
      <w:tr w:rsidR="0083681A" w:rsidRPr="001328FB" w:rsidTr="00523660">
        <w:tc>
          <w:tcPr>
            <w:tcW w:w="1695" w:type="dxa"/>
            <w:shd w:val="clear" w:color="auto" w:fill="auto"/>
            <w:vAlign w:val="center"/>
          </w:tcPr>
          <w:p w:rsidR="0083681A" w:rsidRPr="0083681A" w:rsidRDefault="0083681A" w:rsidP="00836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  <w:t>Tematikai egység/</w:t>
            </w:r>
          </w:p>
          <w:p w:rsidR="0083681A" w:rsidRPr="0083681A" w:rsidRDefault="0083681A" w:rsidP="00836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  <w:t>Fejlesztési cél</w:t>
            </w:r>
          </w:p>
        </w:tc>
        <w:tc>
          <w:tcPr>
            <w:tcW w:w="6350" w:type="dxa"/>
            <w:gridSpan w:val="2"/>
            <w:shd w:val="clear" w:color="auto" w:fill="auto"/>
            <w:vAlign w:val="center"/>
          </w:tcPr>
          <w:p w:rsidR="0083681A" w:rsidRPr="0083681A" w:rsidRDefault="0083681A" w:rsidP="0083681A">
            <w:pPr>
              <w:numPr>
                <w:ilvl w:val="0"/>
                <w:numId w:val="16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  <w:t>Kreatív játékok</w:t>
            </w:r>
          </w:p>
        </w:tc>
        <w:tc>
          <w:tcPr>
            <w:tcW w:w="1243" w:type="dxa"/>
            <w:shd w:val="clear" w:color="auto" w:fill="auto"/>
            <w:vAlign w:val="center"/>
          </w:tcPr>
          <w:p w:rsidR="0083681A" w:rsidRPr="0083681A" w:rsidRDefault="0083681A" w:rsidP="00836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  <w:t>Órakeret</w:t>
            </w:r>
          </w:p>
          <w:p w:rsidR="0083681A" w:rsidRPr="0083681A" w:rsidRDefault="0083681A" w:rsidP="00836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  <w:t>16 óra</w:t>
            </w:r>
          </w:p>
        </w:tc>
      </w:tr>
      <w:tr w:rsidR="0083681A" w:rsidRPr="001328FB" w:rsidTr="00523660">
        <w:tc>
          <w:tcPr>
            <w:tcW w:w="1695" w:type="dxa"/>
            <w:shd w:val="clear" w:color="auto" w:fill="auto"/>
            <w:vAlign w:val="center"/>
          </w:tcPr>
          <w:p w:rsidR="0083681A" w:rsidRPr="0083681A" w:rsidRDefault="0083681A" w:rsidP="00836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  <w:t>Előzetes tudás</w:t>
            </w:r>
          </w:p>
        </w:tc>
        <w:tc>
          <w:tcPr>
            <w:tcW w:w="7593" w:type="dxa"/>
            <w:gridSpan w:val="3"/>
            <w:shd w:val="clear" w:color="auto" w:fill="auto"/>
            <w:vAlign w:val="center"/>
          </w:tcPr>
          <w:p w:rsidR="0083681A" w:rsidRPr="0083681A" w:rsidRDefault="0083681A" w:rsidP="008368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A tanulóknak tapasztalata van az önálló, fantáziára építő játékok kitalálásában, egyszerű játékfeladatok és szabályok kialakításában.</w:t>
            </w:r>
          </w:p>
        </w:tc>
      </w:tr>
      <w:tr w:rsidR="0083681A" w:rsidRPr="001328FB" w:rsidTr="00523660">
        <w:tc>
          <w:tcPr>
            <w:tcW w:w="1695" w:type="dxa"/>
            <w:shd w:val="clear" w:color="auto" w:fill="auto"/>
            <w:vAlign w:val="center"/>
          </w:tcPr>
          <w:p w:rsidR="0083681A" w:rsidRPr="0083681A" w:rsidRDefault="0083681A" w:rsidP="00836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>A tematikai egység nevelési-fejlesztési céljai</w:t>
            </w:r>
          </w:p>
        </w:tc>
        <w:tc>
          <w:tcPr>
            <w:tcW w:w="7593" w:type="dxa"/>
            <w:gridSpan w:val="3"/>
            <w:shd w:val="clear" w:color="auto" w:fill="auto"/>
            <w:vAlign w:val="center"/>
          </w:tcPr>
          <w:p w:rsidR="0083681A" w:rsidRPr="0083681A" w:rsidRDefault="0083681A" w:rsidP="008368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A kreatív játékok alkalmazásával a tanulók előzetes mozgás- és játéktapasztalataira építve az önálló alkotó gondolkodás és a játékintelligencia fejlesztése. Tapasztalatszerzés a játékszabályok, megkötések, illetve a játéktevékenység egyes elemeinek megalkotásában. </w:t>
            </w:r>
          </w:p>
        </w:tc>
      </w:tr>
      <w:tr w:rsidR="0083681A" w:rsidRPr="001328FB" w:rsidTr="00523660">
        <w:tc>
          <w:tcPr>
            <w:tcW w:w="7212" w:type="dxa"/>
            <w:gridSpan w:val="2"/>
            <w:shd w:val="clear" w:color="auto" w:fill="auto"/>
            <w:vAlign w:val="center"/>
          </w:tcPr>
          <w:p w:rsidR="0083681A" w:rsidRPr="0083681A" w:rsidRDefault="0083681A" w:rsidP="0083681A">
            <w:pPr>
              <w:keepNext/>
              <w:keepLines/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iCs/>
                <w:sz w:val="24"/>
                <w:szCs w:val="24"/>
                <w:lang w:eastAsia="hu-HU"/>
              </w:rPr>
            </w:pPr>
            <w:r w:rsidRPr="0083681A">
              <w:rPr>
                <w:rFonts w:ascii="Times New Roman" w:hAnsi="Times New Roman"/>
                <w:b/>
                <w:iCs/>
                <w:sz w:val="24"/>
                <w:szCs w:val="24"/>
                <w:lang w:eastAsia="hu-HU"/>
              </w:rPr>
              <w:t>Ismeretek/fejlesztési követelmények</w:t>
            </w:r>
          </w:p>
        </w:tc>
        <w:tc>
          <w:tcPr>
            <w:tcW w:w="2076" w:type="dxa"/>
            <w:gridSpan w:val="2"/>
            <w:shd w:val="clear" w:color="auto" w:fill="auto"/>
          </w:tcPr>
          <w:p w:rsidR="0083681A" w:rsidRPr="0083681A" w:rsidRDefault="0083681A" w:rsidP="00836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</w:pPr>
          </w:p>
        </w:tc>
      </w:tr>
      <w:tr w:rsidR="0083681A" w:rsidRPr="001328FB" w:rsidTr="00523660">
        <w:tc>
          <w:tcPr>
            <w:tcW w:w="7212" w:type="dxa"/>
            <w:gridSpan w:val="2"/>
            <w:shd w:val="clear" w:color="auto" w:fill="auto"/>
          </w:tcPr>
          <w:p w:rsidR="0083681A" w:rsidRPr="0083681A" w:rsidRDefault="0083681A" w:rsidP="0083681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hu-HU"/>
              </w:rPr>
            </w:pPr>
            <w:r w:rsidRPr="0083681A">
              <w:rPr>
                <w:rFonts w:ascii="Times New Roman" w:hAnsi="Times New Roman"/>
                <w:bCs/>
                <w:sz w:val="24"/>
                <w:szCs w:val="24"/>
                <w:lang w:eastAsia="hu-HU"/>
              </w:rPr>
              <w:t>4.1. MOZGÁSMŰVELTSÉG</w:t>
            </w:r>
          </w:p>
          <w:p w:rsidR="0083681A" w:rsidRPr="0083681A" w:rsidRDefault="0083681A" w:rsidP="0083681A">
            <w:pPr>
              <w:spacing w:after="0" w:line="240" w:lineRule="auto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  <w:t>- Páros és társas labdás feladatalkotások, kreatív mozgássorok létrehozása labdával vagy labda nélkül – zenére is.</w:t>
            </w:r>
          </w:p>
          <w:p w:rsidR="0083681A" w:rsidRPr="0083681A" w:rsidRDefault="0083681A" w:rsidP="0083681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  <w:t>- Futójátékok, fogójátékok közbeni szerepek megválasztása, kitalálása.</w:t>
            </w:r>
          </w:p>
          <w:p w:rsidR="0083681A" w:rsidRPr="0083681A" w:rsidRDefault="0083681A" w:rsidP="0083681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  <w:t>- Előre meghatározott futó- vagy fogójátékok egy-egy szabályának módosításai (ház, megfogás, szabadítás, létszám, eszköz, terület stb.) irányított keretek között.</w:t>
            </w:r>
          </w:p>
          <w:p w:rsidR="0083681A" w:rsidRPr="0083681A" w:rsidRDefault="0083681A" w:rsidP="0083681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  <w:t>- Kisjátékok és mérkőzésjátékok tanulók általi módosítása egy szempont figyelembevételével:</w:t>
            </w:r>
          </w:p>
          <w:p w:rsidR="0083681A" w:rsidRPr="0083681A" w:rsidRDefault="0083681A" w:rsidP="0083681A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  <w:t>labdák száma;</w:t>
            </w:r>
          </w:p>
          <w:p w:rsidR="0083681A" w:rsidRPr="0083681A" w:rsidRDefault="0083681A" w:rsidP="0083681A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  <w:t>a pont (gól)szerzés lehetősége;</w:t>
            </w:r>
          </w:p>
          <w:p w:rsidR="0083681A" w:rsidRPr="0083681A" w:rsidRDefault="0083681A" w:rsidP="0083681A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  <w:t>a játéktéren való haladás;</w:t>
            </w:r>
          </w:p>
          <w:p w:rsidR="0083681A" w:rsidRPr="0083681A" w:rsidRDefault="0083681A" w:rsidP="0083681A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  <w:t>célfelület helye, mérete, száma;</w:t>
            </w:r>
          </w:p>
          <w:p w:rsidR="0083681A" w:rsidRPr="0083681A" w:rsidRDefault="0083681A" w:rsidP="0083681A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  <w:t>területkorlátozások.</w:t>
            </w:r>
          </w:p>
          <w:p w:rsidR="0083681A" w:rsidRPr="0083681A" w:rsidRDefault="0083681A" w:rsidP="0083681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</w:pPr>
          </w:p>
          <w:p w:rsidR="0083681A" w:rsidRPr="0083681A" w:rsidRDefault="0083681A" w:rsidP="0083681A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4.2. ISMERETEK, SZEMÉLYISÉGFEJLESZTÉS</w:t>
            </w:r>
          </w:p>
          <w:p w:rsidR="0083681A" w:rsidRPr="0083681A" w:rsidRDefault="0083681A" w:rsidP="0083681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i/>
                <w:sz w:val="24"/>
                <w:szCs w:val="24"/>
                <w:lang w:eastAsia="hu-HU"/>
              </w:rPr>
              <w:t>Alapvető ismeretek</w:t>
            </w:r>
          </w:p>
          <w:p w:rsidR="0083681A" w:rsidRPr="0083681A" w:rsidRDefault="0083681A" w:rsidP="0083681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A játékok módosítási lehetőségeinek elnevezései, a játékok megnevezései, a játékszabályok megismerése és alkalmazása. </w:t>
            </w:r>
          </w:p>
          <w:p w:rsidR="0083681A" w:rsidRPr="0083681A" w:rsidRDefault="0083681A" w:rsidP="0083681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hu-HU"/>
              </w:rPr>
            </w:pPr>
          </w:p>
          <w:p w:rsidR="0083681A" w:rsidRPr="0083681A" w:rsidRDefault="0083681A" w:rsidP="0083681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i/>
                <w:sz w:val="24"/>
                <w:szCs w:val="24"/>
                <w:lang w:eastAsia="hu-HU"/>
              </w:rPr>
              <w:t>Taktikai ismeretek</w:t>
            </w:r>
          </w:p>
          <w:p w:rsidR="0083681A" w:rsidRPr="0083681A" w:rsidRDefault="0083681A" w:rsidP="008368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A játékszabályok, a terület, a létszám, a megkötések és a célfelületek egy szempont szerinti módosításának következményei felismerése. </w:t>
            </w:r>
          </w:p>
          <w:p w:rsidR="0083681A" w:rsidRPr="0083681A" w:rsidRDefault="0083681A" w:rsidP="0083681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hu-HU"/>
              </w:rPr>
            </w:pPr>
          </w:p>
          <w:p w:rsidR="0083681A" w:rsidRPr="0083681A" w:rsidRDefault="0083681A" w:rsidP="0083681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i/>
                <w:sz w:val="24"/>
                <w:szCs w:val="24"/>
                <w:lang w:eastAsia="hu-HU"/>
              </w:rPr>
              <w:t>Személyiségfejlesztési szempontok</w:t>
            </w:r>
          </w:p>
          <w:p w:rsidR="0083681A" w:rsidRPr="0083681A" w:rsidRDefault="0083681A" w:rsidP="008368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A problémamegoldó gondolkodás viszonylag fejletlen, ezért a tanulók egy probléma megoldása során nem képesek több szempontból vizsgálni a szituációt. A játékszabályok módosítása kooperatív tanulásszervezéssel valósítandó meg, amely növeli a csoportkohéziót és a kevésbé ügyes tanulókat is nagyfokú sikerben részesít. A tudatos játéktevékenység nagyfokú tanulói figyelmet igényel, amely egyszerre </w:t>
            </w:r>
            <w:r w:rsidRPr="0083681A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lastRenderedPageBreak/>
              <w:t>egy játékelem tanulását teszi lehetővé. A tanulók egy szempont figyelembe vételével képessé válnak a feladatok kreatív megoldására.</w:t>
            </w:r>
          </w:p>
        </w:tc>
        <w:tc>
          <w:tcPr>
            <w:tcW w:w="2076" w:type="dxa"/>
            <w:gridSpan w:val="2"/>
            <w:shd w:val="clear" w:color="auto" w:fill="auto"/>
          </w:tcPr>
          <w:p w:rsidR="0083681A" w:rsidRPr="0083681A" w:rsidRDefault="0083681A" w:rsidP="008368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</w:tc>
      </w:tr>
      <w:tr w:rsidR="0083681A" w:rsidRPr="001328FB" w:rsidTr="00523660">
        <w:tc>
          <w:tcPr>
            <w:tcW w:w="1695" w:type="dxa"/>
            <w:shd w:val="clear" w:color="auto" w:fill="auto"/>
            <w:vAlign w:val="center"/>
          </w:tcPr>
          <w:p w:rsidR="0083681A" w:rsidRPr="0083681A" w:rsidRDefault="0083681A" w:rsidP="008368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83681A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hu-HU"/>
              </w:rPr>
              <w:lastRenderedPageBreak/>
              <w:t>Kulcsfogalmak/ fogalmak</w:t>
            </w:r>
          </w:p>
        </w:tc>
        <w:tc>
          <w:tcPr>
            <w:tcW w:w="7593" w:type="dxa"/>
            <w:gridSpan w:val="3"/>
            <w:shd w:val="clear" w:color="auto" w:fill="auto"/>
            <w:vAlign w:val="center"/>
          </w:tcPr>
          <w:p w:rsidR="0083681A" w:rsidRPr="0083681A" w:rsidRDefault="0083681A" w:rsidP="008368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játékfeladat, játékmegkötés, szabályalakítás, játékösszetevők, önálló alkotás, ötletes megoldás, szabályalkotás</w:t>
            </w:r>
          </w:p>
        </w:tc>
      </w:tr>
    </w:tbl>
    <w:p w:rsidR="0083681A" w:rsidRPr="0083681A" w:rsidRDefault="0083681A" w:rsidP="0083681A">
      <w:pPr>
        <w:spacing w:after="0" w:line="240" w:lineRule="auto"/>
        <w:rPr>
          <w:rFonts w:ascii="Times New Roman" w:hAnsi="Times New Roman"/>
          <w:sz w:val="24"/>
          <w:szCs w:val="24"/>
          <w:lang w:eastAsia="hu-HU"/>
        </w:rPr>
      </w:pPr>
    </w:p>
    <w:p w:rsidR="0083681A" w:rsidRPr="0083681A" w:rsidRDefault="0083681A" w:rsidP="0083681A">
      <w:pPr>
        <w:spacing w:after="0" w:line="240" w:lineRule="auto"/>
        <w:rPr>
          <w:rFonts w:ascii="Times New Roman" w:hAnsi="Times New Roman"/>
          <w:sz w:val="24"/>
          <w:szCs w:val="24"/>
          <w:lang w:eastAsia="hu-H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0"/>
        <w:gridCol w:w="5200"/>
        <w:gridCol w:w="794"/>
        <w:gridCol w:w="1238"/>
      </w:tblGrid>
      <w:tr w:rsidR="0083681A" w:rsidRPr="001328FB" w:rsidTr="00523660">
        <w:tc>
          <w:tcPr>
            <w:tcW w:w="1830" w:type="dxa"/>
            <w:shd w:val="clear" w:color="auto" w:fill="auto"/>
            <w:vAlign w:val="center"/>
          </w:tcPr>
          <w:p w:rsidR="0083681A" w:rsidRPr="0083681A" w:rsidRDefault="0083681A" w:rsidP="00836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  <w:t>Tematikai egység/</w:t>
            </w:r>
          </w:p>
          <w:p w:rsidR="0083681A" w:rsidRPr="0083681A" w:rsidRDefault="0083681A" w:rsidP="00836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  <w:t>Fejlesztési cél</w:t>
            </w:r>
          </w:p>
        </w:tc>
        <w:tc>
          <w:tcPr>
            <w:tcW w:w="6216" w:type="dxa"/>
            <w:gridSpan w:val="2"/>
            <w:shd w:val="clear" w:color="auto" w:fill="auto"/>
            <w:vAlign w:val="center"/>
          </w:tcPr>
          <w:p w:rsidR="0083681A" w:rsidRPr="0083681A" w:rsidRDefault="0083681A" w:rsidP="0083681A">
            <w:pPr>
              <w:numPr>
                <w:ilvl w:val="0"/>
                <w:numId w:val="16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  <w:t>Mérkőzés játékok</w:t>
            </w:r>
          </w:p>
        </w:tc>
        <w:tc>
          <w:tcPr>
            <w:tcW w:w="1242" w:type="dxa"/>
            <w:shd w:val="clear" w:color="auto" w:fill="auto"/>
            <w:vAlign w:val="center"/>
          </w:tcPr>
          <w:p w:rsidR="0083681A" w:rsidRPr="0083681A" w:rsidRDefault="0083681A" w:rsidP="00836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  <w:t>Órakeret</w:t>
            </w:r>
          </w:p>
          <w:p w:rsidR="0083681A" w:rsidRPr="0083681A" w:rsidRDefault="0083681A" w:rsidP="00836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  <w:t>28 óra</w:t>
            </w:r>
          </w:p>
        </w:tc>
      </w:tr>
      <w:tr w:rsidR="0083681A" w:rsidRPr="001328FB" w:rsidTr="00523660">
        <w:tc>
          <w:tcPr>
            <w:tcW w:w="1830" w:type="dxa"/>
            <w:shd w:val="clear" w:color="auto" w:fill="auto"/>
            <w:vAlign w:val="center"/>
          </w:tcPr>
          <w:p w:rsidR="0083681A" w:rsidRPr="0083681A" w:rsidRDefault="0083681A" w:rsidP="00836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  <w:t>Előzetes tudás</w:t>
            </w:r>
          </w:p>
        </w:tc>
        <w:tc>
          <w:tcPr>
            <w:tcW w:w="7458" w:type="dxa"/>
            <w:gridSpan w:val="3"/>
            <w:shd w:val="clear" w:color="auto" w:fill="auto"/>
          </w:tcPr>
          <w:p w:rsidR="0083681A" w:rsidRPr="0083681A" w:rsidRDefault="0083681A" w:rsidP="008368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A mérkőzésjátékok alapszabályainak megismeréséhez szükséges alapvető ismeretek, illetve a játékhoz szükséges alapmozgások elemi szintű végrehajtása (futás, ugrás, irányváltoztatás, labda átvétel, dobás).</w:t>
            </w:r>
          </w:p>
        </w:tc>
      </w:tr>
      <w:tr w:rsidR="0083681A" w:rsidRPr="001328FB" w:rsidTr="00523660">
        <w:tc>
          <w:tcPr>
            <w:tcW w:w="1830" w:type="dxa"/>
            <w:shd w:val="clear" w:color="auto" w:fill="auto"/>
            <w:vAlign w:val="center"/>
          </w:tcPr>
          <w:p w:rsidR="0083681A" w:rsidRPr="0083681A" w:rsidRDefault="0083681A" w:rsidP="00836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>A tematikai egység nevelési-fejlesztési céljai</w:t>
            </w:r>
          </w:p>
        </w:tc>
        <w:tc>
          <w:tcPr>
            <w:tcW w:w="7458" w:type="dxa"/>
            <w:gridSpan w:val="3"/>
            <w:shd w:val="clear" w:color="auto" w:fill="auto"/>
          </w:tcPr>
          <w:p w:rsidR="0083681A" w:rsidRPr="0083681A" w:rsidRDefault="0083681A" w:rsidP="008368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A játékot alkotó mozgások, mozdulatok alkalmazásának első tapasztalatainak megszerzése kontrollált versenyhelyzetekben. A játékélmény megtapasztalása és a tevékenységorientált, kontrollált versenyjátékok elfogadásán, megértésén és alkalmazásán keresztül a játékhoz kapcsolódó érzelmi kötődés kialakítása. A 3:3 elleni játék alapjainak elsajátítása.</w:t>
            </w:r>
          </w:p>
        </w:tc>
      </w:tr>
      <w:tr w:rsidR="0083681A" w:rsidRPr="001328FB" w:rsidTr="00523660">
        <w:tc>
          <w:tcPr>
            <w:tcW w:w="7216" w:type="dxa"/>
            <w:gridSpan w:val="2"/>
            <w:shd w:val="clear" w:color="auto" w:fill="auto"/>
            <w:vAlign w:val="center"/>
          </w:tcPr>
          <w:p w:rsidR="0083681A" w:rsidRPr="0083681A" w:rsidRDefault="0083681A" w:rsidP="0083681A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iCs/>
                <w:sz w:val="24"/>
                <w:szCs w:val="24"/>
                <w:lang w:eastAsia="hu-HU"/>
              </w:rPr>
            </w:pPr>
            <w:r w:rsidRPr="0083681A">
              <w:rPr>
                <w:rFonts w:ascii="Times New Roman" w:hAnsi="Times New Roman"/>
                <w:b/>
                <w:iCs/>
                <w:sz w:val="24"/>
                <w:szCs w:val="24"/>
                <w:lang w:eastAsia="hu-HU"/>
              </w:rPr>
              <w:t>Ismeretek/fejlesztési követelmények</w:t>
            </w:r>
          </w:p>
        </w:tc>
        <w:tc>
          <w:tcPr>
            <w:tcW w:w="2072" w:type="dxa"/>
            <w:gridSpan w:val="2"/>
            <w:shd w:val="clear" w:color="auto" w:fill="auto"/>
          </w:tcPr>
          <w:p w:rsidR="0083681A" w:rsidRPr="0083681A" w:rsidRDefault="0083681A" w:rsidP="00836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</w:pPr>
          </w:p>
        </w:tc>
      </w:tr>
      <w:tr w:rsidR="0083681A" w:rsidRPr="001328FB" w:rsidTr="00523660">
        <w:tc>
          <w:tcPr>
            <w:tcW w:w="7216" w:type="dxa"/>
            <w:gridSpan w:val="2"/>
            <w:shd w:val="clear" w:color="auto" w:fill="auto"/>
          </w:tcPr>
          <w:p w:rsidR="0083681A" w:rsidRPr="0083681A" w:rsidRDefault="0083681A" w:rsidP="0083681A">
            <w:pPr>
              <w:numPr>
                <w:ilvl w:val="1"/>
                <w:numId w:val="16"/>
              </w:num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hu-HU"/>
              </w:rPr>
            </w:pPr>
            <w:r w:rsidRPr="0083681A">
              <w:rPr>
                <w:rFonts w:ascii="Times New Roman" w:hAnsi="Times New Roman"/>
                <w:bCs/>
                <w:sz w:val="24"/>
                <w:szCs w:val="24"/>
                <w:lang w:eastAsia="hu-HU"/>
              </w:rPr>
              <w:t xml:space="preserve"> MOZGÁSMŰVELTSÉG</w:t>
            </w:r>
          </w:p>
          <w:p w:rsidR="0083681A" w:rsidRPr="0083681A" w:rsidRDefault="0083681A" w:rsidP="0083681A">
            <w:pPr>
              <w:spacing w:after="0" w:line="240" w:lineRule="auto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hu-HU"/>
              </w:rPr>
              <w:t>Kontrollált versenyjellegű mérkőzésjátékok 3-3 ellen:</w:t>
            </w:r>
          </w:p>
          <w:p w:rsidR="0083681A" w:rsidRPr="0083681A" w:rsidRDefault="0083681A" w:rsidP="0083681A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  <w:t>különböző, könnyítést és sikerélményt célzó megkötések, szabálymódosítások alkalmazásával;</w:t>
            </w:r>
          </w:p>
          <w:p w:rsidR="0083681A" w:rsidRPr="0083681A" w:rsidRDefault="0083681A" w:rsidP="0083681A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  <w:t>különböző játéktér mérettel és formával;</w:t>
            </w:r>
          </w:p>
          <w:p w:rsidR="0083681A" w:rsidRPr="0083681A" w:rsidRDefault="0083681A" w:rsidP="0083681A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  <w:t>kapuk számának, méretének, elhelyezésének változtatásával;</w:t>
            </w:r>
          </w:p>
          <w:p w:rsidR="0083681A" w:rsidRPr="0083681A" w:rsidRDefault="0083681A" w:rsidP="0083681A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  <w:t>gólszerzés módjainak megkötéseivel;</w:t>
            </w:r>
          </w:p>
          <w:p w:rsidR="0083681A" w:rsidRPr="0083681A" w:rsidRDefault="0083681A" w:rsidP="0083681A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  <w:t>az eredményszámítás meglétével (van vagy nincs);</w:t>
            </w:r>
          </w:p>
          <w:p w:rsidR="0083681A" w:rsidRPr="0083681A" w:rsidRDefault="0083681A" w:rsidP="0083681A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  <w:t>az eredményszámítás módjának változtatásával.</w:t>
            </w:r>
          </w:p>
          <w:p w:rsidR="0083681A" w:rsidRPr="0083681A" w:rsidRDefault="0083681A" w:rsidP="0083681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  <w:p w:rsidR="0083681A" w:rsidRPr="0083681A" w:rsidRDefault="0083681A" w:rsidP="0083681A">
            <w:pPr>
              <w:numPr>
                <w:ilvl w:val="1"/>
                <w:numId w:val="16"/>
              </w:numPr>
              <w:shd w:val="clear" w:color="auto" w:fill="FFFFFF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hu-HU"/>
              </w:rPr>
            </w:pPr>
            <w:r w:rsidRPr="0083681A">
              <w:rPr>
                <w:rFonts w:ascii="Times New Roman" w:hAnsi="Times New Roman"/>
                <w:bCs/>
                <w:sz w:val="24"/>
                <w:szCs w:val="24"/>
                <w:lang w:eastAsia="hu-HU"/>
              </w:rPr>
              <w:t xml:space="preserve"> ISMERETEK, SZEMÉLYISÉGFEJLESZTÉS</w:t>
            </w:r>
          </w:p>
          <w:p w:rsidR="0083681A" w:rsidRPr="0083681A" w:rsidRDefault="0083681A" w:rsidP="0083681A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i/>
                <w:sz w:val="24"/>
                <w:szCs w:val="24"/>
                <w:lang w:eastAsia="hu-HU"/>
              </w:rPr>
              <w:t>Alapvető ismeretek</w:t>
            </w:r>
          </w:p>
          <w:p w:rsidR="0083681A" w:rsidRPr="0083681A" w:rsidRDefault="0083681A" w:rsidP="008368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A 3:3 elleni mérkőzésjáték alapszabályai. A védekezés és támadás alapismeretei, szabálytalanságok. A játék fő fázisainak feladatmegoldásaival kapcsolatos elemi ismeretek. </w:t>
            </w:r>
          </w:p>
          <w:p w:rsidR="0083681A" w:rsidRPr="0083681A" w:rsidRDefault="0083681A" w:rsidP="0083681A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i/>
                <w:sz w:val="24"/>
                <w:szCs w:val="24"/>
                <w:lang w:eastAsia="hu-HU"/>
              </w:rPr>
              <w:t>Taktikai ismeretek</w:t>
            </w:r>
          </w:p>
          <w:p w:rsidR="0083681A" w:rsidRPr="0083681A" w:rsidRDefault="0083681A" w:rsidP="008368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Mérkőzés játékokban az alábbi játékhelyzetek megoldása:</w:t>
            </w:r>
          </w:p>
          <w:p w:rsidR="0083681A" w:rsidRPr="0083681A" w:rsidRDefault="0083681A" w:rsidP="0083681A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támadónak a labda birtoklása és a célfelület elérése, gólszerzés;</w:t>
            </w:r>
          </w:p>
          <w:p w:rsidR="0083681A" w:rsidRPr="0083681A" w:rsidRDefault="0083681A" w:rsidP="0083681A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a védőnek a labda megszerzése, a célfelület elérésének, a gólszerzésnek megakadályozása;</w:t>
            </w:r>
          </w:p>
          <w:p w:rsidR="0083681A" w:rsidRPr="0083681A" w:rsidRDefault="0083681A" w:rsidP="0083681A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hu-HU"/>
              </w:rPr>
              <w:t>támadásban a labda megszerzésére, megkapására, átvételére, megtartására, birtoklására, továbbítására irányuló tevékenység;</w:t>
            </w:r>
          </w:p>
          <w:p w:rsidR="0083681A" w:rsidRPr="0083681A" w:rsidRDefault="0083681A" w:rsidP="0083681A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hu-HU"/>
              </w:rPr>
              <w:t>védekezésben nyomásgyakorlás a labdás ellenfélre vagy helyezkedés a labda és a saját kapu, célfelület közé;</w:t>
            </w:r>
          </w:p>
          <w:p w:rsidR="0083681A" w:rsidRPr="0083681A" w:rsidRDefault="0083681A" w:rsidP="0083681A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hu-HU"/>
              </w:rPr>
              <w:t>labdavesztés esetén a labda azonnali visszaszerzésére irányuló törekvés és az ellenfél megakadályozása a gólszerzésben (a támadó és a célfelület közé történő helyezkedés).</w:t>
            </w:r>
          </w:p>
          <w:p w:rsidR="0083681A" w:rsidRPr="0083681A" w:rsidRDefault="0083681A" w:rsidP="0083681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hu-HU"/>
              </w:rPr>
            </w:pPr>
          </w:p>
          <w:p w:rsidR="0083681A" w:rsidRPr="0083681A" w:rsidRDefault="0083681A" w:rsidP="0083681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i/>
                <w:sz w:val="24"/>
                <w:szCs w:val="24"/>
                <w:lang w:eastAsia="hu-HU"/>
              </w:rPr>
              <w:t>Személyiségfejlesztési szempontok</w:t>
            </w:r>
          </w:p>
          <w:p w:rsidR="0083681A" w:rsidRPr="0083681A" w:rsidRDefault="0083681A" w:rsidP="0083681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  <w:lastRenderedPageBreak/>
              <w:t xml:space="preserve">Az önálló feladatmegoldás, a kompetencia tudat teljes megélése érdekében a kontrollált versenyhelyzetek és a tanuló önmagához mért fejlődésének hangsúlyozása történik mind a készségfejlődésben, mind a játéktudatosság fejlődésében. Ez által serkenthető a kooperatív magatartás kialakulása, amelynek következtében fokozatosan létrejön a társakkal és a pedagógussal való együttműködés, a szabálykövetés és a sportszerű magatartás. </w:t>
            </w:r>
          </w:p>
        </w:tc>
        <w:tc>
          <w:tcPr>
            <w:tcW w:w="2072" w:type="dxa"/>
            <w:gridSpan w:val="2"/>
            <w:shd w:val="clear" w:color="auto" w:fill="auto"/>
          </w:tcPr>
          <w:p w:rsidR="0083681A" w:rsidRPr="0083681A" w:rsidRDefault="0083681A" w:rsidP="008368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</w:tc>
      </w:tr>
      <w:tr w:rsidR="0083681A" w:rsidRPr="001328FB" w:rsidTr="00523660">
        <w:tc>
          <w:tcPr>
            <w:tcW w:w="1830" w:type="dxa"/>
            <w:shd w:val="clear" w:color="auto" w:fill="auto"/>
            <w:vAlign w:val="center"/>
          </w:tcPr>
          <w:p w:rsidR="0083681A" w:rsidRPr="0083681A" w:rsidRDefault="0083681A" w:rsidP="008368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83681A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hu-HU"/>
              </w:rPr>
              <w:lastRenderedPageBreak/>
              <w:t>Kulcsfogalmak/ fogalmak</w:t>
            </w:r>
          </w:p>
        </w:tc>
        <w:tc>
          <w:tcPr>
            <w:tcW w:w="7458" w:type="dxa"/>
            <w:gridSpan w:val="3"/>
            <w:shd w:val="clear" w:color="auto" w:fill="auto"/>
          </w:tcPr>
          <w:p w:rsidR="0083681A" w:rsidRPr="0083681A" w:rsidRDefault="0083681A" w:rsidP="008368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kapuelőtér vonal, oldalvonal, alapvonal, középvonal, félidő, szünet, szabaddobás, büntetődobás, középkezdés, bedobás, figyelmeztetés, kiállítás, kizárás, labdatartás, zavarás,</w:t>
            </w:r>
            <w:r w:rsidRPr="0083681A">
              <w:rPr>
                <w:rFonts w:ascii="Times New Roman" w:eastAsia="Times New Roman" w:hAnsi="Times New Roman"/>
                <w:i/>
                <w:sz w:val="24"/>
                <w:szCs w:val="24"/>
                <w:lang w:eastAsia="hu-HU"/>
              </w:rPr>
              <w:t xml:space="preserve"> </w:t>
            </w:r>
            <w:r w:rsidRPr="0083681A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együttműködés csapaton belül, </w:t>
            </w:r>
            <w:r w:rsidRPr="0083681A">
              <w:rPr>
                <w:rFonts w:ascii="Times New Roman" w:eastAsia="TimesNewRoman" w:hAnsi="Times New Roman"/>
                <w:sz w:val="24"/>
                <w:szCs w:val="24"/>
                <w:lang w:eastAsia="hu-HU"/>
              </w:rPr>
              <w:t>megegyezés, elfogadás, szabályszegés, szabálykövetés, indulat, vita, játékvezető</w:t>
            </w:r>
          </w:p>
        </w:tc>
      </w:tr>
    </w:tbl>
    <w:p w:rsidR="0083681A" w:rsidRPr="0083681A" w:rsidRDefault="0083681A" w:rsidP="0083681A">
      <w:pPr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eastAsia="hu-HU"/>
        </w:rPr>
      </w:pPr>
      <w:bookmarkStart w:id="1" w:name="_Toc407020408"/>
      <w:bookmarkStart w:id="2" w:name="_Toc407103678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0"/>
        <w:gridCol w:w="6712"/>
      </w:tblGrid>
      <w:tr w:rsidR="0083681A" w:rsidRPr="001328FB" w:rsidTr="001328FB">
        <w:tc>
          <w:tcPr>
            <w:tcW w:w="2376" w:type="dxa"/>
            <w:shd w:val="clear" w:color="auto" w:fill="auto"/>
          </w:tcPr>
          <w:p w:rsidR="0083681A" w:rsidRPr="001328FB" w:rsidRDefault="0083681A" w:rsidP="001328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vanish/>
                <w:sz w:val="24"/>
                <w:szCs w:val="24"/>
                <w:lang w:eastAsia="hu-HU"/>
              </w:rPr>
            </w:pPr>
            <w:r w:rsidRPr="001328F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  <w:t>A fejlesztés várt eredményei a</w:t>
            </w:r>
            <w:r w:rsidRPr="001328FB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</w:t>
            </w:r>
            <w:r w:rsidRPr="001328FB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>két évfolyamos ciklus végén</w:t>
            </w:r>
          </w:p>
        </w:tc>
        <w:tc>
          <w:tcPr>
            <w:tcW w:w="6836" w:type="dxa"/>
            <w:shd w:val="clear" w:color="auto" w:fill="auto"/>
          </w:tcPr>
          <w:p w:rsidR="0083681A" w:rsidRPr="001328FB" w:rsidRDefault="0083681A" w:rsidP="001328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28FB">
              <w:rPr>
                <w:rFonts w:ascii="Times New Roman" w:hAnsi="Times New Roman"/>
                <w:b/>
                <w:sz w:val="24"/>
                <w:szCs w:val="24"/>
              </w:rPr>
              <w:t>Egyéni labda nélküli és labdás ügyességfejlesztés</w:t>
            </w:r>
          </w:p>
          <w:p w:rsidR="0083681A" w:rsidRPr="001328FB" w:rsidRDefault="0083681A" w:rsidP="001328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28FB">
              <w:rPr>
                <w:rFonts w:ascii="Times New Roman" w:hAnsi="Times New Roman"/>
                <w:sz w:val="24"/>
                <w:szCs w:val="24"/>
              </w:rPr>
              <w:t>A tanuló legyen képes a természetes hely- és helyzetváltoztató mozgások, valamint a kézilabdázáshoz szükséges manipulatív alapkészségek (dobás és elkapás, elfogás) kontrollált végrehajtására. Ismerjen többféle labdatípust és tudjon velük egyszerű ügyességi feladatokat magabiztosan végrehajtani. Legyen képes a futás sebességének célszerű változtatására valamint testcsellel, irányváltoztatással történő szabályozott végrehajtására. Tudja elkülöníteni a térbeli irányokat és ütközés nélkül bemozogni az általános teret. Ismerje a mellső, alsó és felső dobások végrehajtását, a felső egykezes hajítás technikai alapjait. Tudjon védekező alaphelyzetben célszerűen mozogni a játéktéren. Tudatosan alkalmazza a labdavezetés, labdaátvétel és a dobás alaptechnikáit kitámasztással és beugrással végrehajtva.</w:t>
            </w:r>
          </w:p>
          <w:p w:rsidR="0083681A" w:rsidRPr="001328FB" w:rsidRDefault="0083681A" w:rsidP="001328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28FB">
              <w:rPr>
                <w:rFonts w:ascii="Times New Roman" w:hAnsi="Times New Roman"/>
                <w:b/>
                <w:sz w:val="24"/>
                <w:szCs w:val="24"/>
              </w:rPr>
              <w:t>A társas együttműködés alapjai</w:t>
            </w:r>
          </w:p>
          <w:p w:rsidR="0083681A" w:rsidRPr="001328FB" w:rsidRDefault="0083681A" w:rsidP="001328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28FB">
              <w:rPr>
                <w:rFonts w:ascii="Times New Roman" w:hAnsi="Times New Roman"/>
                <w:sz w:val="24"/>
                <w:szCs w:val="24"/>
              </w:rPr>
              <w:t>A tanuló legyen képes egy vagy két társával felelősségteljesen gyakorolni, feladatot megoldani. Tudjon folyamatosan, kis hibaszázalék mellett átadási (passz) gyakorlatokat végrehajtani. Vegyen részt tudatosan, nagyfokú sikeresség mellett a futó-, fogójátékokban és célbadobó játékokban. Tudjon egyszerű döntéshelyzetet megoldva (például 2-1 elleni játékban) gólszerzésre törekedni. Ismerje a támadó és védő alapfeladatokat.</w:t>
            </w:r>
          </w:p>
          <w:p w:rsidR="0083681A" w:rsidRPr="001328FB" w:rsidRDefault="0083681A" w:rsidP="001328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28FB">
              <w:rPr>
                <w:rFonts w:ascii="Times New Roman" w:hAnsi="Times New Roman"/>
                <w:b/>
                <w:sz w:val="24"/>
                <w:szCs w:val="24"/>
              </w:rPr>
              <w:t>Kisjátékok</w:t>
            </w:r>
          </w:p>
          <w:p w:rsidR="0083681A" w:rsidRPr="001328FB" w:rsidRDefault="0083681A" w:rsidP="001328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28FB">
              <w:rPr>
                <w:rFonts w:ascii="Times New Roman" w:hAnsi="Times New Roman"/>
                <w:sz w:val="24"/>
                <w:szCs w:val="24"/>
              </w:rPr>
              <w:t xml:space="preserve">A tanuló ismerje a helyezkedés és a labdacentrikus védekezés alapjait kisjátékok közben. Támadásban ismerje fel a kedvezőbb játékhelyzetben lévő társat, és törekedjen megjátszására. Védekezésben gyakoroljon nyomást az ellenfél labdás játékosára és törekedjen a labda visszaszerzésére. Értse az üres terület fogalmát, és mozgásával, döntéseivel igyekezzen annak kihasználására (például befutás, passz).  A játékokra, mint tanulási lehetőségekre tekintsen, és törekedjen az eredményekből fakadó győzelem és vereség érzelmi hatásainak szabályozására. </w:t>
            </w:r>
          </w:p>
          <w:p w:rsidR="0083681A" w:rsidRPr="001328FB" w:rsidRDefault="0083681A" w:rsidP="001328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28FB">
              <w:rPr>
                <w:rFonts w:ascii="Times New Roman" w:hAnsi="Times New Roman"/>
                <w:b/>
                <w:sz w:val="24"/>
                <w:szCs w:val="24"/>
              </w:rPr>
              <w:t>Kreatív játékok</w:t>
            </w:r>
          </w:p>
          <w:p w:rsidR="0083681A" w:rsidRPr="001328FB" w:rsidRDefault="0083681A" w:rsidP="001328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28FB">
              <w:rPr>
                <w:rFonts w:ascii="Times New Roman" w:hAnsi="Times New Roman"/>
                <w:sz w:val="24"/>
                <w:szCs w:val="24"/>
              </w:rPr>
              <w:t>A tanuló váljon képessé pedagógus segítsége mellett a kisjátékok vagy a mérkőzésjátékok szabályait 1-2 szempont alapján célszerűen módosítani, megváltoztatni.</w:t>
            </w:r>
          </w:p>
          <w:p w:rsidR="0083681A" w:rsidRPr="001328FB" w:rsidRDefault="0083681A" w:rsidP="001328FB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1328FB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>Mérkőzésjátékok</w:t>
            </w:r>
          </w:p>
          <w:p w:rsidR="0083681A" w:rsidRPr="001328FB" w:rsidRDefault="0083681A" w:rsidP="001328FB">
            <w:pPr>
              <w:spacing w:after="0" w:line="240" w:lineRule="auto"/>
              <w:rPr>
                <w:rFonts w:ascii="Times New Roman" w:eastAsia="Times New Roman" w:hAnsi="Times New Roman"/>
                <w:vanish/>
                <w:sz w:val="24"/>
                <w:szCs w:val="24"/>
                <w:lang w:eastAsia="hu-HU"/>
              </w:rPr>
            </w:pPr>
            <w:r w:rsidRPr="001328FB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lastRenderedPageBreak/>
              <w:t>A tanuló értse a 3-3 elleni szivacskézilabda játék alapszabályait és fogadja el azokat.   Legyen képes játék közben tudatosan a labda megszerzésére törekvő mozgásokat végrehajtani, védekezésben tudatosan a labda és a saját kapuja közé helyezkedni. Tudjon tudatosan úgy helyezkedni támadásban, hogy ha labdát kap, akkor közvetlenül gólt tudjon szerezni. Ismerje a mérkőzésjátékokban a játékosok alapfeladatait támadásban, védekezésben és labdabirtoklás váltáskor. Legyen képes, minden – játékban használatos – pozícióban játszani a játékot.</w:t>
            </w:r>
          </w:p>
        </w:tc>
      </w:tr>
      <w:bookmarkEnd w:id="1"/>
      <w:bookmarkEnd w:id="2"/>
    </w:tbl>
    <w:p w:rsidR="0083681A" w:rsidRPr="0083681A" w:rsidRDefault="0083681A" w:rsidP="0083681A">
      <w:pPr>
        <w:spacing w:after="0" w:line="240" w:lineRule="auto"/>
        <w:outlineLvl w:val="0"/>
        <w:rPr>
          <w:rFonts w:ascii="Times New Roman" w:eastAsia="Times New Roman" w:hAnsi="Times New Roman"/>
          <w:caps/>
          <w:spacing w:val="15"/>
          <w:sz w:val="24"/>
          <w:szCs w:val="24"/>
          <w:lang w:eastAsia="hu-HU"/>
        </w:rPr>
      </w:pPr>
    </w:p>
    <w:p w:rsidR="0083681A" w:rsidRPr="0083681A" w:rsidRDefault="0083681A" w:rsidP="0083681A">
      <w:pPr>
        <w:spacing w:after="0" w:line="240" w:lineRule="auto"/>
        <w:outlineLvl w:val="0"/>
        <w:rPr>
          <w:rFonts w:ascii="Times New Roman" w:eastAsia="Times New Roman" w:hAnsi="Times New Roman"/>
          <w:caps/>
          <w:spacing w:val="15"/>
          <w:sz w:val="24"/>
          <w:szCs w:val="24"/>
          <w:lang w:eastAsia="hu-HU"/>
        </w:rPr>
      </w:pPr>
    </w:p>
    <w:p w:rsidR="0083681A" w:rsidRPr="0083681A" w:rsidRDefault="0083681A" w:rsidP="0083681A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83681A">
        <w:rPr>
          <w:rFonts w:ascii="Times New Roman" w:eastAsia="Times New Roman" w:hAnsi="Times New Roman"/>
          <w:b/>
          <w:sz w:val="24"/>
          <w:szCs w:val="24"/>
          <w:lang w:eastAsia="hu-HU"/>
        </w:rPr>
        <w:t>3-4. ÉVFOLYAM</w:t>
      </w:r>
    </w:p>
    <w:p w:rsidR="0083681A" w:rsidRPr="0083681A" w:rsidRDefault="0083681A" w:rsidP="008368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0"/>
        <w:gridCol w:w="5310"/>
        <w:gridCol w:w="759"/>
        <w:gridCol w:w="1163"/>
      </w:tblGrid>
      <w:tr w:rsidR="0083681A" w:rsidRPr="001328FB" w:rsidTr="00523660">
        <w:tc>
          <w:tcPr>
            <w:tcW w:w="1695" w:type="dxa"/>
            <w:shd w:val="clear" w:color="auto" w:fill="auto"/>
            <w:vAlign w:val="center"/>
          </w:tcPr>
          <w:p w:rsidR="0083681A" w:rsidRPr="0083681A" w:rsidRDefault="0083681A" w:rsidP="00836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  <w:t>Tematikai egység/</w:t>
            </w:r>
          </w:p>
          <w:p w:rsidR="0083681A" w:rsidRPr="0083681A" w:rsidRDefault="0083681A" w:rsidP="00836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  <w:t>Fejlesztési cél</w:t>
            </w:r>
          </w:p>
        </w:tc>
        <w:tc>
          <w:tcPr>
            <w:tcW w:w="6572" w:type="dxa"/>
            <w:gridSpan w:val="2"/>
            <w:shd w:val="clear" w:color="auto" w:fill="auto"/>
            <w:vAlign w:val="center"/>
          </w:tcPr>
          <w:p w:rsidR="0083681A" w:rsidRPr="0083681A" w:rsidRDefault="0083681A" w:rsidP="0083681A">
            <w:pPr>
              <w:numPr>
                <w:ilvl w:val="2"/>
                <w:numId w:val="1"/>
              </w:numPr>
              <w:spacing w:after="0" w:line="240" w:lineRule="auto"/>
              <w:ind w:left="438" w:hanging="283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</w:pPr>
            <w:r w:rsidRPr="0083681A">
              <w:rPr>
                <w:rFonts w:ascii="Times New Roman félkövér" w:eastAsia="Times New Roman" w:hAnsi="Times New Roman félkövér"/>
                <w:b/>
                <w:bCs/>
                <w:sz w:val="24"/>
                <w:szCs w:val="24"/>
                <w:lang w:eastAsia="hu-HU"/>
              </w:rPr>
              <w:t>Egyéni labda nélküli és labdás ügyességfejlesztés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83681A" w:rsidRPr="0083681A" w:rsidRDefault="0083681A" w:rsidP="00836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  <w:t>Órakeret</w:t>
            </w:r>
          </w:p>
          <w:p w:rsidR="0083681A" w:rsidRPr="0083681A" w:rsidRDefault="0083681A" w:rsidP="008368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  <w:t>30 óra</w:t>
            </w:r>
          </w:p>
        </w:tc>
      </w:tr>
      <w:tr w:rsidR="0083681A" w:rsidRPr="001328FB" w:rsidTr="00523660">
        <w:tc>
          <w:tcPr>
            <w:tcW w:w="1695" w:type="dxa"/>
            <w:shd w:val="clear" w:color="auto" w:fill="auto"/>
            <w:vAlign w:val="center"/>
          </w:tcPr>
          <w:p w:rsidR="0083681A" w:rsidRPr="0083681A" w:rsidRDefault="0083681A" w:rsidP="00836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  <w:t>Előzetes tudás</w:t>
            </w:r>
          </w:p>
        </w:tc>
        <w:tc>
          <w:tcPr>
            <w:tcW w:w="7593" w:type="dxa"/>
            <w:gridSpan w:val="3"/>
            <w:shd w:val="clear" w:color="auto" w:fill="auto"/>
          </w:tcPr>
          <w:p w:rsidR="0083681A" w:rsidRPr="0083681A" w:rsidRDefault="0083681A" w:rsidP="008368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A természetes mozgáskészségek alapvető mozgásmintáinak ismerete és végrehajtása, alkalmazásuk a térben, különböző játékhelyzetekben. A menekülés és üldözés tudatos alkalmazása fogójátékokban.  A manipulatív alapkészségek (kiemelten a gurítások, dobások, elkapások, labdavezetések) kontrollált végrehajtása gyakorlóhelyzetben. A felső egykezes hajítás kontrollált végrehajtása kitámasztással és beugrással. Mozgás védekező alaphelyzetben. Tapasztalat a tér, a test mozgásának viszonylatában, különböző sebességtartományokban.</w:t>
            </w:r>
          </w:p>
        </w:tc>
      </w:tr>
      <w:tr w:rsidR="0083681A" w:rsidRPr="001328FB" w:rsidTr="00523660">
        <w:tc>
          <w:tcPr>
            <w:tcW w:w="1695" w:type="dxa"/>
            <w:shd w:val="clear" w:color="auto" w:fill="auto"/>
            <w:vAlign w:val="center"/>
          </w:tcPr>
          <w:p w:rsidR="0083681A" w:rsidRPr="0083681A" w:rsidRDefault="0083681A" w:rsidP="00836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>A tematikai egység nevelési-fejlesztési céljai</w:t>
            </w:r>
          </w:p>
        </w:tc>
        <w:tc>
          <w:tcPr>
            <w:tcW w:w="7593" w:type="dxa"/>
            <w:gridSpan w:val="3"/>
            <w:shd w:val="clear" w:color="auto" w:fill="auto"/>
          </w:tcPr>
          <w:p w:rsidR="0083681A" w:rsidRPr="0083681A" w:rsidRDefault="0083681A" w:rsidP="008368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A test- és térérzékelés, az egyensúlyozás és a kinesztetikus érzékelés fejlődése a változatos, egyéni ügyességi szinthez igazodó labdás és labda nélküli feladatmegoldások segítségével. A labdaérzékelés fejlesztése a vizuális információfeldolgozás hatékonyságának további növelésével.</w:t>
            </w:r>
          </w:p>
          <w:p w:rsidR="0083681A" w:rsidRPr="0083681A" w:rsidRDefault="0083681A" w:rsidP="008368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Az alapkészségek egyre sportágspecifikusabb technikai végrehajtása időkényszer alatt is. A természetes manipulatív alapkészségek végrehajtási mintáinak változó körülmények közötti alkalmazása. Az általános relatív erőszint és a gyorsasági koordináció fejlődése.</w:t>
            </w:r>
            <w:r w:rsidRPr="0083681A"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83681A" w:rsidRPr="001328FB" w:rsidTr="00523660">
        <w:tc>
          <w:tcPr>
            <w:tcW w:w="7428" w:type="dxa"/>
            <w:gridSpan w:val="2"/>
            <w:shd w:val="clear" w:color="auto" w:fill="auto"/>
            <w:vAlign w:val="center"/>
          </w:tcPr>
          <w:p w:rsidR="0083681A" w:rsidRPr="0083681A" w:rsidRDefault="0083681A" w:rsidP="0083681A">
            <w:pPr>
              <w:keepNext/>
              <w:keepLines/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iCs/>
                <w:sz w:val="24"/>
                <w:szCs w:val="24"/>
                <w:lang w:eastAsia="hu-HU"/>
              </w:rPr>
            </w:pPr>
            <w:bookmarkStart w:id="3" w:name="_Toc407020409"/>
            <w:bookmarkStart w:id="4" w:name="_Toc407103679"/>
            <w:r w:rsidRPr="0083681A">
              <w:rPr>
                <w:rFonts w:ascii="Times New Roman" w:hAnsi="Times New Roman"/>
                <w:b/>
                <w:iCs/>
                <w:sz w:val="24"/>
                <w:szCs w:val="24"/>
                <w:lang w:eastAsia="hu-HU"/>
              </w:rPr>
              <w:t>Ismeretek/fejlesztési követelmények</w:t>
            </w:r>
            <w:bookmarkEnd w:id="3"/>
            <w:bookmarkEnd w:id="4"/>
          </w:p>
        </w:tc>
        <w:tc>
          <w:tcPr>
            <w:tcW w:w="1860" w:type="dxa"/>
            <w:gridSpan w:val="2"/>
            <w:shd w:val="clear" w:color="auto" w:fill="auto"/>
          </w:tcPr>
          <w:p w:rsidR="0083681A" w:rsidRPr="0083681A" w:rsidRDefault="0083681A" w:rsidP="00836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</w:pPr>
          </w:p>
        </w:tc>
      </w:tr>
      <w:tr w:rsidR="0083681A" w:rsidRPr="001328FB" w:rsidTr="00523660">
        <w:tc>
          <w:tcPr>
            <w:tcW w:w="7428" w:type="dxa"/>
            <w:gridSpan w:val="2"/>
            <w:shd w:val="clear" w:color="auto" w:fill="auto"/>
          </w:tcPr>
          <w:p w:rsidR="0083681A" w:rsidRPr="0083681A" w:rsidRDefault="0083681A" w:rsidP="0083681A">
            <w:pPr>
              <w:numPr>
                <w:ilvl w:val="1"/>
                <w:numId w:val="17"/>
              </w:num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83681A">
              <w:rPr>
                <w:rFonts w:ascii="Times New Roman" w:hAnsi="Times New Roman"/>
                <w:bCs/>
                <w:sz w:val="24"/>
                <w:szCs w:val="24"/>
              </w:rPr>
              <w:t xml:space="preserve"> MOZGÁSMŰVELTSÉG</w:t>
            </w:r>
          </w:p>
          <w:p w:rsidR="0083681A" w:rsidRPr="0083681A" w:rsidRDefault="0083681A" w:rsidP="0083681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hu-HU"/>
              </w:rPr>
            </w:pPr>
            <w:r w:rsidRPr="0083681A">
              <w:rPr>
                <w:rFonts w:ascii="Times New Roman" w:hAnsi="Times New Roman"/>
                <w:i/>
                <w:sz w:val="24"/>
                <w:szCs w:val="24"/>
                <w:lang w:eastAsia="hu-HU"/>
              </w:rPr>
              <w:t>Testérzékelést és térérzékelést fejlesztő mozgásos feladatok, játékok labda nélkül és labdával.</w:t>
            </w:r>
          </w:p>
          <w:p w:rsidR="0083681A" w:rsidRPr="0083681A" w:rsidRDefault="0083681A" w:rsidP="0083681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83681A">
              <w:rPr>
                <w:rFonts w:ascii="Times New Roman" w:hAnsi="Times New Roman"/>
                <w:sz w:val="24"/>
                <w:szCs w:val="24"/>
                <w:lang w:eastAsia="hu-HU"/>
              </w:rPr>
              <w:t>Természetes hely- és helyzetváltoztató mozgásformák, valamint kombinációik végrehajtása, koordinációs fejlesztési céllal végzett játékos feladatok, szabályjátékok:</w:t>
            </w:r>
          </w:p>
          <w:p w:rsidR="0083681A" w:rsidRPr="0083681A" w:rsidRDefault="0083681A" w:rsidP="0083681A">
            <w:pPr>
              <w:numPr>
                <w:ilvl w:val="0"/>
                <w:numId w:val="8"/>
              </w:num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hu-HU"/>
              </w:rPr>
            </w:pPr>
            <w:r w:rsidRPr="0083681A">
              <w:rPr>
                <w:rFonts w:ascii="Times New Roman" w:hAnsi="Times New Roman"/>
                <w:sz w:val="24"/>
                <w:szCs w:val="24"/>
                <w:lang w:eastAsia="hu-HU"/>
              </w:rPr>
              <w:t xml:space="preserve">mozgás </w:t>
            </w:r>
            <w:r w:rsidRPr="0083681A">
              <w:rPr>
                <w:rFonts w:ascii="Times New Roman" w:hAnsi="Times New Roman"/>
                <w:bCs/>
                <w:sz w:val="24"/>
                <w:szCs w:val="24"/>
                <w:lang w:eastAsia="hu-HU"/>
              </w:rPr>
              <w:t>helyben, a saját test- és tér érzékelésének játékos feladatai;</w:t>
            </w:r>
          </w:p>
          <w:p w:rsidR="0083681A" w:rsidRPr="0083681A" w:rsidRDefault="0083681A" w:rsidP="0083681A">
            <w:pPr>
              <w:numPr>
                <w:ilvl w:val="0"/>
                <w:numId w:val="8"/>
              </w:num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83681A">
              <w:rPr>
                <w:rFonts w:ascii="Times New Roman" w:hAnsi="Times New Roman"/>
                <w:sz w:val="24"/>
                <w:szCs w:val="24"/>
                <w:lang w:eastAsia="hu-HU"/>
              </w:rPr>
              <w:t>testérzékelést, egyensúlyozást fejlesztő hely- és helyzetváltoztató mozgások, szabadgyakorlati alapformák, képességfejlesztő gyakorlatok;</w:t>
            </w:r>
          </w:p>
          <w:p w:rsidR="0083681A" w:rsidRPr="0083681A" w:rsidRDefault="0083681A" w:rsidP="0083681A">
            <w:pPr>
              <w:numPr>
                <w:ilvl w:val="0"/>
                <w:numId w:val="8"/>
              </w:num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83681A">
              <w:rPr>
                <w:rFonts w:ascii="Times New Roman" w:hAnsi="Times New Roman"/>
                <w:sz w:val="24"/>
                <w:szCs w:val="24"/>
                <w:lang w:eastAsia="hu-HU"/>
              </w:rPr>
              <w:t>járások, futások, oldalazások váltakozó sebességgel, különböző súlyponti helyzetben;</w:t>
            </w:r>
          </w:p>
          <w:p w:rsidR="0083681A" w:rsidRPr="0083681A" w:rsidRDefault="0083681A" w:rsidP="0083681A">
            <w:pPr>
              <w:numPr>
                <w:ilvl w:val="0"/>
                <w:numId w:val="8"/>
              </w:num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83681A">
              <w:rPr>
                <w:rFonts w:ascii="Times New Roman" w:hAnsi="Times New Roman"/>
                <w:bCs/>
                <w:sz w:val="24"/>
                <w:szCs w:val="24"/>
                <w:lang w:eastAsia="hu-HU"/>
              </w:rPr>
              <w:t>helyváltoztatás az általános térben fokozatosan növekvő sebességgel (különböző sebességtartományokban) mozgó akadályok (társak) között;</w:t>
            </w:r>
          </w:p>
          <w:p w:rsidR="0083681A" w:rsidRPr="0083681A" w:rsidRDefault="0083681A" w:rsidP="0083681A">
            <w:pPr>
              <w:numPr>
                <w:ilvl w:val="0"/>
                <w:numId w:val="8"/>
              </w:num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83681A">
              <w:rPr>
                <w:rFonts w:ascii="Times New Roman" w:hAnsi="Times New Roman"/>
                <w:sz w:val="24"/>
                <w:szCs w:val="24"/>
                <w:lang w:eastAsia="hu-HU"/>
              </w:rPr>
              <w:lastRenderedPageBreak/>
              <w:t>gyors megindulások, megállások, irányváltoztatások (labdával is) előzetes és utólagos mozgásokkal kombinálva, feladathelyzetben is;</w:t>
            </w:r>
          </w:p>
          <w:p w:rsidR="0083681A" w:rsidRPr="0083681A" w:rsidRDefault="0083681A" w:rsidP="0083681A">
            <w:pPr>
              <w:numPr>
                <w:ilvl w:val="0"/>
                <w:numId w:val="8"/>
              </w:num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83681A">
              <w:rPr>
                <w:rFonts w:ascii="Times New Roman" w:hAnsi="Times New Roman"/>
                <w:sz w:val="24"/>
                <w:szCs w:val="24"/>
                <w:lang w:eastAsia="hu-HU"/>
              </w:rPr>
              <w:t>menekülés és üldözés összetett fogójátékokban;</w:t>
            </w:r>
          </w:p>
          <w:p w:rsidR="0083681A" w:rsidRPr="0083681A" w:rsidRDefault="0083681A" w:rsidP="0083681A">
            <w:pPr>
              <w:numPr>
                <w:ilvl w:val="0"/>
                <w:numId w:val="8"/>
              </w:num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83681A">
              <w:rPr>
                <w:rFonts w:ascii="Times New Roman" w:hAnsi="Times New Roman"/>
                <w:bCs/>
                <w:sz w:val="24"/>
                <w:szCs w:val="24"/>
                <w:lang w:eastAsia="hu-HU"/>
              </w:rPr>
              <w:t>területváltó, valamint a helyezkedést előkészítő feladatok, játékok;</w:t>
            </w:r>
          </w:p>
          <w:p w:rsidR="0083681A" w:rsidRPr="0083681A" w:rsidRDefault="0083681A" w:rsidP="0083681A">
            <w:pPr>
              <w:numPr>
                <w:ilvl w:val="0"/>
                <w:numId w:val="8"/>
              </w:num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83681A">
              <w:rPr>
                <w:rFonts w:ascii="Times New Roman" w:hAnsi="Times New Roman"/>
                <w:sz w:val="24"/>
                <w:szCs w:val="24"/>
                <w:lang w:eastAsia="hu-HU"/>
              </w:rPr>
              <w:t>szökkenések, szökdelések és ugrások váltakozó szinteken és magasságban;</w:t>
            </w:r>
          </w:p>
          <w:p w:rsidR="0083681A" w:rsidRPr="0083681A" w:rsidRDefault="0083681A" w:rsidP="0083681A">
            <w:pPr>
              <w:numPr>
                <w:ilvl w:val="0"/>
                <w:numId w:val="8"/>
              </w:num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83681A">
              <w:rPr>
                <w:rFonts w:ascii="Times New Roman" w:hAnsi="Times New Roman"/>
                <w:sz w:val="24"/>
                <w:szCs w:val="24"/>
                <w:lang w:eastAsia="hu-HU"/>
              </w:rPr>
              <w:t>irányváltoztatások, fordulatok menekülés és üldözés komplex akadálypályákon és összetett fogójátékokban;</w:t>
            </w:r>
          </w:p>
          <w:p w:rsidR="0083681A" w:rsidRPr="0083681A" w:rsidRDefault="0083681A" w:rsidP="0083681A">
            <w:pPr>
              <w:numPr>
                <w:ilvl w:val="0"/>
                <w:numId w:val="8"/>
              </w:num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83681A">
              <w:rPr>
                <w:rFonts w:ascii="Times New Roman" w:hAnsi="Times New Roman"/>
                <w:sz w:val="24"/>
                <w:szCs w:val="24"/>
                <w:lang w:eastAsia="hu-HU"/>
              </w:rPr>
              <w:t>haladás a térben kombinált futó-ugró-dobó feladatokkal;</w:t>
            </w:r>
          </w:p>
          <w:p w:rsidR="0083681A" w:rsidRPr="0083681A" w:rsidRDefault="0083681A" w:rsidP="0083681A">
            <w:pPr>
              <w:numPr>
                <w:ilvl w:val="0"/>
                <w:numId w:val="8"/>
              </w:num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83681A">
              <w:rPr>
                <w:rFonts w:ascii="Times New Roman" w:hAnsi="Times New Roman"/>
                <w:sz w:val="24"/>
                <w:szCs w:val="24"/>
                <w:lang w:eastAsia="hu-HU"/>
              </w:rPr>
              <w:t>futó-és ugróiskolai feladatok;</w:t>
            </w:r>
          </w:p>
          <w:p w:rsidR="0083681A" w:rsidRPr="0083681A" w:rsidRDefault="0083681A" w:rsidP="0083681A">
            <w:pPr>
              <w:numPr>
                <w:ilvl w:val="0"/>
                <w:numId w:val="8"/>
              </w:num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83681A">
              <w:rPr>
                <w:rFonts w:ascii="Times New Roman" w:hAnsi="Times New Roman"/>
                <w:sz w:val="24"/>
                <w:szCs w:val="24"/>
                <w:lang w:eastAsia="hu-HU"/>
              </w:rPr>
              <w:t>gördülések, gurulások, tompítások, esések egyszerű feladatai;</w:t>
            </w:r>
          </w:p>
          <w:p w:rsidR="0083681A" w:rsidRPr="0083681A" w:rsidRDefault="0083681A" w:rsidP="0083681A">
            <w:pPr>
              <w:numPr>
                <w:ilvl w:val="0"/>
                <w:numId w:val="8"/>
              </w:num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hu-HU"/>
              </w:rPr>
            </w:pPr>
            <w:r w:rsidRPr="0083681A">
              <w:rPr>
                <w:rFonts w:ascii="Times New Roman" w:hAnsi="Times New Roman"/>
                <w:bCs/>
                <w:sz w:val="24"/>
                <w:szCs w:val="24"/>
                <w:lang w:eastAsia="hu-HU"/>
              </w:rPr>
              <w:t>kúszások, mászások, utánzófeladatok;</w:t>
            </w:r>
          </w:p>
          <w:p w:rsidR="0083681A" w:rsidRPr="0083681A" w:rsidRDefault="0083681A" w:rsidP="0083681A">
            <w:pPr>
              <w:numPr>
                <w:ilvl w:val="0"/>
                <w:numId w:val="8"/>
              </w:num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hu-HU"/>
              </w:rPr>
            </w:pPr>
            <w:r w:rsidRPr="0083681A">
              <w:rPr>
                <w:rFonts w:ascii="Times New Roman" w:hAnsi="Times New Roman"/>
                <w:bCs/>
                <w:sz w:val="24"/>
                <w:szCs w:val="24"/>
                <w:lang w:eastAsia="hu-HU"/>
              </w:rPr>
              <w:t>a vizuális és auditív ingerek, valamint a mozgás összehangolásának játékos feladatai, játékai nehezített körülmények között;</w:t>
            </w:r>
          </w:p>
          <w:p w:rsidR="0083681A" w:rsidRPr="0083681A" w:rsidRDefault="0083681A" w:rsidP="0083681A">
            <w:pPr>
              <w:numPr>
                <w:ilvl w:val="0"/>
                <w:numId w:val="8"/>
              </w:num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hu-HU"/>
              </w:rPr>
            </w:pPr>
            <w:r w:rsidRPr="0083681A">
              <w:rPr>
                <w:rFonts w:ascii="Times New Roman" w:hAnsi="Times New Roman"/>
                <w:bCs/>
                <w:sz w:val="24"/>
                <w:szCs w:val="24"/>
                <w:lang w:eastAsia="hu-HU"/>
              </w:rPr>
              <w:t>a védekező, támadó alapmozgás és a lábmunkatechnikáik gyakorlatai alaphelyzetből és megelőző más mozgásformákból;</w:t>
            </w:r>
          </w:p>
          <w:p w:rsidR="0083681A" w:rsidRPr="0083681A" w:rsidRDefault="0083681A" w:rsidP="0083681A">
            <w:pPr>
              <w:numPr>
                <w:ilvl w:val="0"/>
                <w:numId w:val="8"/>
              </w:num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83681A">
              <w:rPr>
                <w:rFonts w:ascii="Times New Roman" w:hAnsi="Times New Roman"/>
                <w:bCs/>
                <w:sz w:val="24"/>
                <w:szCs w:val="24"/>
                <w:lang w:eastAsia="hu-HU"/>
              </w:rPr>
              <w:t>fordulatok, a sasszé és keresztlépések feladatai változó körülmények között;</w:t>
            </w:r>
            <w:r w:rsidRPr="0083681A">
              <w:rPr>
                <w:rFonts w:ascii="Times New Roman" w:hAnsi="Times New Roman"/>
                <w:sz w:val="24"/>
                <w:szCs w:val="24"/>
                <w:lang w:eastAsia="hu-HU"/>
              </w:rPr>
              <w:t xml:space="preserve"> </w:t>
            </w:r>
          </w:p>
          <w:p w:rsidR="0083681A" w:rsidRPr="0083681A" w:rsidRDefault="0083681A" w:rsidP="0083681A">
            <w:pPr>
              <w:numPr>
                <w:ilvl w:val="0"/>
                <w:numId w:val="8"/>
              </w:num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83681A">
              <w:rPr>
                <w:rFonts w:ascii="Times New Roman" w:hAnsi="Times New Roman"/>
                <w:sz w:val="24"/>
                <w:szCs w:val="24"/>
                <w:lang w:eastAsia="hu-HU"/>
              </w:rPr>
              <w:t>játékos, általános és speciális erőfejlesztő gyakorlatok hangsúlyosan saját testsúllyal.</w:t>
            </w:r>
          </w:p>
          <w:p w:rsidR="0083681A" w:rsidRPr="0083681A" w:rsidRDefault="0083681A" w:rsidP="0083681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</w:pPr>
          </w:p>
          <w:p w:rsidR="0083681A" w:rsidRPr="0083681A" w:rsidRDefault="0083681A" w:rsidP="0083681A">
            <w:pPr>
              <w:spacing w:after="0" w:line="240" w:lineRule="auto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hu-HU"/>
              </w:rPr>
              <w:t xml:space="preserve">Egyéni labdás ügyességfejlesztő gyakorlatok és játékok helyben és haladással – labdafogás, gurítások, dobások és elkapások: </w:t>
            </w:r>
          </w:p>
          <w:p w:rsidR="0083681A" w:rsidRPr="0083681A" w:rsidRDefault="0083681A" w:rsidP="0083681A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a szivacslabda emelése a test különböző mélységi, szélességi, hosszúsági tengelyeihez viszonyítva, a test melletti, fej feletti területeken zavaró társ mellett is;</w:t>
            </w:r>
          </w:p>
          <w:p w:rsidR="0083681A" w:rsidRPr="0083681A" w:rsidRDefault="0083681A" w:rsidP="0083681A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alapvető két- és egykezes gurítás- és dobásgyakorlatok gyakorlása szivacslabdával;</w:t>
            </w:r>
          </w:p>
          <w:p w:rsidR="0083681A" w:rsidRPr="0083681A" w:rsidRDefault="0083681A" w:rsidP="0083681A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  <w:t>dobások különböző labdákkal és eszközökkel a dobástávolság, a dobóerő és a dobás ívének többszempontú variálásával;</w:t>
            </w:r>
          </w:p>
          <w:p w:rsidR="0083681A" w:rsidRPr="0083681A" w:rsidRDefault="0083681A" w:rsidP="0083681A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  <w:t xml:space="preserve">célba dobások növekvő távolságokról, különböző méretű labdákkal csökkenő méretű célfelületekre; </w:t>
            </w:r>
          </w:p>
          <w:p w:rsidR="0083681A" w:rsidRPr="0083681A" w:rsidRDefault="0083681A" w:rsidP="0083681A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  <w:t>dobások helyből és előzetes mozgásból a stabil dobó terpesz kialakításával;</w:t>
            </w:r>
          </w:p>
          <w:p w:rsidR="0083681A" w:rsidRPr="0083681A" w:rsidRDefault="0083681A" w:rsidP="0083681A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  <w:t>az egykezes felsődobás technikai végrehajtása sokféle előkészítő mozgásból (labdaátvételből, cselekből) és feladathelyzetben;</w:t>
            </w:r>
          </w:p>
          <w:p w:rsidR="0083681A" w:rsidRPr="0083681A" w:rsidRDefault="0083681A" w:rsidP="0083681A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  <w:t>szemből, oldalról, rézsútosan hátulról érkező labda biztos elfogása és zökkenőmentes továbbítása;</w:t>
            </w:r>
          </w:p>
          <w:p w:rsidR="0083681A" w:rsidRPr="0083681A" w:rsidRDefault="0083681A" w:rsidP="0083681A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  <w:t>labdaadogatási (átadási) gyakorlatok növekvő mozgási sebességgel különböző lépéskombinációkkal a kidobást megelőzően;</w:t>
            </w:r>
          </w:p>
          <w:p w:rsidR="0083681A" w:rsidRPr="0083681A" w:rsidRDefault="0083681A" w:rsidP="0083681A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  <w:t>a beugrásos lövés és előkészítő feladatai;</w:t>
            </w:r>
            <w:r w:rsidRPr="0083681A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</w:t>
            </w:r>
          </w:p>
          <w:p w:rsidR="0083681A" w:rsidRPr="0083681A" w:rsidRDefault="0083681A" w:rsidP="0083681A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rövid, egyenes vonalú, illetve íves pályán való felkészítés gyakorlatai;</w:t>
            </w:r>
          </w:p>
          <w:p w:rsidR="0083681A" w:rsidRPr="0083681A" w:rsidRDefault="0083681A" w:rsidP="0083681A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  <w:t>a váll vonalának és az alatti dobásfajták technikai képzése, rávezető gyakorlatai;</w:t>
            </w:r>
          </w:p>
          <w:p w:rsidR="0083681A" w:rsidRPr="0083681A" w:rsidRDefault="0083681A" w:rsidP="0083681A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  <w:lastRenderedPageBreak/>
              <w:t>különböző irányból és magasságból érkező labdák elfogása, majd dobó helyzetbe való felkészítése;</w:t>
            </w:r>
          </w:p>
          <w:p w:rsidR="0083681A" w:rsidRPr="0083681A" w:rsidRDefault="0083681A" w:rsidP="0083681A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  <w:t>dobások társtól átvett labdával labda nélküli és labdás lendület szerzést követően célra, felületre kitámasztásból és beugrást követően;</w:t>
            </w:r>
          </w:p>
          <w:p w:rsidR="0083681A" w:rsidRPr="0083681A" w:rsidRDefault="0083681A" w:rsidP="0083681A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  <w:t>a labda elkapásának (elfogásának) alapvető formái (guruló, pattanó, levegőben különböző magasságban érkező labdák), előzetes és utólagos mozgáskombinációkban;</w:t>
            </w:r>
          </w:p>
          <w:p w:rsidR="0083681A" w:rsidRPr="0083681A" w:rsidRDefault="0083681A" w:rsidP="0083681A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  <w:t xml:space="preserve">saját, dobott- és gurított labda elkapása és dobása; </w:t>
            </w:r>
          </w:p>
          <w:p w:rsidR="0083681A" w:rsidRPr="0083681A" w:rsidRDefault="0083681A" w:rsidP="0083681A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  <w:t>dobások önszöktetést követően - különböző feladatok végrehajtásával - beugrásos lövésformával végrehajtva (kiinduló helyzet változtatása, futás közbeni feladatok, labdavezetés közbeni feladatok stb.);</w:t>
            </w:r>
          </w:p>
          <w:p w:rsidR="0083681A" w:rsidRPr="0083681A" w:rsidRDefault="0083681A" w:rsidP="0083681A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  <w:t>felugrásos lövés előkészítő gyakorlatai különböző kényszerítő és rávezető gyakorlatokkal.</w:t>
            </w:r>
          </w:p>
          <w:p w:rsidR="0083681A" w:rsidRPr="0083681A" w:rsidRDefault="0083681A" w:rsidP="0083681A">
            <w:pPr>
              <w:spacing w:after="0" w:line="240" w:lineRule="auto"/>
              <w:ind w:left="720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</w:pPr>
          </w:p>
          <w:p w:rsidR="0083681A" w:rsidRPr="0083681A" w:rsidRDefault="0083681A" w:rsidP="0083681A">
            <w:pPr>
              <w:spacing w:after="0" w:line="240" w:lineRule="auto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hu-HU"/>
              </w:rPr>
              <w:t xml:space="preserve">Egyéni labdás ügyességfejlesztő gyakorlatok és játékok helyben és haladással – labdavezetések: </w:t>
            </w:r>
          </w:p>
          <w:p w:rsidR="0083681A" w:rsidRPr="0083681A" w:rsidRDefault="0083681A" w:rsidP="0083681A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  <w:t>labdapattintások helyben folyamatos és váltakozó erőkifejtéssel;</w:t>
            </w:r>
          </w:p>
          <w:p w:rsidR="0083681A" w:rsidRPr="0083681A" w:rsidRDefault="0083681A" w:rsidP="0083681A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  <w:t xml:space="preserve">helyben történő labdavezetési és labdakontroll gyakorlatok különböző magasságban, változó kiinduló helyzetekben; </w:t>
            </w:r>
          </w:p>
          <w:p w:rsidR="0083681A" w:rsidRPr="0083681A" w:rsidRDefault="0083681A" w:rsidP="0083681A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  <w:t>közepes- és nagysebességű labdavezetések különböző mozgásútvonalakon;</w:t>
            </w:r>
          </w:p>
          <w:p w:rsidR="0083681A" w:rsidRPr="0083681A" w:rsidRDefault="0083681A" w:rsidP="0083681A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  <w:t>labdavezetések álló akadályok között, később fokozatosan gyorsabban mozgó társak között az ütközések elkerülésével;</w:t>
            </w:r>
          </w:p>
          <w:p w:rsidR="0083681A" w:rsidRPr="0083681A" w:rsidRDefault="0083681A" w:rsidP="0083681A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  <w:t>labdavezetések a vizuális kontroll csökkentésével;</w:t>
            </w:r>
          </w:p>
          <w:p w:rsidR="0083681A" w:rsidRPr="0083681A" w:rsidRDefault="0083681A" w:rsidP="0083681A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  <w:t>labdavezetések és labdakontroll gyakorlatok a sebesség fokozatos növelésével;</w:t>
            </w:r>
          </w:p>
          <w:p w:rsidR="0083681A" w:rsidRPr="0083681A" w:rsidRDefault="0083681A" w:rsidP="0083681A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  <w:t>labdavezetések sokféle alakzatban;</w:t>
            </w:r>
          </w:p>
          <w:p w:rsidR="0083681A" w:rsidRPr="0083681A" w:rsidRDefault="0083681A" w:rsidP="0083681A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  <w:t>labdavezetések különböző tempóban zenei aláfestéssel; labdavezetések önállóan alkotott útvonalakon (például számokon, betűkön stb.);</w:t>
            </w:r>
          </w:p>
          <w:p w:rsidR="0083681A" w:rsidRPr="0083681A" w:rsidRDefault="0083681A" w:rsidP="0083681A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  <w:t>labdavezetések, indulócselekkel, irány- és ritmusváltoztatással árnyék- és üldözőfeladatokkal;</w:t>
            </w:r>
          </w:p>
          <w:p w:rsidR="0083681A" w:rsidRPr="0083681A" w:rsidRDefault="0083681A" w:rsidP="0083681A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  <w:t>cselezések labdával és labda nélkül védővel (társsal) szemben játékhelyzetben;</w:t>
            </w:r>
          </w:p>
          <w:p w:rsidR="0083681A" w:rsidRPr="0083681A" w:rsidRDefault="0083681A" w:rsidP="0083681A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  <w:t>egyéb labdaérzékelő- és zsonglőr gyakorlatok lábbal és a test különböző részeivel.</w:t>
            </w:r>
          </w:p>
          <w:p w:rsidR="0083681A" w:rsidRPr="0083681A" w:rsidRDefault="0083681A" w:rsidP="0083681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</w:pPr>
          </w:p>
          <w:p w:rsidR="0083681A" w:rsidRPr="0083681A" w:rsidRDefault="0083681A" w:rsidP="0083681A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hu-HU"/>
              </w:rPr>
            </w:pPr>
            <w:r w:rsidRPr="0083681A">
              <w:rPr>
                <w:rFonts w:ascii="Times New Roman" w:hAnsi="Times New Roman"/>
                <w:bCs/>
                <w:sz w:val="24"/>
                <w:szCs w:val="24"/>
                <w:lang w:eastAsia="hu-HU"/>
              </w:rPr>
              <w:t>1.2. ISMERETEK, SZEMÉLYISÉGFEJLESZTÉS</w:t>
            </w:r>
          </w:p>
          <w:p w:rsidR="0083681A" w:rsidRPr="0083681A" w:rsidRDefault="0083681A" w:rsidP="0083681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eastAsia="hu-HU"/>
              </w:rPr>
            </w:pPr>
            <w:r w:rsidRPr="0083681A">
              <w:rPr>
                <w:rFonts w:ascii="Times New Roman" w:hAnsi="Times New Roman"/>
                <w:bCs/>
                <w:i/>
                <w:sz w:val="24"/>
                <w:szCs w:val="24"/>
                <w:lang w:eastAsia="hu-HU"/>
              </w:rPr>
              <w:t>Alapvető ismeretek</w:t>
            </w:r>
          </w:p>
          <w:p w:rsidR="0083681A" w:rsidRPr="0083681A" w:rsidRDefault="0083681A" w:rsidP="0083681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hu-HU"/>
              </w:rPr>
            </w:pPr>
            <w:r w:rsidRPr="0083681A">
              <w:rPr>
                <w:rFonts w:ascii="Times New Roman" w:hAnsi="Times New Roman"/>
                <w:bCs/>
                <w:sz w:val="24"/>
                <w:szCs w:val="24"/>
                <w:lang w:eastAsia="hu-HU"/>
              </w:rPr>
              <w:t xml:space="preserve">Az alkalmazott természetes hely- és helyzetváltoztató mozgásformák elnevezései. </w:t>
            </w:r>
            <w:r w:rsidRPr="0083681A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hu-HU"/>
              </w:rPr>
              <w:t>Az új technikai elemek (kiemelten felugrásos lövés) vezető művelete és tanulási szempontjai.</w:t>
            </w:r>
            <w:r w:rsidRPr="0083681A">
              <w:rPr>
                <w:rFonts w:ascii="Times New Roman" w:hAnsi="Times New Roman"/>
                <w:bCs/>
                <w:sz w:val="24"/>
                <w:szCs w:val="24"/>
                <w:lang w:eastAsia="hu-HU"/>
              </w:rPr>
              <w:t xml:space="preserve"> A tanórák alapvető szabályai, szokások. A különböző mozgásvégrehajtások, technikák tanulási szempontjainak megismerése. A testi képességekkel, továbbá a gyakorlatok helyes végrehajtásaival kapcsolatos alapvető ismeretek (például erő, állóképesség, hajlékonyság, gyorsaság, koordináció, gerinc- és ízületvédelem). A testi higiéniával, fáradással és a folyadékpótlással összefüggő ismeretek.</w:t>
            </w:r>
          </w:p>
          <w:p w:rsidR="0083681A" w:rsidRPr="0083681A" w:rsidRDefault="0083681A" w:rsidP="0083681A">
            <w:pPr>
              <w:spacing w:after="0" w:line="240" w:lineRule="auto"/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  <w:lang w:eastAsia="hu-HU"/>
              </w:rPr>
              <w:lastRenderedPageBreak/>
              <w:t>Taktikai ismeretek</w:t>
            </w:r>
          </w:p>
          <w:p w:rsidR="0083681A" w:rsidRPr="0083681A" w:rsidRDefault="0083681A" w:rsidP="0083681A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a labda megszerzésére és megkapására irányuló cselekvések támadásban és védekezésben;</w:t>
            </w:r>
          </w:p>
          <w:p w:rsidR="0083681A" w:rsidRPr="0083681A" w:rsidRDefault="0083681A" w:rsidP="0083681A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védekező és támadó lábmunka tudatossága játékhelyzetekhez igazítva;</w:t>
            </w:r>
          </w:p>
          <w:p w:rsidR="0083681A" w:rsidRPr="0083681A" w:rsidRDefault="0083681A" w:rsidP="0083681A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meneküléshez és üldözéshez kapcsolódó tudatosság (elszakadás és cselezés a térben).</w:t>
            </w:r>
          </w:p>
          <w:p w:rsidR="0083681A" w:rsidRPr="0083681A" w:rsidRDefault="0083681A" w:rsidP="0083681A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eastAsia="hu-HU"/>
              </w:rPr>
            </w:pPr>
            <w:r w:rsidRPr="0083681A">
              <w:rPr>
                <w:rFonts w:ascii="Times New Roman" w:hAnsi="Times New Roman"/>
                <w:bCs/>
                <w:i/>
                <w:sz w:val="24"/>
                <w:szCs w:val="24"/>
                <w:lang w:eastAsia="hu-HU"/>
              </w:rPr>
              <w:t>Személyiségfejlesztési szempontok</w:t>
            </w:r>
          </w:p>
          <w:p w:rsidR="0083681A" w:rsidRPr="0083681A" w:rsidRDefault="0083681A" w:rsidP="0083681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hu-HU"/>
              </w:rPr>
            </w:pPr>
            <w:r w:rsidRPr="0083681A">
              <w:rPr>
                <w:rFonts w:ascii="Times New Roman" w:hAnsi="Times New Roman"/>
                <w:bCs/>
                <w:sz w:val="24"/>
                <w:szCs w:val="24"/>
                <w:lang w:eastAsia="hu-HU"/>
              </w:rPr>
              <w:t>A tanuló elfogadja a külső visszajelzés információit az önértékelés sérülése nélkül, és képes a mozgásműveltség fejlesztése érdekében egyénre szabott, saját célokat kitűzni, elérni és felismeri egyéni sajátosságait, erősségeit, gyengeségeit.</w:t>
            </w:r>
            <w:r w:rsidRPr="0083681A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Megkezdődik a belső figyelem kialakulása. A helyes technikai végrehajtásra való tudatos törekvés során kialakul a tanuló akaratlagos figyelme saját testére, mozgására, melynek eredményeként képes pontosan és tantárgyi terminológia szerint megérteni, meghatározni, tudatosítani a mozgás tanulása közbeni és általi testi érzéseket, érzeteket.</w:t>
            </w:r>
          </w:p>
        </w:tc>
        <w:tc>
          <w:tcPr>
            <w:tcW w:w="1860" w:type="dxa"/>
            <w:gridSpan w:val="2"/>
            <w:shd w:val="clear" w:color="auto" w:fill="auto"/>
          </w:tcPr>
          <w:p w:rsidR="0083681A" w:rsidRPr="0083681A" w:rsidRDefault="0083681A" w:rsidP="008368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</w:tc>
      </w:tr>
      <w:tr w:rsidR="0083681A" w:rsidRPr="001328FB" w:rsidTr="00523660">
        <w:tc>
          <w:tcPr>
            <w:tcW w:w="1695" w:type="dxa"/>
            <w:shd w:val="clear" w:color="auto" w:fill="auto"/>
            <w:vAlign w:val="center"/>
          </w:tcPr>
          <w:p w:rsidR="0083681A" w:rsidRPr="0083681A" w:rsidRDefault="0083681A" w:rsidP="008368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83681A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hu-HU"/>
              </w:rPr>
              <w:lastRenderedPageBreak/>
              <w:t>Kulcsfogalmak/ fogalmak</w:t>
            </w:r>
          </w:p>
        </w:tc>
        <w:tc>
          <w:tcPr>
            <w:tcW w:w="7593" w:type="dxa"/>
            <w:gridSpan w:val="3"/>
            <w:shd w:val="clear" w:color="auto" w:fill="auto"/>
          </w:tcPr>
          <w:p w:rsidR="0083681A" w:rsidRPr="0083681A" w:rsidRDefault="0083681A" w:rsidP="008368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irányváltoztatások, mozgásútvonal, sebességváltoztatások, súlyponti helyzet, alaphelyzet, tanulási szempont, önálló gyakorlás, technikai elem</w:t>
            </w:r>
          </w:p>
        </w:tc>
      </w:tr>
    </w:tbl>
    <w:p w:rsidR="0083681A" w:rsidRPr="0083681A" w:rsidRDefault="0083681A" w:rsidP="0083681A">
      <w:pPr>
        <w:spacing w:after="0" w:line="240" w:lineRule="auto"/>
        <w:rPr>
          <w:rFonts w:ascii="Times New Roman" w:hAnsi="Times New Roman"/>
          <w:sz w:val="24"/>
          <w:szCs w:val="24"/>
          <w:lang w:eastAsia="hu-HU"/>
        </w:rPr>
      </w:pPr>
    </w:p>
    <w:p w:rsidR="0083681A" w:rsidRPr="0083681A" w:rsidRDefault="0083681A" w:rsidP="0083681A">
      <w:pPr>
        <w:spacing w:after="0" w:line="240" w:lineRule="auto"/>
        <w:rPr>
          <w:rFonts w:ascii="Times New Roman" w:hAnsi="Times New Roman"/>
          <w:sz w:val="24"/>
          <w:szCs w:val="24"/>
          <w:lang w:eastAsia="hu-H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0"/>
        <w:gridCol w:w="5410"/>
        <w:gridCol w:w="584"/>
        <w:gridCol w:w="1238"/>
      </w:tblGrid>
      <w:tr w:rsidR="0083681A" w:rsidRPr="001328FB" w:rsidTr="00523660">
        <w:tc>
          <w:tcPr>
            <w:tcW w:w="1830" w:type="dxa"/>
            <w:shd w:val="clear" w:color="auto" w:fill="auto"/>
            <w:vAlign w:val="center"/>
          </w:tcPr>
          <w:p w:rsidR="0083681A" w:rsidRPr="0083681A" w:rsidRDefault="0083681A" w:rsidP="00836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  <w:t>Tematikai egység/</w:t>
            </w:r>
          </w:p>
          <w:p w:rsidR="0083681A" w:rsidRPr="0083681A" w:rsidRDefault="0083681A" w:rsidP="00836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  <w:t>Fejlesztési cél</w:t>
            </w:r>
          </w:p>
        </w:tc>
        <w:tc>
          <w:tcPr>
            <w:tcW w:w="6216" w:type="dxa"/>
            <w:gridSpan w:val="2"/>
            <w:shd w:val="clear" w:color="auto" w:fill="auto"/>
            <w:vAlign w:val="center"/>
          </w:tcPr>
          <w:p w:rsidR="0083681A" w:rsidRPr="0083681A" w:rsidRDefault="0083681A" w:rsidP="0083681A">
            <w:pPr>
              <w:numPr>
                <w:ilvl w:val="2"/>
                <w:numId w:val="1"/>
              </w:numPr>
              <w:spacing w:after="0" w:line="240" w:lineRule="auto"/>
              <w:ind w:left="438" w:hanging="283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  <w:t>A társas együttműködés alapjai</w:t>
            </w:r>
          </w:p>
        </w:tc>
        <w:tc>
          <w:tcPr>
            <w:tcW w:w="1242" w:type="dxa"/>
            <w:shd w:val="clear" w:color="auto" w:fill="auto"/>
            <w:vAlign w:val="center"/>
          </w:tcPr>
          <w:p w:rsidR="0083681A" w:rsidRPr="0083681A" w:rsidRDefault="0083681A" w:rsidP="00836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  <w:t>Órakeret</w:t>
            </w:r>
          </w:p>
          <w:p w:rsidR="0083681A" w:rsidRPr="0083681A" w:rsidRDefault="0083681A" w:rsidP="00836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  <w:t>32 óra</w:t>
            </w:r>
          </w:p>
        </w:tc>
      </w:tr>
      <w:tr w:rsidR="0083681A" w:rsidRPr="001328FB" w:rsidTr="00523660">
        <w:tc>
          <w:tcPr>
            <w:tcW w:w="1830" w:type="dxa"/>
            <w:shd w:val="clear" w:color="auto" w:fill="auto"/>
            <w:vAlign w:val="center"/>
          </w:tcPr>
          <w:p w:rsidR="0083681A" w:rsidRPr="0083681A" w:rsidRDefault="0083681A" w:rsidP="00836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  <w:t>Előzetes tudás</w:t>
            </w:r>
          </w:p>
        </w:tc>
        <w:tc>
          <w:tcPr>
            <w:tcW w:w="7458" w:type="dxa"/>
            <w:gridSpan w:val="3"/>
            <w:shd w:val="clear" w:color="auto" w:fill="auto"/>
            <w:vAlign w:val="center"/>
          </w:tcPr>
          <w:p w:rsidR="0083681A" w:rsidRPr="0083681A" w:rsidRDefault="0083681A" w:rsidP="008368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A szivacskézilabdához szükséges alapvető társas magatartásformák ismerete. Tapasztalat a páros és csoportos feladatmegoldásokkal, önálló gyakorlással kapcsolatban. Az életkornak megfelelő társas felelősségtudat.</w:t>
            </w:r>
          </w:p>
          <w:p w:rsidR="0083681A" w:rsidRPr="0083681A" w:rsidRDefault="0083681A" w:rsidP="008368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Páros és csoportos labdás koordinációfejlesztő játékos gyakorlatok és játékok. A támadó, védő szerepek ismerete, tapasztalat a gyakorlás során betöltött szerepükről. A labda elfogásának és dobásának, valamint az átadási gyakorlatok tanulási szempontjainak, alkalmazásának ismerete.</w:t>
            </w:r>
          </w:p>
        </w:tc>
      </w:tr>
      <w:tr w:rsidR="0083681A" w:rsidRPr="001328FB" w:rsidTr="00523660">
        <w:tc>
          <w:tcPr>
            <w:tcW w:w="1830" w:type="dxa"/>
            <w:shd w:val="clear" w:color="auto" w:fill="auto"/>
            <w:vAlign w:val="center"/>
          </w:tcPr>
          <w:p w:rsidR="0083681A" w:rsidRPr="0083681A" w:rsidRDefault="0083681A" w:rsidP="00836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>A tematikai egység nevelési-fejlesztési céljai</w:t>
            </w:r>
          </w:p>
        </w:tc>
        <w:tc>
          <w:tcPr>
            <w:tcW w:w="7458" w:type="dxa"/>
            <w:gridSpan w:val="3"/>
            <w:shd w:val="clear" w:color="auto" w:fill="auto"/>
            <w:vAlign w:val="center"/>
          </w:tcPr>
          <w:p w:rsidR="0083681A" w:rsidRPr="0083681A" w:rsidRDefault="0083681A" w:rsidP="008368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A szivacskézilabdához szükséges alapvető társas magatartásformák formálása, a sportszerű, közös játék alapélményének további mélyítése. A kooperatív viselkedésformák, a társas felelősség további formálása kontrollált versenyszituációkban is. Párban vagy csoportban végezhető labdás ügyességfejlesztés fokozott pontosságra, összehangoltabb együttműködésre törekedve. A páros és csoportos technikai és taktikai alapok elsajátítása a játékban történő eredményes alkalmazás érdekében támadásban és védekezésben egyaránt. </w:t>
            </w:r>
          </w:p>
        </w:tc>
      </w:tr>
      <w:tr w:rsidR="0083681A" w:rsidRPr="001328FB" w:rsidTr="00523660">
        <w:tc>
          <w:tcPr>
            <w:tcW w:w="7435" w:type="dxa"/>
            <w:gridSpan w:val="2"/>
            <w:shd w:val="clear" w:color="auto" w:fill="auto"/>
            <w:vAlign w:val="center"/>
          </w:tcPr>
          <w:p w:rsidR="0083681A" w:rsidRPr="0083681A" w:rsidRDefault="0083681A" w:rsidP="0083681A">
            <w:pPr>
              <w:keepNext/>
              <w:keepLines/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iCs/>
                <w:sz w:val="24"/>
                <w:szCs w:val="24"/>
                <w:lang w:eastAsia="hu-HU"/>
              </w:rPr>
            </w:pPr>
            <w:r w:rsidRPr="0083681A">
              <w:rPr>
                <w:rFonts w:ascii="Times New Roman" w:hAnsi="Times New Roman"/>
                <w:b/>
                <w:iCs/>
                <w:sz w:val="24"/>
                <w:szCs w:val="24"/>
                <w:lang w:eastAsia="hu-HU"/>
              </w:rPr>
              <w:t>Ismeretek/fejlesztési követelmények</w:t>
            </w:r>
          </w:p>
        </w:tc>
        <w:tc>
          <w:tcPr>
            <w:tcW w:w="1853" w:type="dxa"/>
            <w:gridSpan w:val="2"/>
            <w:shd w:val="clear" w:color="auto" w:fill="auto"/>
          </w:tcPr>
          <w:p w:rsidR="0083681A" w:rsidRPr="0083681A" w:rsidRDefault="0083681A" w:rsidP="00836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</w:pPr>
          </w:p>
        </w:tc>
      </w:tr>
      <w:tr w:rsidR="0083681A" w:rsidRPr="001328FB" w:rsidTr="00523660">
        <w:tc>
          <w:tcPr>
            <w:tcW w:w="7435" w:type="dxa"/>
            <w:gridSpan w:val="2"/>
            <w:shd w:val="clear" w:color="auto" w:fill="auto"/>
          </w:tcPr>
          <w:p w:rsidR="0083681A" w:rsidRPr="0083681A" w:rsidRDefault="0083681A" w:rsidP="0083681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hu-HU"/>
              </w:rPr>
            </w:pPr>
            <w:r w:rsidRPr="0083681A">
              <w:rPr>
                <w:rFonts w:ascii="Times New Roman" w:hAnsi="Times New Roman"/>
                <w:bCs/>
                <w:sz w:val="24"/>
                <w:szCs w:val="24"/>
                <w:lang w:eastAsia="hu-HU"/>
              </w:rPr>
              <w:t>2.1. MOZGÁSMŰVELTSÉG</w:t>
            </w:r>
          </w:p>
          <w:p w:rsidR="0083681A" w:rsidRPr="0083681A" w:rsidRDefault="0083681A" w:rsidP="0083681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hu-HU"/>
              </w:rPr>
              <w:t>Egyéni labdás és labda nélküli ügyességfejlesztés feladatai (1. tematikai egység célszerű anyagából) páros és társas együttműködést igénylő tanulási helyzetekben.</w:t>
            </w:r>
          </w:p>
          <w:p w:rsidR="0083681A" w:rsidRPr="0083681A" w:rsidRDefault="0083681A" w:rsidP="0083681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hu-HU"/>
              </w:rPr>
              <w:t>Páros és csoportos labdás és labda nélküli ügyességfejlesztő dobásgyakorlatok és játékok helyben és haladással:</w:t>
            </w:r>
          </w:p>
          <w:p w:rsidR="0083681A" w:rsidRPr="0083681A" w:rsidRDefault="0083681A" w:rsidP="0083681A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  <w:t>kooperatív futójátékok, szerep- és szabályjátékok a természetes hely- és helyzetváltoztató mozgások változatos gyakorlására;</w:t>
            </w:r>
          </w:p>
          <w:p w:rsidR="0083681A" w:rsidRPr="0083681A" w:rsidRDefault="0083681A" w:rsidP="0083681A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  <w:lastRenderedPageBreak/>
              <w:t>dobáspontosságra és sikeres együttműködésre törekvő kooperatív feladatok, játékok sokféle eszköz felhasználásával;</w:t>
            </w:r>
          </w:p>
          <w:p w:rsidR="0083681A" w:rsidRPr="0083681A" w:rsidRDefault="0083681A" w:rsidP="0083681A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dobások társnak labdával végzett lendületvételt követően;</w:t>
            </w:r>
          </w:p>
          <w:p w:rsidR="0083681A" w:rsidRPr="0083681A" w:rsidRDefault="0083681A" w:rsidP="0083681A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dobások társnak különböző irányból, magasságban és az azt megelőző labdaátvételt követően;</w:t>
            </w:r>
          </w:p>
          <w:p w:rsidR="0083681A" w:rsidRPr="0083681A" w:rsidRDefault="0083681A" w:rsidP="0083681A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  <w:t>labdadobások, átadási (passz) gyakorlatok különböző alakzatokban és formációkban;</w:t>
            </w:r>
          </w:p>
          <w:p w:rsidR="0083681A" w:rsidRPr="0083681A" w:rsidRDefault="0083681A" w:rsidP="0083681A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  <w:t>játékos passzgyakorlatok meghatározott társhoz vagy meghatározott sorrendiséggel;</w:t>
            </w:r>
          </w:p>
          <w:p w:rsidR="0083681A" w:rsidRPr="0083681A" w:rsidRDefault="0083681A" w:rsidP="0083681A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  <w:t>játékos passzgyakorlatok döntéskényszerrel járó szituációkban;</w:t>
            </w:r>
          </w:p>
          <w:p w:rsidR="0083681A" w:rsidRPr="0083681A" w:rsidRDefault="0083681A" w:rsidP="0083681A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  <w:t>árnyék- és tükörgyakorlatok labdával a társ(ak) követésével;</w:t>
            </w:r>
          </w:p>
          <w:p w:rsidR="0083681A" w:rsidRPr="0083681A" w:rsidRDefault="0083681A" w:rsidP="0083681A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  <w:t>guruló, pattanó és a levegőből érkező labda elfogása, majd továbbítása társnak vagy társaknak (páros, hármas, négyes csoportokban történő szervezéssel) talajról és felugrást követően;</w:t>
            </w:r>
          </w:p>
          <w:p w:rsidR="0083681A" w:rsidRPr="0083681A" w:rsidRDefault="0083681A" w:rsidP="0083681A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  <w:t>átadási gyakorlatok a pálya szélességi- és hossztengelyében csoportokban, pontszerzési lehetőséggel;</w:t>
            </w:r>
          </w:p>
          <w:p w:rsidR="0083681A" w:rsidRPr="0083681A" w:rsidRDefault="0083681A" w:rsidP="0083681A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  <w:t>labdaelütést és „halászást” megéreztető gyakorlatok;</w:t>
            </w:r>
          </w:p>
          <w:p w:rsidR="0083681A" w:rsidRPr="0083681A" w:rsidRDefault="0083681A" w:rsidP="0083681A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  <w:t xml:space="preserve">alapvédekezés és a szemből érkező lövés és átadás akadályozásának feladatai; </w:t>
            </w:r>
          </w:p>
          <w:p w:rsidR="0083681A" w:rsidRPr="0083681A" w:rsidRDefault="0083681A" w:rsidP="0083681A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  <w:t>a támadás és elszakadás páros és társas feladatai, játékai;</w:t>
            </w:r>
          </w:p>
          <w:p w:rsidR="0083681A" w:rsidRPr="0083681A" w:rsidRDefault="0083681A" w:rsidP="0083681A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  <w:t xml:space="preserve">kontrollált sor- és váltóversenyek komplex feladatmegoldást igénylő helyzetekben; </w:t>
            </w:r>
          </w:p>
          <w:p w:rsidR="0083681A" w:rsidRPr="0083681A" w:rsidRDefault="0083681A" w:rsidP="0083681A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  <w:t>páros és csoportos küzdőfeladatok, játékok.</w:t>
            </w:r>
          </w:p>
          <w:p w:rsidR="0083681A" w:rsidRPr="0083681A" w:rsidRDefault="0083681A" w:rsidP="0083681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</w:pPr>
          </w:p>
          <w:p w:rsidR="0083681A" w:rsidRPr="0083681A" w:rsidRDefault="0083681A" w:rsidP="008368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2.2. ISMERETEK, SZEMÉLYISÉGFEJLESZTÉS</w:t>
            </w:r>
          </w:p>
          <w:p w:rsidR="0083681A" w:rsidRPr="0083681A" w:rsidRDefault="0083681A" w:rsidP="0083681A">
            <w:pPr>
              <w:spacing w:after="0" w:line="240" w:lineRule="auto"/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  <w:lang w:eastAsia="hu-HU"/>
              </w:rPr>
              <w:t>Alapismeretek</w:t>
            </w:r>
          </w:p>
          <w:p w:rsidR="0083681A" w:rsidRPr="0083681A" w:rsidRDefault="0083681A" w:rsidP="0083681A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hu-HU"/>
              </w:rPr>
              <w:t xml:space="preserve">A páros és csoportos feladatmegoldásokra vonatkozó magatartási szabályok. Az önálló gyakorláshoz kapcsolódó ismeretek. A vezető és követő szerepek felelőssége, feladatai. A döntéshozatal és a célszerű feladatmegoldásokkal összefüggő egyéni és társas felelősség szempontjai.  </w:t>
            </w:r>
          </w:p>
          <w:p w:rsidR="0083681A" w:rsidRPr="0083681A" w:rsidRDefault="0083681A" w:rsidP="0083681A">
            <w:pPr>
              <w:spacing w:after="0" w:line="240" w:lineRule="auto"/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  <w:lang w:eastAsia="hu-HU"/>
              </w:rPr>
            </w:pPr>
          </w:p>
          <w:p w:rsidR="0083681A" w:rsidRPr="0083681A" w:rsidRDefault="0083681A" w:rsidP="0083681A">
            <w:pPr>
              <w:spacing w:after="0" w:line="240" w:lineRule="auto"/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  <w:lang w:eastAsia="hu-HU"/>
              </w:rPr>
              <w:t>Taktikai ismeretek</w:t>
            </w:r>
          </w:p>
          <w:p w:rsidR="0083681A" w:rsidRPr="0083681A" w:rsidRDefault="0083681A" w:rsidP="0083681A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a pozíció tartás alapismeretei támadásban;</w:t>
            </w:r>
          </w:p>
          <w:p w:rsidR="0083681A" w:rsidRPr="0083681A" w:rsidRDefault="0083681A" w:rsidP="0083681A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az 1-1 elleni játék lehetőségei; </w:t>
            </w:r>
          </w:p>
          <w:p w:rsidR="0083681A" w:rsidRPr="0083681A" w:rsidRDefault="0083681A" w:rsidP="0083681A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támadásban két játékos együttműködése, helyezkedése pozíciótartással és váltással;</w:t>
            </w:r>
          </w:p>
          <w:p w:rsidR="0083681A" w:rsidRPr="0083681A" w:rsidRDefault="0083681A" w:rsidP="0083681A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támadásban három, négy játékos együttműködése pozíciótartással, enyhe mélységi osztottsággal;</w:t>
            </w:r>
          </w:p>
          <w:p w:rsidR="0083681A" w:rsidRPr="0083681A" w:rsidRDefault="0083681A" w:rsidP="0083681A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támadó-védő szerepek alapfeladatai szélességben és mélységben kiegészülve a beálló pozíció ismeretével;</w:t>
            </w:r>
          </w:p>
          <w:p w:rsidR="0083681A" w:rsidRPr="0083681A" w:rsidRDefault="0083681A" w:rsidP="0083681A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kapus poszt alapfeladatainak ismerete védekezésben és támadásban egyaránt.</w:t>
            </w:r>
          </w:p>
          <w:p w:rsidR="0083681A" w:rsidRPr="0083681A" w:rsidRDefault="0083681A" w:rsidP="0083681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hu-HU"/>
              </w:rPr>
            </w:pPr>
          </w:p>
          <w:p w:rsidR="0083681A" w:rsidRPr="0083681A" w:rsidRDefault="0083681A" w:rsidP="0083681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hu-HU"/>
              </w:rPr>
              <w:t>Személyiségfejlesztési szempontok</w:t>
            </w:r>
          </w:p>
          <w:p w:rsidR="0083681A" w:rsidRPr="0083681A" w:rsidRDefault="0083681A" w:rsidP="0083681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  <w:t xml:space="preserve">Az előző évfolyamok nevelő munkájának és mozgásfeladatainak köszönhetően a tanulók valódi csoporthoz való tartozásának élménye erősödik. Továbbra is kulcsfontosságú, hogy a testnevelésóra keretei között a tanulókban tudatosított, közösen – osztályban, csoportban – megélt pozitív élmények domináljanak. Ennek eredménye a fokozódó </w:t>
            </w:r>
            <w:r w:rsidRPr="0083681A"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  <w:lastRenderedPageBreak/>
              <w:t xml:space="preserve">kooperatív magatartás kialakulása, a társas felelősség és a közös sikerekre törekvés erősödése. Folytatódik az énközpontú világkép átalakulása. </w:t>
            </w:r>
          </w:p>
        </w:tc>
        <w:tc>
          <w:tcPr>
            <w:tcW w:w="1853" w:type="dxa"/>
            <w:gridSpan w:val="2"/>
            <w:shd w:val="clear" w:color="auto" w:fill="auto"/>
          </w:tcPr>
          <w:p w:rsidR="0083681A" w:rsidRPr="0083681A" w:rsidRDefault="0083681A" w:rsidP="008368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</w:tc>
      </w:tr>
      <w:tr w:rsidR="0083681A" w:rsidRPr="001328FB" w:rsidTr="00523660">
        <w:tc>
          <w:tcPr>
            <w:tcW w:w="1830" w:type="dxa"/>
            <w:shd w:val="clear" w:color="auto" w:fill="auto"/>
            <w:vAlign w:val="center"/>
          </w:tcPr>
          <w:p w:rsidR="0083681A" w:rsidRPr="0083681A" w:rsidRDefault="0083681A" w:rsidP="008368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83681A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hu-HU"/>
              </w:rPr>
              <w:lastRenderedPageBreak/>
              <w:t>Kulcsfogalmak/ fogalmak</w:t>
            </w:r>
          </w:p>
        </w:tc>
        <w:tc>
          <w:tcPr>
            <w:tcW w:w="7458" w:type="dxa"/>
            <w:gridSpan w:val="3"/>
            <w:shd w:val="clear" w:color="auto" w:fill="auto"/>
            <w:vAlign w:val="center"/>
          </w:tcPr>
          <w:p w:rsidR="0083681A" w:rsidRPr="0083681A" w:rsidRDefault="0083681A" w:rsidP="008368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Vezető, követő, menekülő, üldöző, támadó, védő, zavarás, ütközés, párharc, együttműködés, mezőnyjátékos, kapus, védő, támadó, szélesség, mélység, keresztpassz; periférikus látás, takarás, emberfogás, elszakadás</w:t>
            </w:r>
          </w:p>
        </w:tc>
      </w:tr>
    </w:tbl>
    <w:p w:rsidR="0083681A" w:rsidRPr="0083681A" w:rsidRDefault="0083681A" w:rsidP="0083681A">
      <w:pPr>
        <w:spacing w:after="0" w:line="240" w:lineRule="auto"/>
        <w:rPr>
          <w:rFonts w:ascii="Times New Roman" w:hAnsi="Times New Roman"/>
          <w:sz w:val="24"/>
          <w:szCs w:val="24"/>
          <w:lang w:eastAsia="hu-HU"/>
        </w:rPr>
      </w:pPr>
    </w:p>
    <w:p w:rsidR="0083681A" w:rsidRPr="0083681A" w:rsidRDefault="0083681A" w:rsidP="0083681A">
      <w:pPr>
        <w:spacing w:after="0" w:line="240" w:lineRule="auto"/>
        <w:rPr>
          <w:rFonts w:ascii="Times New Roman" w:hAnsi="Times New Roman"/>
          <w:sz w:val="24"/>
          <w:szCs w:val="24"/>
          <w:lang w:eastAsia="hu-H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0"/>
        <w:gridCol w:w="5306"/>
        <w:gridCol w:w="763"/>
        <w:gridCol w:w="1163"/>
      </w:tblGrid>
      <w:tr w:rsidR="0083681A" w:rsidRPr="001328FB" w:rsidTr="00523660">
        <w:tc>
          <w:tcPr>
            <w:tcW w:w="1695" w:type="dxa"/>
            <w:shd w:val="clear" w:color="auto" w:fill="auto"/>
            <w:vAlign w:val="center"/>
          </w:tcPr>
          <w:p w:rsidR="0083681A" w:rsidRPr="0083681A" w:rsidRDefault="0083681A" w:rsidP="00836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  <w:t>Tematikai egység/</w:t>
            </w:r>
          </w:p>
          <w:p w:rsidR="0083681A" w:rsidRPr="0083681A" w:rsidRDefault="0083681A" w:rsidP="00836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  <w:t>Fejlesztési cél</w:t>
            </w:r>
          </w:p>
        </w:tc>
        <w:tc>
          <w:tcPr>
            <w:tcW w:w="6572" w:type="dxa"/>
            <w:gridSpan w:val="2"/>
            <w:shd w:val="clear" w:color="auto" w:fill="auto"/>
            <w:vAlign w:val="center"/>
          </w:tcPr>
          <w:p w:rsidR="0083681A" w:rsidRPr="0083681A" w:rsidRDefault="0083681A" w:rsidP="0083681A">
            <w:pPr>
              <w:numPr>
                <w:ilvl w:val="2"/>
                <w:numId w:val="1"/>
              </w:numPr>
              <w:spacing w:after="0" w:line="240" w:lineRule="auto"/>
              <w:ind w:left="297" w:hanging="142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  <w:t>Kisjátékok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83681A" w:rsidRPr="0083681A" w:rsidRDefault="0083681A" w:rsidP="00836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  <w:t>Órakeret 32 óra</w:t>
            </w:r>
          </w:p>
        </w:tc>
      </w:tr>
      <w:tr w:rsidR="0083681A" w:rsidRPr="001328FB" w:rsidTr="00523660">
        <w:tc>
          <w:tcPr>
            <w:tcW w:w="1695" w:type="dxa"/>
            <w:shd w:val="clear" w:color="auto" w:fill="auto"/>
            <w:vAlign w:val="center"/>
          </w:tcPr>
          <w:p w:rsidR="0083681A" w:rsidRPr="0083681A" w:rsidRDefault="0083681A" w:rsidP="00836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  <w:t>Előzetes tudás</w:t>
            </w:r>
          </w:p>
        </w:tc>
        <w:tc>
          <w:tcPr>
            <w:tcW w:w="7593" w:type="dxa"/>
            <w:gridSpan w:val="3"/>
            <w:shd w:val="clear" w:color="auto" w:fill="auto"/>
            <w:vAlign w:val="center"/>
          </w:tcPr>
          <w:p w:rsidR="0083681A" w:rsidRPr="0083681A" w:rsidRDefault="0083681A" w:rsidP="008368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Tapasztalat a manipulatív alapkészségek (kiemelten gurítás, elkapás, dobás és labdavezetés) kisjátékokban történő alkalmazásáról. Alapszintű játéktapasztalat az 1:1, 2:1, 2:2, továbbá a 3:1, 3:2, 3:3 elleni játékokban. Tudatos játéktevékenység a tanult cicajátékokban, labdatartásokban, pontszerzőkben. Képes a tanult technikai elemek kisjátékok közbeni alkalmazására.</w:t>
            </w:r>
          </w:p>
        </w:tc>
      </w:tr>
      <w:tr w:rsidR="0083681A" w:rsidRPr="001328FB" w:rsidTr="00523660">
        <w:tc>
          <w:tcPr>
            <w:tcW w:w="1695" w:type="dxa"/>
            <w:shd w:val="clear" w:color="auto" w:fill="auto"/>
            <w:vAlign w:val="center"/>
          </w:tcPr>
          <w:p w:rsidR="0083681A" w:rsidRPr="0083681A" w:rsidRDefault="0083681A" w:rsidP="00836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>A tematikai egység nevelési-fejlesztési céljai</w:t>
            </w:r>
          </w:p>
        </w:tc>
        <w:tc>
          <w:tcPr>
            <w:tcW w:w="7593" w:type="dxa"/>
            <w:gridSpan w:val="3"/>
            <w:shd w:val="clear" w:color="auto" w:fill="auto"/>
            <w:vAlign w:val="center"/>
          </w:tcPr>
          <w:p w:rsidR="0083681A" w:rsidRPr="0083681A" w:rsidRDefault="0083681A" w:rsidP="008368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Az alapvető technikai elemek bővülő játékhelyzetekben történő gyakorlása, és ennek részeként egyszerű taktikai feladatok megoldása. Az összjáték lehetőségének, szerepének felismerése a játékhelyzetekben, csökkentett létszám, terület és egyszerűsített szabályok mellett. A problémamegoldó gondolkodás fejlesztése döntéskényszerrel járó létszámtöbbletben zajló játékokkal. A játék fázisaihoz illeszkedő feladatok tudatosítása és gyakorlása az egyre eredményesebb és önállóbb feladatmegoldások érdekében. Poszt</w:t>
            </w:r>
            <w:r w:rsidR="00B017D1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-</w:t>
            </w:r>
            <w:r w:rsidRPr="0083681A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specifikus taktikai alapfeladatok gyakorlása.</w:t>
            </w:r>
          </w:p>
        </w:tc>
      </w:tr>
      <w:tr w:rsidR="0083681A" w:rsidRPr="001328FB" w:rsidTr="00523660">
        <w:tc>
          <w:tcPr>
            <w:tcW w:w="7428" w:type="dxa"/>
            <w:gridSpan w:val="2"/>
            <w:shd w:val="clear" w:color="auto" w:fill="auto"/>
            <w:vAlign w:val="center"/>
          </w:tcPr>
          <w:p w:rsidR="0083681A" w:rsidRPr="0083681A" w:rsidRDefault="0083681A" w:rsidP="0083681A">
            <w:pPr>
              <w:keepNext/>
              <w:keepLines/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iCs/>
                <w:sz w:val="24"/>
                <w:szCs w:val="24"/>
                <w:lang w:eastAsia="hu-HU"/>
              </w:rPr>
            </w:pPr>
            <w:r w:rsidRPr="0083681A">
              <w:rPr>
                <w:rFonts w:ascii="Times New Roman" w:hAnsi="Times New Roman"/>
                <w:b/>
                <w:iCs/>
                <w:sz w:val="24"/>
                <w:szCs w:val="24"/>
                <w:lang w:eastAsia="hu-HU"/>
              </w:rPr>
              <w:t>Ismeretek/fejlesztési követelmények</w:t>
            </w:r>
          </w:p>
        </w:tc>
        <w:tc>
          <w:tcPr>
            <w:tcW w:w="1860" w:type="dxa"/>
            <w:gridSpan w:val="2"/>
            <w:shd w:val="clear" w:color="auto" w:fill="auto"/>
          </w:tcPr>
          <w:p w:rsidR="0083681A" w:rsidRPr="0083681A" w:rsidRDefault="0083681A" w:rsidP="00836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</w:pPr>
          </w:p>
        </w:tc>
      </w:tr>
      <w:tr w:rsidR="0083681A" w:rsidRPr="001328FB" w:rsidTr="00523660">
        <w:tc>
          <w:tcPr>
            <w:tcW w:w="7428" w:type="dxa"/>
            <w:gridSpan w:val="2"/>
            <w:shd w:val="clear" w:color="auto" w:fill="auto"/>
          </w:tcPr>
          <w:p w:rsidR="0083681A" w:rsidRPr="0083681A" w:rsidRDefault="0083681A" w:rsidP="0083681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hu-HU"/>
              </w:rPr>
            </w:pPr>
            <w:r w:rsidRPr="0083681A">
              <w:rPr>
                <w:rFonts w:ascii="Times New Roman" w:hAnsi="Times New Roman"/>
                <w:bCs/>
                <w:sz w:val="24"/>
                <w:szCs w:val="24"/>
                <w:lang w:eastAsia="hu-HU"/>
              </w:rPr>
              <w:t>3.1. MOZGÁSMŰVELTSÉG</w:t>
            </w:r>
          </w:p>
          <w:p w:rsidR="0083681A" w:rsidRPr="0083681A" w:rsidRDefault="0083681A" w:rsidP="0083681A">
            <w:pPr>
              <w:spacing w:after="0" w:line="240" w:lineRule="auto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hu-HU"/>
              </w:rPr>
              <w:t>Játékok, játékos feladatok csökkentett létszámmal, kisebb területen, egyszerűsített szabályokkal.</w:t>
            </w:r>
          </w:p>
          <w:p w:rsidR="0083681A" w:rsidRPr="0083681A" w:rsidRDefault="0083681A" w:rsidP="0083681A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  <w:t xml:space="preserve">1:1 elleni játékok; </w:t>
            </w:r>
          </w:p>
          <w:p w:rsidR="0083681A" w:rsidRPr="0083681A" w:rsidRDefault="0083681A" w:rsidP="0083681A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  <w:t>2:1 elleni játékok;</w:t>
            </w:r>
          </w:p>
          <w:p w:rsidR="0083681A" w:rsidRPr="0083681A" w:rsidRDefault="0083681A" w:rsidP="0083681A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  <w:t>2:2 elleni játékok;</w:t>
            </w:r>
          </w:p>
          <w:p w:rsidR="0083681A" w:rsidRPr="0083681A" w:rsidRDefault="0083681A" w:rsidP="0083681A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  <w:t>3:1 elleni játékok;</w:t>
            </w:r>
          </w:p>
          <w:p w:rsidR="0083681A" w:rsidRPr="0083681A" w:rsidRDefault="0083681A" w:rsidP="0083681A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  <w:t>3:2 elleni játékok;</w:t>
            </w:r>
          </w:p>
          <w:p w:rsidR="0083681A" w:rsidRPr="0083681A" w:rsidRDefault="0083681A" w:rsidP="0083681A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  <w:t>3:3 elleni játékok;</w:t>
            </w:r>
          </w:p>
          <w:p w:rsidR="0083681A" w:rsidRPr="0083681A" w:rsidRDefault="0083681A" w:rsidP="0083681A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  <w:t>4:2 elleni játékok;</w:t>
            </w:r>
          </w:p>
          <w:p w:rsidR="0083681A" w:rsidRPr="0083681A" w:rsidRDefault="0083681A" w:rsidP="0083681A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  <w:t>4:3 elleni játékok;</w:t>
            </w:r>
          </w:p>
          <w:p w:rsidR="0083681A" w:rsidRPr="0083681A" w:rsidRDefault="0083681A" w:rsidP="0083681A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  <w:t xml:space="preserve">szélességben és mélységben osztott területen (például sávok); </w:t>
            </w:r>
          </w:p>
          <w:p w:rsidR="0083681A" w:rsidRPr="0083681A" w:rsidRDefault="0083681A" w:rsidP="0083681A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  <w:t>pontszerzők a játék fázisainak tudatosítása figyelembe vételével;</w:t>
            </w:r>
          </w:p>
          <w:p w:rsidR="0083681A" w:rsidRPr="0083681A" w:rsidRDefault="0083681A" w:rsidP="0083681A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  <w:t>labdatartó játékok;</w:t>
            </w:r>
          </w:p>
          <w:p w:rsidR="0083681A" w:rsidRPr="0083681A" w:rsidRDefault="0083681A" w:rsidP="0083681A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  <w:t>védővel (védőkkel) szemben, csökkenő méretű célfelületekre történő pontszerzési lehetőséggel;</w:t>
            </w:r>
          </w:p>
          <w:p w:rsidR="0083681A" w:rsidRPr="0083681A" w:rsidRDefault="0083681A" w:rsidP="0083681A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  <w:t>labdabirtoklás védővel (védőkkel) szemben, rögzített célfelület (például kapu, vonal) nélkül;</w:t>
            </w:r>
          </w:p>
          <w:p w:rsidR="0083681A" w:rsidRPr="0083681A" w:rsidRDefault="0083681A" w:rsidP="0083681A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  <w:t>labdabirtoklás védővel (védőkkel) szemben, célfelülettel (például különböző méretű kapu(k)ra, vonalra, területre);</w:t>
            </w:r>
          </w:p>
          <w:p w:rsidR="0083681A" w:rsidRPr="0083681A" w:rsidRDefault="0083681A" w:rsidP="0083681A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  <w:t>„cicajátékok”;</w:t>
            </w:r>
          </w:p>
          <w:p w:rsidR="0083681A" w:rsidRPr="0083681A" w:rsidRDefault="0083681A" w:rsidP="0083681A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  <w:lastRenderedPageBreak/>
              <w:t>többcsapatos játékok;</w:t>
            </w:r>
          </w:p>
          <w:p w:rsidR="0083681A" w:rsidRPr="0083681A" w:rsidRDefault="0083681A" w:rsidP="0083681A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  <w:t>többkapus játékok különböző formájú és méretű területeken fokozatosan nehezedő megkötések mellett.</w:t>
            </w:r>
          </w:p>
          <w:p w:rsidR="0083681A" w:rsidRPr="0083681A" w:rsidRDefault="0083681A" w:rsidP="0083681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</w:pPr>
          </w:p>
          <w:p w:rsidR="0083681A" w:rsidRPr="0083681A" w:rsidRDefault="0083681A" w:rsidP="008368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3.2. ISMERETEK, SZEMÉLYISÉGFEJLESZTÉS</w:t>
            </w:r>
          </w:p>
          <w:p w:rsidR="0083681A" w:rsidRPr="0083681A" w:rsidRDefault="0083681A" w:rsidP="0083681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i/>
                <w:sz w:val="24"/>
                <w:szCs w:val="24"/>
                <w:lang w:eastAsia="hu-HU"/>
              </w:rPr>
              <w:t>Alapismeretek</w:t>
            </w:r>
          </w:p>
          <w:p w:rsidR="0083681A" w:rsidRPr="0083681A" w:rsidRDefault="0083681A" w:rsidP="0083681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A helyezkedés és a labda centrikus védekezés alapjainak megértése. Az egysoros területvédekezés egyszerű formái, valamint az emberfogásos védekezés elemi ismeretei. Játékfeladatok, játékszabályok keretein belüli cselekvés, a társas szabályok megsértésének észlelése és jelzése, alkalmazkodás az irányításhoz. A sportszerű magatartás tudatos felvállalása.</w:t>
            </w:r>
          </w:p>
          <w:p w:rsidR="0083681A" w:rsidRPr="0083681A" w:rsidRDefault="0083681A" w:rsidP="0083681A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hu-HU"/>
              </w:rPr>
            </w:pPr>
          </w:p>
          <w:p w:rsidR="0083681A" w:rsidRPr="0083681A" w:rsidRDefault="0083681A" w:rsidP="0083681A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i/>
                <w:sz w:val="24"/>
                <w:szCs w:val="24"/>
                <w:lang w:eastAsia="hu-HU"/>
              </w:rPr>
              <w:t>Taktikai ismeretek</w:t>
            </w:r>
          </w:p>
          <w:p w:rsidR="0083681A" w:rsidRPr="0083681A" w:rsidRDefault="0083681A" w:rsidP="008368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Létszám azonos, illetve létszámfölényes (hátrányos) játékokban az alábbi játékhelyzetek megoldásai:</w:t>
            </w:r>
          </w:p>
          <w:p w:rsidR="0083681A" w:rsidRPr="0083681A" w:rsidRDefault="0083681A" w:rsidP="0083681A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a támadónak a labda birtoklása és a célfelület elérése, gólszerzés;</w:t>
            </w:r>
          </w:p>
          <w:p w:rsidR="0083681A" w:rsidRPr="0083681A" w:rsidRDefault="0083681A" w:rsidP="0083681A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a védőnek a labda megszerzése, a célfelület elérésének, a gólszerzésnek megakadályozása;</w:t>
            </w:r>
          </w:p>
          <w:p w:rsidR="0083681A" w:rsidRPr="0083681A" w:rsidRDefault="0083681A" w:rsidP="0083681A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támadásban a labda megszerzésére, megkapására, átvételére, megtartására, birtoklására, továbbítására irányuló tevékenység;</w:t>
            </w:r>
          </w:p>
          <w:p w:rsidR="0083681A" w:rsidRPr="0083681A" w:rsidRDefault="0083681A" w:rsidP="0083681A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védekezésben nyomásgyakorlás a labdás ellenfélre vagy helyezkedés a labda és a saját kapu, célfelület közé, valamint a labda elhalászása;</w:t>
            </w:r>
          </w:p>
          <w:p w:rsidR="0083681A" w:rsidRPr="0083681A" w:rsidRDefault="0083681A" w:rsidP="0083681A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labdavesztés esetén a labda azonnali visszaszerzésére irányuló törekvés és az ellenfél megakadályozása a gólszerzésben (a támadó és a célfelület közé történő helyezkedés).</w:t>
            </w:r>
          </w:p>
          <w:p w:rsidR="0083681A" w:rsidRPr="0083681A" w:rsidRDefault="0083681A" w:rsidP="0083681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A halászás lehetőségének felismerése.</w:t>
            </w:r>
          </w:p>
          <w:p w:rsidR="0083681A" w:rsidRPr="0083681A" w:rsidRDefault="0083681A" w:rsidP="0083681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hu-HU"/>
              </w:rPr>
            </w:pPr>
          </w:p>
          <w:p w:rsidR="0083681A" w:rsidRPr="0083681A" w:rsidRDefault="0083681A" w:rsidP="0083681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i/>
                <w:sz w:val="24"/>
                <w:szCs w:val="24"/>
                <w:lang w:eastAsia="hu-HU"/>
              </w:rPr>
              <w:t>Személyiségfejlesztési szempontok</w:t>
            </w:r>
          </w:p>
          <w:p w:rsidR="0083681A" w:rsidRPr="0083681A" w:rsidRDefault="0083681A" w:rsidP="0083681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A kisjátékok során a tanulók tapasztalati alapon értik meg a különböző játékfeladatokat, amelyek hozzásegítik őket a további motivált és koncentrált gyakorláshoz, tanuláshoz. A játékban kiütköző egyéni különbségek (erősségek és gyengeségek) kezelése és elfogadása folyamatos nevelési feladatot jelent, amely biztosítja az egészséges versenyszellem és a játékélmény dominanciájának erősödésén keresztül a minden tanuló számára kínált sikeres részvétel lehetőségét.  A kisjátékok közbeni kontrollált versenyhelyzetek hozzájárulnak a sportszerű magatartásformák kialakulásához, a társak megbecsüléséhez és az eredményközpontúság helyett a játékélmény hangsúlyozásához.</w:t>
            </w:r>
          </w:p>
        </w:tc>
        <w:tc>
          <w:tcPr>
            <w:tcW w:w="1860" w:type="dxa"/>
            <w:gridSpan w:val="2"/>
            <w:shd w:val="clear" w:color="auto" w:fill="auto"/>
          </w:tcPr>
          <w:p w:rsidR="0083681A" w:rsidRPr="0083681A" w:rsidRDefault="0083681A" w:rsidP="008368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</w:tc>
      </w:tr>
      <w:tr w:rsidR="0083681A" w:rsidRPr="001328FB" w:rsidTr="00523660">
        <w:tc>
          <w:tcPr>
            <w:tcW w:w="1695" w:type="dxa"/>
            <w:shd w:val="clear" w:color="auto" w:fill="auto"/>
            <w:vAlign w:val="center"/>
          </w:tcPr>
          <w:p w:rsidR="0083681A" w:rsidRPr="0083681A" w:rsidRDefault="0083681A" w:rsidP="008368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83681A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hu-HU"/>
              </w:rPr>
              <w:lastRenderedPageBreak/>
              <w:t>Kulcsfogalmak/ fogalmak</w:t>
            </w:r>
          </w:p>
        </w:tc>
        <w:tc>
          <w:tcPr>
            <w:tcW w:w="7593" w:type="dxa"/>
            <w:gridSpan w:val="3"/>
            <w:shd w:val="clear" w:color="auto" w:fill="auto"/>
            <w:vAlign w:val="center"/>
          </w:tcPr>
          <w:p w:rsidR="0083681A" w:rsidRPr="0083681A" w:rsidRDefault="0083681A" w:rsidP="0083681A">
            <w:pPr>
              <w:spacing w:after="0" w:line="240" w:lineRule="auto"/>
              <w:rPr>
                <w:rFonts w:ascii="Times New Roman" w:eastAsia="TimesNewRoman" w:hAnsi="Times New Roman"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játékfeladat, játékszabály,</w:t>
            </w:r>
            <w:r w:rsidRPr="0083681A">
              <w:rPr>
                <w:rFonts w:ascii="Times New Roman" w:eastAsia="Times New Roman" w:hAnsi="Times New Roman"/>
                <w:i/>
                <w:sz w:val="24"/>
                <w:szCs w:val="24"/>
                <w:lang w:eastAsia="hu-HU"/>
              </w:rPr>
              <w:t xml:space="preserve"> </w:t>
            </w:r>
            <w:r w:rsidRPr="0083681A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helyezkedés, labdabirtoklás</w:t>
            </w:r>
            <w:r w:rsidRPr="0083681A">
              <w:rPr>
                <w:rFonts w:ascii="Times New Roman" w:eastAsia="Times New Roman" w:hAnsi="Times New Roman"/>
                <w:i/>
                <w:sz w:val="24"/>
                <w:szCs w:val="24"/>
                <w:lang w:eastAsia="hu-HU"/>
              </w:rPr>
              <w:t>,</w:t>
            </w:r>
            <w:r w:rsidRPr="0083681A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védekezés, támadás,</w:t>
            </w:r>
            <w:r w:rsidRPr="0083681A">
              <w:rPr>
                <w:rFonts w:ascii="Times New Roman" w:eastAsia="Times New Roman" w:hAnsi="Times New Roman"/>
                <w:i/>
                <w:sz w:val="24"/>
                <w:szCs w:val="24"/>
                <w:lang w:eastAsia="hu-HU"/>
              </w:rPr>
              <w:t xml:space="preserve"> </w:t>
            </w:r>
            <w:r w:rsidRPr="0083681A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sportszerűség, </w:t>
            </w:r>
            <w:r w:rsidRPr="0083681A">
              <w:rPr>
                <w:rFonts w:ascii="Times New Roman" w:eastAsia="TimesNewRoman" w:hAnsi="Times New Roman"/>
                <w:sz w:val="24"/>
                <w:szCs w:val="24"/>
                <w:lang w:eastAsia="hu-HU"/>
              </w:rPr>
              <w:t xml:space="preserve">győztes, vesztes, gólszerzés, gólszerzés megakadályozása, összjáték, betörés, sáncolás, </w:t>
            </w:r>
            <w:r w:rsidRPr="0083681A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üres terület,</w:t>
            </w:r>
            <w:r w:rsidRPr="0083681A">
              <w:rPr>
                <w:rFonts w:ascii="Times New Roman" w:eastAsia="TimesNewRoman" w:hAnsi="Times New Roman"/>
                <w:sz w:val="24"/>
                <w:szCs w:val="24"/>
                <w:lang w:eastAsia="hu-HU"/>
              </w:rPr>
              <w:t xml:space="preserve"> szabaddobás, döntéshelyzet, áttörés, pozíció, visszazárás, elszakadás, leválás, halászás</w:t>
            </w:r>
          </w:p>
        </w:tc>
      </w:tr>
    </w:tbl>
    <w:p w:rsidR="0083681A" w:rsidRPr="0083681A" w:rsidRDefault="0083681A" w:rsidP="0083681A">
      <w:pPr>
        <w:spacing w:after="0" w:line="240" w:lineRule="auto"/>
        <w:rPr>
          <w:rFonts w:ascii="Times New Roman" w:hAnsi="Times New Roman"/>
          <w:sz w:val="24"/>
          <w:szCs w:val="24"/>
          <w:lang w:eastAsia="hu-HU"/>
        </w:rPr>
      </w:pPr>
    </w:p>
    <w:p w:rsidR="0083681A" w:rsidRPr="0083681A" w:rsidRDefault="0083681A" w:rsidP="0083681A">
      <w:pPr>
        <w:spacing w:after="0" w:line="240" w:lineRule="auto"/>
        <w:rPr>
          <w:rFonts w:ascii="Times New Roman" w:hAnsi="Times New Roman"/>
          <w:sz w:val="24"/>
          <w:szCs w:val="24"/>
          <w:lang w:eastAsia="hu-H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0"/>
        <w:gridCol w:w="5215"/>
        <w:gridCol w:w="780"/>
        <w:gridCol w:w="1237"/>
      </w:tblGrid>
      <w:tr w:rsidR="0083681A" w:rsidRPr="001328FB" w:rsidTr="00523660">
        <w:tc>
          <w:tcPr>
            <w:tcW w:w="1695" w:type="dxa"/>
            <w:shd w:val="clear" w:color="auto" w:fill="auto"/>
            <w:vAlign w:val="center"/>
          </w:tcPr>
          <w:p w:rsidR="0083681A" w:rsidRPr="0083681A" w:rsidRDefault="0083681A" w:rsidP="00836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  <w:t>Tematikai egység/</w:t>
            </w:r>
          </w:p>
          <w:p w:rsidR="0083681A" w:rsidRPr="0083681A" w:rsidRDefault="0083681A" w:rsidP="00836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  <w:lastRenderedPageBreak/>
              <w:t>Fejlesztési cél</w:t>
            </w:r>
          </w:p>
        </w:tc>
        <w:tc>
          <w:tcPr>
            <w:tcW w:w="6350" w:type="dxa"/>
            <w:gridSpan w:val="2"/>
            <w:shd w:val="clear" w:color="auto" w:fill="auto"/>
            <w:vAlign w:val="center"/>
          </w:tcPr>
          <w:p w:rsidR="0083681A" w:rsidRPr="0083681A" w:rsidRDefault="0083681A" w:rsidP="0083681A">
            <w:pPr>
              <w:numPr>
                <w:ilvl w:val="2"/>
                <w:numId w:val="1"/>
              </w:numPr>
              <w:spacing w:after="0" w:line="240" w:lineRule="auto"/>
              <w:ind w:left="438" w:hanging="283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  <w:lastRenderedPageBreak/>
              <w:t>Kreatív játékok</w:t>
            </w:r>
          </w:p>
        </w:tc>
        <w:tc>
          <w:tcPr>
            <w:tcW w:w="1243" w:type="dxa"/>
            <w:shd w:val="clear" w:color="auto" w:fill="auto"/>
            <w:vAlign w:val="center"/>
          </w:tcPr>
          <w:p w:rsidR="0083681A" w:rsidRPr="0083681A" w:rsidRDefault="0083681A" w:rsidP="00836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  <w:t>Órakeret</w:t>
            </w:r>
          </w:p>
          <w:p w:rsidR="0083681A" w:rsidRPr="0083681A" w:rsidRDefault="0083681A" w:rsidP="00836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  <w:t>16 óra</w:t>
            </w:r>
          </w:p>
        </w:tc>
      </w:tr>
      <w:tr w:rsidR="0083681A" w:rsidRPr="001328FB" w:rsidTr="00523660">
        <w:tc>
          <w:tcPr>
            <w:tcW w:w="1695" w:type="dxa"/>
            <w:shd w:val="clear" w:color="auto" w:fill="auto"/>
            <w:vAlign w:val="center"/>
          </w:tcPr>
          <w:p w:rsidR="0083681A" w:rsidRPr="0083681A" w:rsidRDefault="0083681A" w:rsidP="00836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  <w:lastRenderedPageBreak/>
              <w:t>Előzetes tudás</w:t>
            </w:r>
          </w:p>
        </w:tc>
        <w:tc>
          <w:tcPr>
            <w:tcW w:w="7593" w:type="dxa"/>
            <w:gridSpan w:val="3"/>
            <w:shd w:val="clear" w:color="auto" w:fill="auto"/>
            <w:vAlign w:val="center"/>
          </w:tcPr>
          <w:p w:rsidR="0083681A" w:rsidRPr="0083681A" w:rsidRDefault="0083681A" w:rsidP="008368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A tanulóknak tapasztalatuk van az egyszerű szabályokon alapuló játékok egy szempont szerinti változtatásában. Ismerik a szabályváltoztatás alapvető lehetőségeit.</w:t>
            </w:r>
          </w:p>
        </w:tc>
      </w:tr>
      <w:tr w:rsidR="0083681A" w:rsidRPr="001328FB" w:rsidTr="00523660">
        <w:tc>
          <w:tcPr>
            <w:tcW w:w="1695" w:type="dxa"/>
            <w:shd w:val="clear" w:color="auto" w:fill="auto"/>
            <w:vAlign w:val="center"/>
          </w:tcPr>
          <w:p w:rsidR="0083681A" w:rsidRPr="0083681A" w:rsidRDefault="0083681A" w:rsidP="00836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>A tematikai egység nevelési-fejlesztési céljai</w:t>
            </w:r>
          </w:p>
        </w:tc>
        <w:tc>
          <w:tcPr>
            <w:tcW w:w="7593" w:type="dxa"/>
            <w:gridSpan w:val="3"/>
            <w:shd w:val="clear" w:color="auto" w:fill="auto"/>
            <w:vAlign w:val="center"/>
          </w:tcPr>
          <w:p w:rsidR="0083681A" w:rsidRPr="0083681A" w:rsidRDefault="0083681A" w:rsidP="008368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A kreatív játékok alkalmazásával a tanulók előzetes mozgás- és játéktapasztalataira építve az önálló alkotó gondolkodás és a játékintelligencia fejlesztése. Tapasztalatszerzés a játékszabályok, megkötések, illetve a játéktevékenység egyes elemeinek megalkotásában. A tanulói módosítások következtében a játéktevékenységgel összefüggő döntéshozatali mechanizmusok fejlesztése. </w:t>
            </w:r>
          </w:p>
        </w:tc>
      </w:tr>
      <w:tr w:rsidR="0083681A" w:rsidRPr="001328FB" w:rsidTr="00523660">
        <w:tc>
          <w:tcPr>
            <w:tcW w:w="7212" w:type="dxa"/>
            <w:gridSpan w:val="2"/>
            <w:shd w:val="clear" w:color="auto" w:fill="auto"/>
            <w:vAlign w:val="center"/>
          </w:tcPr>
          <w:p w:rsidR="0083681A" w:rsidRPr="0083681A" w:rsidRDefault="0083681A" w:rsidP="0083681A">
            <w:pPr>
              <w:keepNext/>
              <w:keepLines/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iCs/>
                <w:sz w:val="24"/>
                <w:szCs w:val="24"/>
                <w:lang w:eastAsia="hu-HU"/>
              </w:rPr>
            </w:pPr>
            <w:r w:rsidRPr="0083681A">
              <w:rPr>
                <w:rFonts w:ascii="Times New Roman" w:hAnsi="Times New Roman"/>
                <w:b/>
                <w:iCs/>
                <w:sz w:val="24"/>
                <w:szCs w:val="24"/>
                <w:lang w:eastAsia="hu-HU"/>
              </w:rPr>
              <w:t>Ismeretek/fejlesztési követelmények</w:t>
            </w:r>
          </w:p>
        </w:tc>
        <w:tc>
          <w:tcPr>
            <w:tcW w:w="2076" w:type="dxa"/>
            <w:gridSpan w:val="2"/>
            <w:shd w:val="clear" w:color="auto" w:fill="auto"/>
          </w:tcPr>
          <w:p w:rsidR="0083681A" w:rsidRPr="0083681A" w:rsidRDefault="0083681A" w:rsidP="00836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</w:pPr>
          </w:p>
        </w:tc>
      </w:tr>
      <w:tr w:rsidR="0083681A" w:rsidRPr="001328FB" w:rsidTr="00523660">
        <w:tc>
          <w:tcPr>
            <w:tcW w:w="7212" w:type="dxa"/>
            <w:gridSpan w:val="2"/>
            <w:shd w:val="clear" w:color="auto" w:fill="auto"/>
          </w:tcPr>
          <w:p w:rsidR="0083681A" w:rsidRPr="0083681A" w:rsidRDefault="0083681A" w:rsidP="0083681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hu-HU"/>
              </w:rPr>
            </w:pPr>
            <w:r w:rsidRPr="0083681A">
              <w:rPr>
                <w:rFonts w:ascii="Times New Roman" w:hAnsi="Times New Roman"/>
                <w:bCs/>
                <w:sz w:val="24"/>
                <w:szCs w:val="24"/>
                <w:lang w:eastAsia="hu-HU"/>
              </w:rPr>
              <w:t>4.1. MOZGÁSMŰVELTSÉG</w:t>
            </w:r>
          </w:p>
          <w:p w:rsidR="0083681A" w:rsidRPr="0083681A" w:rsidRDefault="0083681A" w:rsidP="0083681A">
            <w:pPr>
              <w:spacing w:after="0" w:line="240" w:lineRule="auto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  <w:t>- Páros és társas labdás feladatalkotások, kreatív mozgássorok létrehozása labdával vagy labda nélkül – zenére is.</w:t>
            </w:r>
          </w:p>
          <w:p w:rsidR="0083681A" w:rsidRPr="0083681A" w:rsidRDefault="0083681A" w:rsidP="0083681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  <w:t>- Futójátékok, fogójátékok közbeni szerepek megválasztása, kitalálása.</w:t>
            </w:r>
          </w:p>
          <w:p w:rsidR="0083681A" w:rsidRPr="0083681A" w:rsidRDefault="0083681A" w:rsidP="0083681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  <w:t>- Előre meghatározott futó- vagy fogójátékok egy vagy több szabályának módosításai (ház, megfogás, szabadítás, létszám, eszköz, terület stb.) irányított keretek között.</w:t>
            </w:r>
          </w:p>
          <w:p w:rsidR="0083681A" w:rsidRPr="0083681A" w:rsidRDefault="0083681A" w:rsidP="0083681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  <w:t>- Kisjátékok és mérkőzésjátékok tanulók általi módosítása 1-3 szempont figyelembevételével:</w:t>
            </w:r>
          </w:p>
          <w:p w:rsidR="0083681A" w:rsidRPr="0083681A" w:rsidRDefault="0083681A" w:rsidP="0083681A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  <w:t>labdák száma, mérete, fajtája;</w:t>
            </w:r>
          </w:p>
          <w:p w:rsidR="0083681A" w:rsidRPr="0083681A" w:rsidRDefault="0083681A" w:rsidP="0083681A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  <w:t>a pont (gól)szerzés lehetősége;</w:t>
            </w:r>
          </w:p>
          <w:p w:rsidR="0083681A" w:rsidRPr="0083681A" w:rsidRDefault="0083681A" w:rsidP="0083681A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  <w:t>a játéktéren való haladás;</w:t>
            </w:r>
          </w:p>
          <w:p w:rsidR="0083681A" w:rsidRPr="0083681A" w:rsidRDefault="0083681A" w:rsidP="0083681A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  <w:t>a játéktér formája;</w:t>
            </w:r>
          </w:p>
          <w:p w:rsidR="0083681A" w:rsidRPr="0083681A" w:rsidRDefault="0083681A" w:rsidP="0083681A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  <w:t>a labdaszerzés módja;</w:t>
            </w:r>
          </w:p>
          <w:p w:rsidR="0083681A" w:rsidRPr="0083681A" w:rsidRDefault="0083681A" w:rsidP="0083681A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  <w:t>a labdabirtoklás módja;</w:t>
            </w:r>
          </w:p>
          <w:p w:rsidR="0083681A" w:rsidRPr="0083681A" w:rsidRDefault="0083681A" w:rsidP="0083681A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  <w:t>esélykiegyenlítő variációk (például joker játékos, átállás, speciális eredményszámítás);</w:t>
            </w:r>
          </w:p>
          <w:p w:rsidR="0083681A" w:rsidRPr="0083681A" w:rsidRDefault="0083681A" w:rsidP="0083681A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  <w:t>célfelület helye, mérete, száma;</w:t>
            </w:r>
          </w:p>
          <w:p w:rsidR="0083681A" w:rsidRPr="0083681A" w:rsidRDefault="0083681A" w:rsidP="0083681A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  <w:t>területkorlátozások;</w:t>
            </w:r>
          </w:p>
          <w:p w:rsidR="0083681A" w:rsidRPr="0083681A" w:rsidRDefault="0083681A" w:rsidP="0083681A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  <w:t>egyéb eszközök bekapcsolása.</w:t>
            </w:r>
          </w:p>
          <w:p w:rsidR="0083681A" w:rsidRPr="0083681A" w:rsidRDefault="0083681A" w:rsidP="0083681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</w:pPr>
          </w:p>
          <w:p w:rsidR="0083681A" w:rsidRPr="0083681A" w:rsidRDefault="0083681A" w:rsidP="008368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4.2. ISMERETEK, SZEMÉLYISÉGFEJLESZTÉS</w:t>
            </w:r>
          </w:p>
          <w:p w:rsidR="0083681A" w:rsidRPr="0083681A" w:rsidRDefault="0083681A" w:rsidP="0083681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i/>
                <w:sz w:val="24"/>
                <w:szCs w:val="24"/>
                <w:lang w:eastAsia="hu-HU"/>
              </w:rPr>
              <w:t>Alapvető ismeretek</w:t>
            </w:r>
          </w:p>
          <w:p w:rsidR="0083681A" w:rsidRPr="0083681A" w:rsidRDefault="0083681A" w:rsidP="0083681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A játékok módosítási lehetőségeinek elnevezései, a játékok megnevezései, a játékszabályok, megkötések megismerése, módosítása és alkalmazása. </w:t>
            </w:r>
          </w:p>
          <w:p w:rsidR="0083681A" w:rsidRPr="0083681A" w:rsidRDefault="0083681A" w:rsidP="0083681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hu-HU"/>
              </w:rPr>
            </w:pPr>
          </w:p>
          <w:p w:rsidR="0083681A" w:rsidRPr="0083681A" w:rsidRDefault="0083681A" w:rsidP="0083681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i/>
                <w:sz w:val="24"/>
                <w:szCs w:val="24"/>
                <w:lang w:eastAsia="hu-HU"/>
              </w:rPr>
              <w:t>Taktikai ismeretek</w:t>
            </w:r>
          </w:p>
          <w:p w:rsidR="0083681A" w:rsidRPr="0083681A" w:rsidRDefault="0083681A" w:rsidP="008368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A játékszabályok, a terület, a létszám, a megkötések és a célfelületek egy-három szempont szerinti módosításának következményei felismerése (például játékdinamika, könnyítés, nehezítés, elemi taktikai szempontok).</w:t>
            </w:r>
          </w:p>
          <w:p w:rsidR="0083681A" w:rsidRPr="0083681A" w:rsidRDefault="0083681A" w:rsidP="0083681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hu-HU"/>
              </w:rPr>
            </w:pPr>
          </w:p>
          <w:p w:rsidR="0083681A" w:rsidRPr="0083681A" w:rsidRDefault="0083681A" w:rsidP="0083681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i/>
                <w:sz w:val="24"/>
                <w:szCs w:val="24"/>
                <w:lang w:eastAsia="hu-HU"/>
              </w:rPr>
              <w:t>Személyiségfejlesztési szempontok</w:t>
            </w:r>
          </w:p>
          <w:p w:rsidR="0083681A" w:rsidRPr="0083681A" w:rsidRDefault="0083681A" w:rsidP="008368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A problémamegoldó gondolkodás egyre fejlettebb, amelyhez erőteljesen hozzájárul a játékszituációkból adódó sikeres és sikertelen megoldásokban szerzett tapasztalat. A játékszabályok módosítása kooperatív tanulásszervezéssel valósítandó meg, amely növeli a </w:t>
            </w:r>
            <w:r w:rsidRPr="0083681A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lastRenderedPageBreak/>
              <w:t>csoportkohéziót és a kevésbé ügyes tanulókat is nagyfokú sikerben részesít. A tudatos játéktevékenység nagyfokú tanulói figyelmet igényel, amely egyszerre egy játékelem tanulását teszi lehetővé. A tanulók egy-három szempont figyelembe vételével képessé válnak a feladatok kreatív megoldására. A változatos döntéshozatali szituációk eredményeként a tanulók döntéshozó képessége javul. A testnevelés órai szituációkban a döntéshozatalból fakadó helyzetek (vita, helyes megoldás, tervezés, stb.) kezelése és a döntés melletti érvelés is tudatosan fejlődik.</w:t>
            </w:r>
            <w:r w:rsidRPr="0083681A">
              <w:rPr>
                <w:rFonts w:ascii="Times New Roman" w:hAnsi="Times New Roman"/>
                <w:sz w:val="24"/>
                <w:szCs w:val="24"/>
                <w:lang w:eastAsia="hu-HU"/>
              </w:rPr>
              <w:t xml:space="preserve"> </w:t>
            </w:r>
          </w:p>
        </w:tc>
        <w:tc>
          <w:tcPr>
            <w:tcW w:w="2076" w:type="dxa"/>
            <w:gridSpan w:val="2"/>
            <w:shd w:val="clear" w:color="auto" w:fill="auto"/>
          </w:tcPr>
          <w:p w:rsidR="0083681A" w:rsidRPr="0083681A" w:rsidRDefault="0083681A" w:rsidP="008368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</w:tc>
      </w:tr>
      <w:tr w:rsidR="0083681A" w:rsidRPr="001328FB" w:rsidTr="00523660">
        <w:tc>
          <w:tcPr>
            <w:tcW w:w="1695" w:type="dxa"/>
            <w:shd w:val="clear" w:color="auto" w:fill="auto"/>
            <w:vAlign w:val="center"/>
          </w:tcPr>
          <w:p w:rsidR="0083681A" w:rsidRPr="0083681A" w:rsidRDefault="0083681A" w:rsidP="008368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83681A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hu-HU"/>
              </w:rPr>
              <w:lastRenderedPageBreak/>
              <w:t>Kulcsfogalmak/ fogalmak</w:t>
            </w:r>
          </w:p>
        </w:tc>
        <w:tc>
          <w:tcPr>
            <w:tcW w:w="7593" w:type="dxa"/>
            <w:gridSpan w:val="3"/>
            <w:shd w:val="clear" w:color="auto" w:fill="auto"/>
            <w:vAlign w:val="center"/>
          </w:tcPr>
          <w:p w:rsidR="0083681A" w:rsidRPr="0083681A" w:rsidRDefault="0083681A" w:rsidP="008368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Játékfeladat, játékmegkötés, szabályalakítás, szabályalkotás, játékösszetevők, önálló alkotás, ötletes megoldás, döntéshozatal</w:t>
            </w:r>
          </w:p>
        </w:tc>
      </w:tr>
    </w:tbl>
    <w:p w:rsidR="0083681A" w:rsidRPr="0083681A" w:rsidRDefault="0083681A" w:rsidP="0083681A">
      <w:pPr>
        <w:spacing w:after="0" w:line="240" w:lineRule="auto"/>
        <w:rPr>
          <w:rFonts w:ascii="Times New Roman" w:hAnsi="Times New Roman"/>
          <w:sz w:val="24"/>
          <w:szCs w:val="24"/>
          <w:lang w:eastAsia="hu-HU"/>
        </w:rPr>
      </w:pPr>
    </w:p>
    <w:p w:rsidR="0083681A" w:rsidRPr="0083681A" w:rsidRDefault="0083681A" w:rsidP="0083681A">
      <w:pPr>
        <w:spacing w:after="0" w:line="240" w:lineRule="auto"/>
        <w:rPr>
          <w:rFonts w:ascii="Times New Roman" w:hAnsi="Times New Roman"/>
          <w:sz w:val="24"/>
          <w:szCs w:val="24"/>
          <w:lang w:eastAsia="hu-H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0"/>
        <w:gridCol w:w="5200"/>
        <w:gridCol w:w="794"/>
        <w:gridCol w:w="1238"/>
      </w:tblGrid>
      <w:tr w:rsidR="0083681A" w:rsidRPr="001328FB" w:rsidTr="00523660">
        <w:tc>
          <w:tcPr>
            <w:tcW w:w="1830" w:type="dxa"/>
            <w:shd w:val="clear" w:color="auto" w:fill="auto"/>
            <w:vAlign w:val="center"/>
          </w:tcPr>
          <w:p w:rsidR="0083681A" w:rsidRPr="0083681A" w:rsidRDefault="0083681A" w:rsidP="00836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  <w:t>Tematikai egység/</w:t>
            </w:r>
          </w:p>
          <w:p w:rsidR="0083681A" w:rsidRPr="0083681A" w:rsidRDefault="0083681A" w:rsidP="00836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  <w:t>Fejlesztési cél</w:t>
            </w:r>
          </w:p>
        </w:tc>
        <w:tc>
          <w:tcPr>
            <w:tcW w:w="6216" w:type="dxa"/>
            <w:gridSpan w:val="2"/>
            <w:shd w:val="clear" w:color="auto" w:fill="auto"/>
            <w:vAlign w:val="center"/>
          </w:tcPr>
          <w:p w:rsidR="0083681A" w:rsidRPr="0083681A" w:rsidRDefault="0083681A" w:rsidP="0083681A">
            <w:pPr>
              <w:numPr>
                <w:ilvl w:val="2"/>
                <w:numId w:val="1"/>
              </w:numPr>
              <w:spacing w:after="0" w:line="240" w:lineRule="auto"/>
              <w:ind w:left="438" w:hanging="283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  <w:t>Mérkőzés játékok</w:t>
            </w:r>
          </w:p>
        </w:tc>
        <w:tc>
          <w:tcPr>
            <w:tcW w:w="1242" w:type="dxa"/>
            <w:shd w:val="clear" w:color="auto" w:fill="auto"/>
            <w:vAlign w:val="center"/>
          </w:tcPr>
          <w:p w:rsidR="0083681A" w:rsidRPr="0083681A" w:rsidRDefault="0083681A" w:rsidP="00836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  <w:t>Órakeret</w:t>
            </w:r>
          </w:p>
          <w:p w:rsidR="0083681A" w:rsidRPr="0083681A" w:rsidRDefault="0083681A" w:rsidP="00836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  <w:t>34 óra</w:t>
            </w:r>
          </w:p>
        </w:tc>
      </w:tr>
      <w:tr w:rsidR="0083681A" w:rsidRPr="001328FB" w:rsidTr="00523660">
        <w:tc>
          <w:tcPr>
            <w:tcW w:w="1830" w:type="dxa"/>
            <w:shd w:val="clear" w:color="auto" w:fill="auto"/>
            <w:vAlign w:val="center"/>
          </w:tcPr>
          <w:p w:rsidR="0083681A" w:rsidRPr="0083681A" w:rsidRDefault="0083681A" w:rsidP="00836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  <w:t>Előzetes tudás</w:t>
            </w:r>
          </w:p>
        </w:tc>
        <w:tc>
          <w:tcPr>
            <w:tcW w:w="7458" w:type="dxa"/>
            <w:gridSpan w:val="3"/>
            <w:shd w:val="clear" w:color="auto" w:fill="auto"/>
          </w:tcPr>
          <w:p w:rsidR="0083681A" w:rsidRPr="0083681A" w:rsidRDefault="0083681A" w:rsidP="008368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A 3:3 elleni mérkőzésjátékok alapszabályainak és a poszt</w:t>
            </w:r>
            <w:r w:rsidR="00B017D1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-</w:t>
            </w:r>
            <w:r w:rsidRPr="0083681A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specifikus  alapfeladatainak ismerete támadásban és védekezésben. A játékhoz szükséges alapmozgások fokozatosan gyorsuló végrehajtása (futás, ugrás irányváltoztatás, dobás és labdaátvétel).</w:t>
            </w:r>
          </w:p>
        </w:tc>
      </w:tr>
      <w:tr w:rsidR="0083681A" w:rsidRPr="001328FB" w:rsidTr="00523660">
        <w:tc>
          <w:tcPr>
            <w:tcW w:w="1830" w:type="dxa"/>
            <w:shd w:val="clear" w:color="auto" w:fill="auto"/>
            <w:vAlign w:val="center"/>
          </w:tcPr>
          <w:p w:rsidR="0083681A" w:rsidRPr="0083681A" w:rsidRDefault="0083681A" w:rsidP="00836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>A tematikai egység nevelési-fejlesztési céljai</w:t>
            </w:r>
          </w:p>
        </w:tc>
        <w:tc>
          <w:tcPr>
            <w:tcW w:w="7458" w:type="dxa"/>
            <w:gridSpan w:val="3"/>
            <w:shd w:val="clear" w:color="auto" w:fill="auto"/>
          </w:tcPr>
          <w:p w:rsidR="0083681A" w:rsidRPr="0083681A" w:rsidRDefault="0083681A" w:rsidP="008368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A játékot alkotó mozgások és mozdulatok alkalmazásával kapcsolatos tapasztalatok gyarapodása kontrollált, társas versenyhelyzetekben. A játékélmény megtapasztalása és a tevékenységorientált, kontrollált versenyjátékok elfogadásán, megértésén és alkalmazásán keresztül a játékhoz kapcsolódó érzelmi kötődés kialakítása. A 4:4 elleni játék alapjainak elsajátítása a játék fázisai figyelembevételével támadásban és védekezésben.</w:t>
            </w:r>
          </w:p>
        </w:tc>
      </w:tr>
      <w:tr w:rsidR="0083681A" w:rsidRPr="001328FB" w:rsidTr="00523660">
        <w:tc>
          <w:tcPr>
            <w:tcW w:w="7216" w:type="dxa"/>
            <w:gridSpan w:val="2"/>
            <w:shd w:val="clear" w:color="auto" w:fill="auto"/>
            <w:vAlign w:val="center"/>
          </w:tcPr>
          <w:p w:rsidR="0083681A" w:rsidRPr="0083681A" w:rsidRDefault="0083681A" w:rsidP="0083681A">
            <w:pPr>
              <w:keepNext/>
              <w:keepLines/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iCs/>
                <w:sz w:val="24"/>
                <w:szCs w:val="24"/>
                <w:lang w:eastAsia="hu-HU"/>
              </w:rPr>
            </w:pPr>
            <w:r w:rsidRPr="0083681A">
              <w:rPr>
                <w:rFonts w:ascii="Times New Roman" w:hAnsi="Times New Roman"/>
                <w:b/>
                <w:iCs/>
                <w:sz w:val="24"/>
                <w:szCs w:val="24"/>
                <w:lang w:eastAsia="hu-HU"/>
              </w:rPr>
              <w:t>Ismeretek/fejlesztési követelmények</w:t>
            </w:r>
          </w:p>
        </w:tc>
        <w:tc>
          <w:tcPr>
            <w:tcW w:w="2072" w:type="dxa"/>
            <w:gridSpan w:val="2"/>
            <w:shd w:val="clear" w:color="auto" w:fill="auto"/>
          </w:tcPr>
          <w:p w:rsidR="0083681A" w:rsidRPr="0083681A" w:rsidRDefault="0083681A" w:rsidP="008368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</w:pPr>
          </w:p>
        </w:tc>
      </w:tr>
      <w:tr w:rsidR="0083681A" w:rsidRPr="001328FB" w:rsidTr="00523660">
        <w:tc>
          <w:tcPr>
            <w:tcW w:w="7216" w:type="dxa"/>
            <w:gridSpan w:val="2"/>
            <w:shd w:val="clear" w:color="auto" w:fill="auto"/>
          </w:tcPr>
          <w:p w:rsidR="0083681A" w:rsidRPr="0083681A" w:rsidRDefault="0083681A" w:rsidP="0083681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hu-HU"/>
              </w:rPr>
            </w:pPr>
            <w:r w:rsidRPr="0083681A">
              <w:rPr>
                <w:rFonts w:ascii="Times New Roman" w:hAnsi="Times New Roman"/>
                <w:bCs/>
                <w:sz w:val="24"/>
                <w:szCs w:val="24"/>
                <w:lang w:eastAsia="hu-HU"/>
              </w:rPr>
              <w:t>5.1. MOZGÁSMŰVELTSÉG</w:t>
            </w:r>
          </w:p>
          <w:p w:rsidR="0083681A" w:rsidRPr="0083681A" w:rsidRDefault="0083681A" w:rsidP="0083681A">
            <w:pPr>
              <w:spacing w:after="0" w:line="240" w:lineRule="auto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hu-HU"/>
              </w:rPr>
              <w:t>Kontrollált versenyjellegű mérkőzésjátékok 4:4 ellen:</w:t>
            </w:r>
          </w:p>
          <w:p w:rsidR="0083681A" w:rsidRPr="0083681A" w:rsidRDefault="0083681A" w:rsidP="0083681A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  <w:t>különböző, könnyítést és sikerélményt célzó megkötések, szabálymódosítások alkalmazásával;</w:t>
            </w:r>
          </w:p>
          <w:p w:rsidR="0083681A" w:rsidRPr="0083681A" w:rsidRDefault="0083681A" w:rsidP="0083681A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  <w:t>különböző játéktér mérettel és formával;</w:t>
            </w:r>
          </w:p>
          <w:p w:rsidR="0083681A" w:rsidRPr="0083681A" w:rsidRDefault="0083681A" w:rsidP="0083681A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  <w:t>kapuk számának, méretének, elhelyezésének változtatásával;</w:t>
            </w:r>
          </w:p>
          <w:p w:rsidR="0083681A" w:rsidRPr="0083681A" w:rsidRDefault="0083681A" w:rsidP="0083681A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  <w:t>gólszerzés módjainak megkötéseivel;</w:t>
            </w:r>
          </w:p>
          <w:p w:rsidR="0083681A" w:rsidRPr="0083681A" w:rsidRDefault="0083681A" w:rsidP="0083681A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  <w:t>az eredményszámítás meglétével (van vagy nincs);</w:t>
            </w:r>
          </w:p>
          <w:p w:rsidR="0083681A" w:rsidRPr="0083681A" w:rsidRDefault="0083681A" w:rsidP="0083681A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  <w:t>az eredményszámítás módjának változtatásával;</w:t>
            </w:r>
          </w:p>
          <w:p w:rsidR="0083681A" w:rsidRPr="0083681A" w:rsidRDefault="0083681A" w:rsidP="0083681A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  <w:t>a játékos cserék módja;</w:t>
            </w:r>
          </w:p>
          <w:p w:rsidR="0083681A" w:rsidRPr="0083681A" w:rsidRDefault="0083681A" w:rsidP="0083681A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  <w:t>egyéb eszközök bekapcsolása;</w:t>
            </w:r>
          </w:p>
          <w:p w:rsidR="0083681A" w:rsidRPr="0083681A" w:rsidRDefault="0083681A" w:rsidP="0083681A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  <w:t>esélykiegyenlítés módja;</w:t>
            </w:r>
          </w:p>
          <w:p w:rsidR="0083681A" w:rsidRPr="0083681A" w:rsidRDefault="0083681A" w:rsidP="0083681A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  <w:t>eredményszámítás megléte (van vagy nincs);</w:t>
            </w:r>
          </w:p>
          <w:p w:rsidR="0083681A" w:rsidRPr="0083681A" w:rsidRDefault="0083681A" w:rsidP="0083681A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  <w:t>eredményszámítás módja.</w:t>
            </w:r>
          </w:p>
          <w:p w:rsidR="0083681A" w:rsidRPr="0083681A" w:rsidRDefault="0083681A" w:rsidP="0083681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hu-HU"/>
              </w:rPr>
            </w:pPr>
          </w:p>
          <w:p w:rsidR="0083681A" w:rsidRPr="0083681A" w:rsidRDefault="0083681A" w:rsidP="0083681A">
            <w:pPr>
              <w:numPr>
                <w:ilvl w:val="1"/>
                <w:numId w:val="18"/>
              </w:numPr>
              <w:shd w:val="clear" w:color="auto" w:fill="FFFFFF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hu-HU"/>
              </w:rPr>
            </w:pPr>
            <w:r w:rsidRPr="0083681A">
              <w:rPr>
                <w:rFonts w:ascii="Times New Roman" w:hAnsi="Times New Roman"/>
                <w:bCs/>
                <w:sz w:val="24"/>
                <w:szCs w:val="24"/>
                <w:lang w:eastAsia="hu-HU"/>
              </w:rPr>
              <w:t xml:space="preserve"> ISMERETEK, SZEMÉLYISÉGFEJLESZTÉS</w:t>
            </w:r>
          </w:p>
          <w:p w:rsidR="0083681A" w:rsidRPr="0083681A" w:rsidRDefault="0083681A" w:rsidP="0083681A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i/>
                <w:sz w:val="24"/>
                <w:szCs w:val="24"/>
                <w:lang w:eastAsia="hu-HU"/>
              </w:rPr>
              <w:t>Alapvető ismeretek</w:t>
            </w:r>
          </w:p>
          <w:p w:rsidR="0083681A" w:rsidRPr="0083681A" w:rsidRDefault="0083681A" w:rsidP="0083681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A 4:4 elleni mérkőzésjáték alapszabályai, a szabálytalanságok. A védekezés és támadás poszt</w:t>
            </w:r>
            <w:r w:rsidR="00B017D1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-</w:t>
            </w:r>
            <w:r w:rsidRPr="0083681A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specifikus alapismeretei (irányító, beálló, átlövő). A játék fő fázisainak feladatmegoldásaival kapcsolatos ismeretek. </w:t>
            </w:r>
            <w:r w:rsidRPr="0083681A"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  <w:t xml:space="preserve">A mérkőzés, illetve házibajnokság-szervezés ismeretei. Tapasztalatok gyűjtése a játékvezetésben, csapatszervezésben. </w:t>
            </w:r>
          </w:p>
          <w:p w:rsidR="0083681A" w:rsidRPr="0083681A" w:rsidRDefault="0083681A" w:rsidP="0083681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</w:pPr>
          </w:p>
          <w:p w:rsidR="0083681A" w:rsidRPr="0083681A" w:rsidRDefault="0083681A" w:rsidP="0083681A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i/>
                <w:sz w:val="24"/>
                <w:szCs w:val="24"/>
                <w:lang w:eastAsia="hu-HU"/>
              </w:rPr>
              <w:t>Taktikai ismeretek</w:t>
            </w:r>
          </w:p>
          <w:p w:rsidR="0083681A" w:rsidRPr="0083681A" w:rsidRDefault="0083681A" w:rsidP="008368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Mérkőzés játékokban az alábbi játékhelyzetek megoldásai:</w:t>
            </w:r>
          </w:p>
          <w:p w:rsidR="0083681A" w:rsidRPr="0083681A" w:rsidRDefault="0083681A" w:rsidP="0083681A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hu-HU"/>
              </w:rPr>
              <w:t>támadásban a labda megszerzésére, megkapására, átvételére, megtartására, birtoklására, továbbítására és a célfelület elérésére irányuló tevékenység;</w:t>
            </w:r>
          </w:p>
          <w:p w:rsidR="0083681A" w:rsidRPr="0083681A" w:rsidRDefault="0083681A" w:rsidP="0083681A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hu-HU"/>
              </w:rPr>
              <w:t>védekezésben nyomásgyakorlás a labdás ellenfélre és labdaszerzésre irányuló tevékenység, helyezkedés a labda és a saját kapu, célfelület közé;</w:t>
            </w:r>
          </w:p>
          <w:p w:rsidR="0083681A" w:rsidRPr="0083681A" w:rsidRDefault="0083681A" w:rsidP="0083681A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hu-HU"/>
              </w:rPr>
              <w:t>labdavesztés esetén a labda azonnali visszaszerzésére irányuló törekvés és az ellenfél megakadályozása a gólszerzésben (a támadó és a célfelület közé történő helyezkedés).</w:t>
            </w:r>
          </w:p>
          <w:p w:rsidR="0083681A" w:rsidRPr="0083681A" w:rsidRDefault="0083681A" w:rsidP="0083681A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hu-HU"/>
              </w:rPr>
              <w:t>létszám előnyös vagy hátrányos helyzetben történő támadó, védő tevékenység megoldási lehetőségeinek, feladatainak ismerete;</w:t>
            </w:r>
          </w:p>
          <w:p w:rsidR="0083681A" w:rsidRPr="0083681A" w:rsidRDefault="0083681A" w:rsidP="0083681A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minden (szivacskézilabdában használt) pozícióban való elégséges játékismeret technikában és taktikában.</w:t>
            </w:r>
          </w:p>
          <w:p w:rsidR="0083681A" w:rsidRPr="0083681A" w:rsidRDefault="0083681A" w:rsidP="0083681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</w:p>
          <w:p w:rsidR="0083681A" w:rsidRPr="0083681A" w:rsidRDefault="0083681A" w:rsidP="0083681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i/>
                <w:sz w:val="24"/>
                <w:szCs w:val="24"/>
                <w:lang w:eastAsia="hu-HU"/>
              </w:rPr>
              <w:t>Személyiségfejlesztési szempontok</w:t>
            </w:r>
          </w:p>
          <w:p w:rsidR="0083681A" w:rsidRPr="0083681A" w:rsidRDefault="0083681A" w:rsidP="0083681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  <w:t>Az önálló feladatmegoldás, a kompetenciatudat teljes megélése érdekében továbbra is a kontrollált versenyhelyzetek és a tanuló önmagához mért fejlődésének hangsúlyozása történik mind a készségfejlődésben, mind a játéktudatosság fejlődésében. A mérkőzésjáték-szituációk lehetőséget biztosítanak annak megtanítására és érzékeltetésére, hogy küzdeni akarás nélkül nem lehet érvényesülni sem a sportban, sem az életben. Azt azonban fontos megértetni és megláttatni a tanulókkal, hogy hol a határa az agressziónak, amely átlépése esetén azonnal be kell avatkozni. A mérkőzések eredményei kapcsán előkerülő érzelmi állapotok, a sikerek és a kudarcok kezelése, a düh és a túlfűtöttség tudatos kontrollja, önszabályozási mechanizmusainak kialakítása fontos személyiségfejlesztési feladatok ebben az életkorban is.</w:t>
            </w:r>
          </w:p>
        </w:tc>
        <w:tc>
          <w:tcPr>
            <w:tcW w:w="2072" w:type="dxa"/>
            <w:gridSpan w:val="2"/>
            <w:shd w:val="clear" w:color="auto" w:fill="auto"/>
          </w:tcPr>
          <w:p w:rsidR="0083681A" w:rsidRPr="0083681A" w:rsidRDefault="0083681A" w:rsidP="008368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</w:tc>
      </w:tr>
      <w:tr w:rsidR="0083681A" w:rsidRPr="001328FB" w:rsidTr="00523660">
        <w:tc>
          <w:tcPr>
            <w:tcW w:w="1830" w:type="dxa"/>
            <w:shd w:val="clear" w:color="auto" w:fill="auto"/>
            <w:vAlign w:val="center"/>
          </w:tcPr>
          <w:p w:rsidR="0083681A" w:rsidRPr="0083681A" w:rsidRDefault="0083681A" w:rsidP="008368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83681A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hu-HU"/>
              </w:rPr>
              <w:lastRenderedPageBreak/>
              <w:t>Kulcsfogalmak/ fogalmak</w:t>
            </w:r>
          </w:p>
        </w:tc>
        <w:tc>
          <w:tcPr>
            <w:tcW w:w="7458" w:type="dxa"/>
            <w:gridSpan w:val="3"/>
            <w:shd w:val="clear" w:color="auto" w:fill="auto"/>
          </w:tcPr>
          <w:p w:rsidR="0083681A" w:rsidRPr="0083681A" w:rsidRDefault="0083681A" w:rsidP="0083681A">
            <w:pPr>
              <w:spacing w:after="0" w:line="240" w:lineRule="auto"/>
              <w:rPr>
                <w:rFonts w:ascii="Times New Roman" w:eastAsia="TimesNewRoman" w:hAnsi="Times New Roman"/>
                <w:sz w:val="24"/>
                <w:szCs w:val="24"/>
                <w:lang w:eastAsia="hu-HU"/>
              </w:rPr>
            </w:pPr>
            <w:r w:rsidRPr="0083681A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kapuelőtér vonal, oldalvonal, alapvonal, középvonal, félidő, szünet, szabaddobás, büntetődobás, középkezdés, bedobás, figyelmeztetés, kiállítás, kizárás, játékvezető, labdatartás</w:t>
            </w:r>
            <w:r w:rsidRPr="0083681A">
              <w:rPr>
                <w:rFonts w:ascii="Times New Roman" w:eastAsia="Times New Roman" w:hAnsi="Times New Roman"/>
                <w:i/>
                <w:sz w:val="24"/>
                <w:szCs w:val="24"/>
                <w:lang w:eastAsia="hu-HU"/>
              </w:rPr>
              <w:t>,</w:t>
            </w:r>
            <w:r w:rsidRPr="0083681A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zavarás,</w:t>
            </w:r>
            <w:r w:rsidRPr="0083681A">
              <w:rPr>
                <w:rFonts w:ascii="Times New Roman" w:eastAsia="Times New Roman" w:hAnsi="Times New Roman"/>
                <w:i/>
                <w:sz w:val="24"/>
                <w:szCs w:val="24"/>
                <w:lang w:eastAsia="hu-HU"/>
              </w:rPr>
              <w:t xml:space="preserve"> </w:t>
            </w:r>
            <w:r w:rsidRPr="0083681A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együttműködés csapaton belül, sportszerűség, </w:t>
            </w:r>
            <w:r w:rsidRPr="0083681A">
              <w:rPr>
                <w:rFonts w:ascii="Times New Roman" w:eastAsia="TimesNewRoman" w:hAnsi="Times New Roman"/>
                <w:sz w:val="24"/>
                <w:szCs w:val="24"/>
                <w:lang w:eastAsia="hu-HU"/>
              </w:rPr>
              <w:t>megegyezés, elfogadás, szabályszegés, szabálykövetés, indulat, vita, konfliktus</w:t>
            </w:r>
          </w:p>
        </w:tc>
      </w:tr>
    </w:tbl>
    <w:p w:rsidR="0083681A" w:rsidRPr="0083681A" w:rsidRDefault="0083681A" w:rsidP="0083681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83681A" w:rsidRPr="0083681A" w:rsidRDefault="0083681A" w:rsidP="0083681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13"/>
        <w:gridCol w:w="6849"/>
      </w:tblGrid>
      <w:tr w:rsidR="0083681A" w:rsidRPr="001328FB" w:rsidTr="001328FB">
        <w:tc>
          <w:tcPr>
            <w:tcW w:w="2235" w:type="dxa"/>
            <w:shd w:val="clear" w:color="auto" w:fill="auto"/>
          </w:tcPr>
          <w:p w:rsidR="0083681A" w:rsidRPr="001328FB" w:rsidRDefault="0083681A" w:rsidP="001328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1328F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u-HU"/>
              </w:rPr>
              <w:t>A fejlesztés várt eredményei a</w:t>
            </w:r>
            <w:r w:rsidRPr="001328FB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</w:t>
            </w:r>
            <w:r w:rsidRPr="001328FB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>két évfolyamos ciklus végén</w:t>
            </w:r>
          </w:p>
        </w:tc>
        <w:tc>
          <w:tcPr>
            <w:tcW w:w="6977" w:type="dxa"/>
            <w:shd w:val="clear" w:color="auto" w:fill="auto"/>
          </w:tcPr>
          <w:p w:rsidR="0083681A" w:rsidRPr="001328FB" w:rsidRDefault="0083681A" w:rsidP="001328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28FB">
              <w:rPr>
                <w:rFonts w:ascii="Times New Roman" w:hAnsi="Times New Roman"/>
                <w:b/>
                <w:sz w:val="24"/>
                <w:szCs w:val="24"/>
              </w:rPr>
              <w:t>Egyéni labda nélküli és labdás ügyességfejlesztés</w:t>
            </w:r>
          </w:p>
          <w:p w:rsidR="0083681A" w:rsidRPr="001328FB" w:rsidRDefault="0083681A" w:rsidP="001328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28FB">
              <w:rPr>
                <w:rFonts w:ascii="Times New Roman" w:hAnsi="Times New Roman"/>
                <w:sz w:val="24"/>
                <w:szCs w:val="24"/>
              </w:rPr>
              <w:t xml:space="preserve">A tanuló legyen képes a természetes hely- és helyzetváltoztató mozgások, valamint a kézilabdázáshoz szükséges manipulatív alapkészségek (dobás és elkapás, elfogás, labdavezetés) kontrollált végrehajtására időkényszer alatt is. Ismerjen többféle labdatípust és tudjon velük összetett ügyességi feladatokat is végrehajtani. Legyen képes a futás, az irányváltoztatás, a cselezés, a védekező mozgás és egyéb haladási módok sebességének és irányának a feladat (játék) ritmusához, illetve az adott játékhelyzethez történő célszerű igazítására.  Tudatosan alkalmazza nehezített körülmények között is </w:t>
            </w:r>
            <w:r w:rsidRPr="001328F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a labdavezetés, labdaelfogás és a dobás alaptechnikáit kitámasztással, beugrással és felugrással. </w:t>
            </w:r>
          </w:p>
          <w:p w:rsidR="0083681A" w:rsidRPr="001328FB" w:rsidRDefault="0083681A" w:rsidP="001328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28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328FB">
              <w:rPr>
                <w:rFonts w:ascii="Times New Roman" w:hAnsi="Times New Roman"/>
                <w:b/>
                <w:sz w:val="24"/>
                <w:szCs w:val="24"/>
              </w:rPr>
              <w:t>A társas együttműködés alapjai</w:t>
            </w:r>
          </w:p>
          <w:p w:rsidR="0083681A" w:rsidRPr="001328FB" w:rsidRDefault="0083681A" w:rsidP="001328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28FB">
              <w:rPr>
                <w:rFonts w:ascii="Times New Roman" w:hAnsi="Times New Roman"/>
                <w:sz w:val="24"/>
                <w:szCs w:val="24"/>
              </w:rPr>
              <w:t xml:space="preserve">A tanuló legyen képes csoportban önállóan, versenyjellegű körülmények között is felelősségteljesen és sportszerűen gyakorolni, feladatot megoldani. Tudjon folyamatosan, kis hibaszázalék mellett átadási (passz) gyakorlatokat végrehajtani döntéseket igénylő szituációkban is. A támadó és védekező feladatok mellett legyen képes a labdavesztésre és labdaszerzésre is gyorsan, célszerűen reagálni.  Legyen képes együttműködni 1-3 társsal (és a kapussal) a labda birtoklása, a támadások vezetése és befejezése, valamint a támadások megakadályozása érdekében.  Tudjon egyszerű döntéshelyzetet megoldva (például 2-1 elleni játékban) gólszerzésre törekedni. </w:t>
            </w:r>
          </w:p>
          <w:p w:rsidR="0083681A" w:rsidRPr="001328FB" w:rsidRDefault="0083681A" w:rsidP="001328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28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328FB">
              <w:rPr>
                <w:rFonts w:ascii="Times New Roman" w:hAnsi="Times New Roman"/>
                <w:b/>
                <w:sz w:val="24"/>
                <w:szCs w:val="24"/>
              </w:rPr>
              <w:t>Kisjátékok</w:t>
            </w:r>
          </w:p>
          <w:p w:rsidR="0083681A" w:rsidRPr="001328FB" w:rsidRDefault="0083681A" w:rsidP="001328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28FB">
              <w:rPr>
                <w:rFonts w:ascii="Times New Roman" w:hAnsi="Times New Roman"/>
                <w:sz w:val="24"/>
                <w:szCs w:val="24"/>
              </w:rPr>
              <w:t xml:space="preserve">A tanuló váljon magabiztossá a helyezkedés és a labda centrikus védekezés technikai és taktikai alapjainak alkalmazására (például védekező alaphelyzet, mélységi kilépés, sánc, halászás) kisjátékok közben.  Gyakoroljon nyomást az ellenfél labdás játékosára és törekedjen a labda visszaszerzésére a védőtársakhoz igazodva. Támadásban ismerje fel a kedvezőbb játékhelyzetben lévő társat és törekedjen megjátszására. Legyen képes tudatosan üres területet kialakítani, s ezzel a társat kedvezőbb helyzetbe hozni. Tudjon létszámfölényes és létszámhátrányos helyzetben helyezkedni és a játékhelyzethez igazodni. A játékokra, mint tanulási lehetőségekre tekintsen, és törekedjen az eredményekből fakadó győzelem és vereség érzelmi hatásainak szabályozására. </w:t>
            </w:r>
          </w:p>
          <w:p w:rsidR="0083681A" w:rsidRPr="001328FB" w:rsidRDefault="0083681A" w:rsidP="001328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28FB">
              <w:rPr>
                <w:rFonts w:ascii="Times New Roman" w:hAnsi="Times New Roman"/>
                <w:b/>
                <w:sz w:val="24"/>
                <w:szCs w:val="24"/>
              </w:rPr>
              <w:t>Kreatív játékok</w:t>
            </w:r>
          </w:p>
          <w:p w:rsidR="0083681A" w:rsidRPr="001328FB" w:rsidRDefault="0083681A" w:rsidP="001328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28FB">
              <w:rPr>
                <w:rFonts w:ascii="Times New Roman" w:hAnsi="Times New Roman"/>
                <w:sz w:val="24"/>
                <w:szCs w:val="24"/>
              </w:rPr>
              <w:t>A tanuló váljon képessé pedagógus segítsége mellett a kisjátékok vagy a mérkőzésjátékok szabályait 1-3 szempont alapján célszerűen módosítani, megváltoztatni. Értse a játék összetevői módosításának hatását a játék jellemzőire, ritmusára.</w:t>
            </w:r>
          </w:p>
          <w:p w:rsidR="0083681A" w:rsidRPr="001328FB" w:rsidRDefault="0083681A" w:rsidP="001328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28FB">
              <w:rPr>
                <w:rFonts w:ascii="Times New Roman" w:hAnsi="Times New Roman"/>
                <w:b/>
                <w:sz w:val="24"/>
                <w:szCs w:val="24"/>
              </w:rPr>
              <w:t>Mérkőzésjátékok</w:t>
            </w:r>
          </w:p>
          <w:p w:rsidR="0083681A" w:rsidRPr="001328FB" w:rsidRDefault="0083681A" w:rsidP="001328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28FB">
              <w:rPr>
                <w:rFonts w:ascii="Times New Roman" w:hAnsi="Times New Roman"/>
                <w:sz w:val="24"/>
                <w:szCs w:val="24"/>
              </w:rPr>
              <w:t>A tanuló értse a 4-4 elleni szivacskézilabda játék alapszabályait és fogadja el azokat.   Legyen képes játék közben tudatosan és poszt</w:t>
            </w:r>
            <w:r w:rsidR="00014594" w:rsidRPr="001328FB">
              <w:rPr>
                <w:rFonts w:ascii="Times New Roman" w:hAnsi="Times New Roman"/>
                <w:sz w:val="24"/>
                <w:szCs w:val="24"/>
              </w:rPr>
              <w:t>-</w:t>
            </w:r>
            <w:r w:rsidRPr="001328FB">
              <w:rPr>
                <w:rFonts w:ascii="Times New Roman" w:hAnsi="Times New Roman"/>
                <w:sz w:val="24"/>
                <w:szCs w:val="24"/>
              </w:rPr>
              <w:t>specifikusan a labda megszerzésére vagy megtartására törekvő mozgásokat végrehajtani. Ismerje a mérkőzésjátékokban a játékosok alapfeladatait támadásban, védekezésben és labdabirtoklás váltáskor. Legyen képes, minden – játékban használatos – pozícióban játszani a játékot.</w:t>
            </w:r>
          </w:p>
          <w:p w:rsidR="0083681A" w:rsidRPr="001328FB" w:rsidRDefault="0083681A" w:rsidP="001328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28FB">
              <w:rPr>
                <w:rFonts w:ascii="Times New Roman" w:hAnsi="Times New Roman"/>
                <w:b/>
                <w:sz w:val="24"/>
                <w:szCs w:val="24"/>
              </w:rPr>
              <w:t>Poszt</w:t>
            </w:r>
            <w:r w:rsidR="00014594" w:rsidRPr="001328FB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Pr="001328FB">
              <w:rPr>
                <w:rFonts w:ascii="Times New Roman" w:hAnsi="Times New Roman"/>
                <w:b/>
                <w:sz w:val="24"/>
                <w:szCs w:val="24"/>
              </w:rPr>
              <w:t>specifikus tudásszint elvárások</w:t>
            </w:r>
          </w:p>
          <w:p w:rsidR="0083681A" w:rsidRPr="001328FB" w:rsidRDefault="0083681A" w:rsidP="001328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28FB">
              <w:rPr>
                <w:rFonts w:ascii="Times New Roman" w:hAnsi="Times New Roman"/>
                <w:b/>
                <w:sz w:val="24"/>
                <w:szCs w:val="24"/>
              </w:rPr>
              <w:t xml:space="preserve">Kapus </w:t>
            </w:r>
            <w:r w:rsidRPr="001328FB">
              <w:rPr>
                <w:rFonts w:ascii="Times New Roman" w:hAnsi="Times New Roman"/>
                <w:sz w:val="24"/>
                <w:szCs w:val="24"/>
              </w:rPr>
              <w:t>– Ismerje a védéshez szükséges alaphelyzetet, valamint helyezkedéssel tudja folyamatosan követni a labdát. Törekedjen a teljes testfelület tudatos használatára a hárítások közben. Helyezkedéskor vegye figyelembe az előtte álló védők pozícióját, és ettől függően módosítsa helyzetét. Ismerje a mezőnybekerülésre vonatkozó szabályokat. Vegyen részt a támadások előkészítésében (kijátszás, indítás).</w:t>
            </w:r>
          </w:p>
          <w:p w:rsidR="0083681A" w:rsidRPr="001328FB" w:rsidRDefault="0083681A" w:rsidP="001328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28FB">
              <w:rPr>
                <w:rFonts w:ascii="Times New Roman" w:hAnsi="Times New Roman"/>
                <w:b/>
                <w:sz w:val="24"/>
                <w:szCs w:val="24"/>
              </w:rPr>
              <w:t>Mezőnyjátékosok</w:t>
            </w:r>
            <w:r w:rsidRPr="001328FB">
              <w:rPr>
                <w:rFonts w:ascii="Times New Roman" w:hAnsi="Times New Roman"/>
                <w:sz w:val="24"/>
                <w:szCs w:val="24"/>
              </w:rPr>
              <w:t xml:space="preserve"> – Ismerje a labdás és labda nélküli lendületszerzés alapformáit, valamint az egyszerű cseleket labdával </w:t>
            </w:r>
            <w:r w:rsidRPr="001328FB">
              <w:rPr>
                <w:rFonts w:ascii="Times New Roman" w:hAnsi="Times New Roman"/>
                <w:sz w:val="24"/>
                <w:szCs w:val="24"/>
              </w:rPr>
              <w:lastRenderedPageBreak/>
              <w:t>(indulócsel, lövőcsel) és labda nélkül a lövő kézzel ellentétes oldalra is. Tudja megjátszani mélységben, a beálló pozícióban lévő, valamint szélességben a mellette lévő csapattársát. Legyen képes végrehajtani szélességben labdás helycserét a mellette álló társával. Ismerje az egyéni védekezés során használt helyes alaphelyzetet (lábak, karok helyzete, súlyponti helyzet). A játékhelyzetnek megfelelően tudjon beavatkozni a játékba a kapuelőtér közelében, valamint a kilépéseket követően.</w:t>
            </w:r>
            <w:r w:rsidRPr="001328FB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</w:t>
            </w:r>
            <w:r w:rsidRPr="001328FB">
              <w:rPr>
                <w:rFonts w:ascii="Times New Roman" w:hAnsi="Times New Roman"/>
                <w:sz w:val="24"/>
                <w:szCs w:val="24"/>
              </w:rPr>
              <w:t>Ismerje az egyéni védekezési technikákat, úgy, mint a labda elütését a támadó közelében, a labda elhalászását, valamint az egyéni sáncolás</w:t>
            </w:r>
            <w:r w:rsidRPr="001328FB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technikáját talajon és levegőben.</w:t>
            </w:r>
            <w:r w:rsidRPr="001328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328FB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Tudjon az egyszerű helyzetekben társának segítséget nyújtani.</w:t>
            </w:r>
          </w:p>
          <w:p w:rsidR="0083681A" w:rsidRPr="001328FB" w:rsidRDefault="0083681A" w:rsidP="001328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28FB">
              <w:rPr>
                <w:rFonts w:ascii="Times New Roman" w:hAnsi="Times New Roman"/>
                <w:b/>
                <w:sz w:val="24"/>
                <w:szCs w:val="24"/>
              </w:rPr>
              <w:t xml:space="preserve">Beálló pozícióban </w:t>
            </w:r>
            <w:r w:rsidRPr="001328FB">
              <w:rPr>
                <w:rFonts w:ascii="Times New Roman" w:hAnsi="Times New Roman"/>
                <w:sz w:val="24"/>
                <w:szCs w:val="24"/>
              </w:rPr>
              <w:t xml:space="preserve">– Helyezkedése közben törekedjen a megjátszható területek elfoglalására. Legyen képes a lövő kézzel ellentétes oldalra történő befordulással beugrásból kapura lőni. Tudjon a lövést követően sérülésmentesen talajra érkezni. </w:t>
            </w:r>
          </w:p>
        </w:tc>
      </w:tr>
    </w:tbl>
    <w:p w:rsidR="00C40839" w:rsidRDefault="00C40839" w:rsidP="00BD1F04"/>
    <w:sectPr w:rsidR="00C4083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56C2" w:rsidRDefault="00FB56C2" w:rsidP="00593CF1">
      <w:pPr>
        <w:spacing w:after="0" w:line="240" w:lineRule="auto"/>
      </w:pPr>
      <w:r>
        <w:separator/>
      </w:r>
    </w:p>
  </w:endnote>
  <w:endnote w:type="continuationSeparator" w:id="0">
    <w:p w:rsidR="00FB56C2" w:rsidRDefault="00FB56C2" w:rsidP="00593C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félkövér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G Omeg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7" w:usb1="08070000" w:usb2="00000010" w:usb3="00000000" w:csb0="0002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22BC" w:rsidRDefault="001E22BC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0A37" w:rsidRDefault="00180A37">
    <w:pPr>
      <w:pStyle w:val="llb"/>
      <w:jc w:val="center"/>
    </w:pPr>
    <w:r>
      <w:fldChar w:fldCharType="begin"/>
    </w:r>
    <w:r>
      <w:instrText>PAGE   \* MERGEFORMAT</w:instrText>
    </w:r>
    <w:r>
      <w:fldChar w:fldCharType="separate"/>
    </w:r>
    <w:r w:rsidR="00B57FCD">
      <w:rPr>
        <w:noProof/>
      </w:rPr>
      <w:t>1</w:t>
    </w:r>
    <w:r>
      <w:fldChar w:fldCharType="end"/>
    </w:r>
  </w:p>
  <w:p w:rsidR="00180A37" w:rsidRDefault="00180A37">
    <w:pPr>
      <w:pStyle w:val="llb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22BC" w:rsidRDefault="001E22BC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56C2" w:rsidRDefault="00FB56C2" w:rsidP="00593CF1">
      <w:pPr>
        <w:spacing w:after="0" w:line="240" w:lineRule="auto"/>
      </w:pPr>
      <w:r>
        <w:separator/>
      </w:r>
    </w:p>
  </w:footnote>
  <w:footnote w:type="continuationSeparator" w:id="0">
    <w:p w:rsidR="00FB56C2" w:rsidRDefault="00FB56C2" w:rsidP="00593C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22BC" w:rsidRDefault="001E22BC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22BC" w:rsidRDefault="001E22BC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22BC" w:rsidRDefault="001E22BC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C57B5"/>
    <w:multiLevelType w:val="hybridMultilevel"/>
    <w:tmpl w:val="7146FDB2"/>
    <w:lvl w:ilvl="0" w:tplc="5460712A">
      <w:start w:val="2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DB240E"/>
    <w:multiLevelType w:val="multilevel"/>
    <w:tmpl w:val="41604C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81F4E45"/>
    <w:multiLevelType w:val="hybridMultilevel"/>
    <w:tmpl w:val="26E2EE2E"/>
    <w:lvl w:ilvl="0" w:tplc="8EAAB5B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E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F8440E"/>
    <w:multiLevelType w:val="hybridMultilevel"/>
    <w:tmpl w:val="0AE65F80"/>
    <w:lvl w:ilvl="0" w:tplc="BDE8EFAE">
      <w:start w:val="2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1047B5"/>
    <w:multiLevelType w:val="hybridMultilevel"/>
    <w:tmpl w:val="3E2EDBBC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D34CA5"/>
    <w:multiLevelType w:val="multilevel"/>
    <w:tmpl w:val="57688F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B8D2997"/>
    <w:multiLevelType w:val="multilevel"/>
    <w:tmpl w:val="6C8210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12D0131"/>
    <w:multiLevelType w:val="multilevel"/>
    <w:tmpl w:val="C63456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37268F1"/>
    <w:multiLevelType w:val="multilevel"/>
    <w:tmpl w:val="53B82D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9B570C0"/>
    <w:multiLevelType w:val="multilevel"/>
    <w:tmpl w:val="AD260DC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4A4A326B"/>
    <w:multiLevelType w:val="hybridMultilevel"/>
    <w:tmpl w:val="586CBADC"/>
    <w:lvl w:ilvl="0" w:tplc="040E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1E7703"/>
    <w:multiLevelType w:val="hybridMultilevel"/>
    <w:tmpl w:val="F0E626AA"/>
    <w:lvl w:ilvl="0" w:tplc="4D423A4C">
      <w:start w:val="1"/>
      <w:numFmt w:val="decimal"/>
      <w:lvlText w:val="(%1)"/>
      <w:lvlJc w:val="left"/>
      <w:pPr>
        <w:ind w:left="674" w:hanging="39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529A2098"/>
    <w:multiLevelType w:val="multilevel"/>
    <w:tmpl w:val="5F3CFC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54F90B1D"/>
    <w:multiLevelType w:val="hybridMultilevel"/>
    <w:tmpl w:val="575276B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414064"/>
    <w:multiLevelType w:val="multilevel"/>
    <w:tmpl w:val="E28E2208"/>
    <w:lvl w:ilvl="0">
      <w:start w:val="1"/>
      <w:numFmt w:val="decimal"/>
      <w:lvlText w:val="%1."/>
      <w:lvlJc w:val="left"/>
      <w:pPr>
        <w:ind w:left="377" w:hanging="37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77" w:hanging="37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5" w15:restartNumberingAfterBreak="0">
    <w:nsid w:val="5A4300E7"/>
    <w:multiLevelType w:val="multilevel"/>
    <w:tmpl w:val="B882CC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5BDD6B16"/>
    <w:multiLevelType w:val="hybridMultilevel"/>
    <w:tmpl w:val="D1BCC980"/>
    <w:lvl w:ilvl="0" w:tplc="8EAAB5B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74ADDFA">
      <w:numFmt w:val="bullet"/>
      <w:lvlText w:val="-"/>
      <w:lvlJc w:val="left"/>
      <w:pPr>
        <w:tabs>
          <w:tab w:val="num" w:pos="1092"/>
        </w:tabs>
        <w:ind w:left="1092" w:hanging="360"/>
      </w:pPr>
      <w:rPr>
        <w:rFonts w:ascii="Arial" w:eastAsia="Times New Roman" w:hAnsi="Arial" w:hint="default"/>
        <w:color w:val="auto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BFB63D7"/>
    <w:multiLevelType w:val="hybridMultilevel"/>
    <w:tmpl w:val="0A62CF7A"/>
    <w:lvl w:ilvl="0" w:tplc="61EAE19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8215E6"/>
    <w:multiLevelType w:val="multilevel"/>
    <w:tmpl w:val="78ACC4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69780131"/>
    <w:multiLevelType w:val="multilevel"/>
    <w:tmpl w:val="928EC1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ascii="Times New Roman félkövér" w:hAnsi="Times New Roman félkövér" w:hint="default"/>
        <w:b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60B45E0"/>
    <w:multiLevelType w:val="multilevel"/>
    <w:tmpl w:val="EB1C22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78B87669"/>
    <w:multiLevelType w:val="hybridMultilevel"/>
    <w:tmpl w:val="DBE2257C"/>
    <w:lvl w:ilvl="0" w:tplc="8EAAB5B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E000F">
      <w:start w:val="1"/>
      <w:numFmt w:val="decimal"/>
      <w:lvlText w:val="%2."/>
      <w:lvlJc w:val="left"/>
      <w:pPr>
        <w:tabs>
          <w:tab w:val="num" w:pos="695"/>
        </w:tabs>
        <w:ind w:left="695" w:hanging="360"/>
      </w:pPr>
      <w:rPr>
        <w:rFonts w:hint="default"/>
        <w:color w:val="auto"/>
      </w:rPr>
    </w:lvl>
    <w:lvl w:ilvl="2" w:tplc="040E0005" w:tentative="1">
      <w:start w:val="1"/>
      <w:numFmt w:val="bullet"/>
      <w:lvlText w:val=""/>
      <w:lvlJc w:val="left"/>
      <w:pPr>
        <w:tabs>
          <w:tab w:val="num" w:pos="1415"/>
        </w:tabs>
        <w:ind w:left="141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135"/>
        </w:tabs>
        <w:ind w:left="213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2855"/>
        </w:tabs>
        <w:ind w:left="285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575"/>
        </w:tabs>
        <w:ind w:left="357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295"/>
        </w:tabs>
        <w:ind w:left="429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015"/>
        </w:tabs>
        <w:ind w:left="501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5735"/>
        </w:tabs>
        <w:ind w:left="5735" w:hanging="360"/>
      </w:pPr>
      <w:rPr>
        <w:rFonts w:ascii="Wingdings" w:hAnsi="Wingdings" w:hint="default"/>
      </w:rPr>
    </w:lvl>
  </w:abstractNum>
  <w:abstractNum w:abstractNumId="22" w15:restartNumberingAfterBreak="0">
    <w:nsid w:val="7DB259C8"/>
    <w:multiLevelType w:val="hybridMultilevel"/>
    <w:tmpl w:val="07B85DC4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7"/>
  </w:num>
  <w:num w:numId="3">
    <w:abstractNumId w:val="2"/>
  </w:num>
  <w:num w:numId="4">
    <w:abstractNumId w:val="16"/>
  </w:num>
  <w:num w:numId="5">
    <w:abstractNumId w:val="21"/>
  </w:num>
  <w:num w:numId="6">
    <w:abstractNumId w:val="14"/>
  </w:num>
  <w:num w:numId="7">
    <w:abstractNumId w:val="1"/>
  </w:num>
  <w:num w:numId="8">
    <w:abstractNumId w:val="0"/>
  </w:num>
  <w:num w:numId="9">
    <w:abstractNumId w:val="3"/>
  </w:num>
  <w:num w:numId="10">
    <w:abstractNumId w:val="20"/>
  </w:num>
  <w:num w:numId="11">
    <w:abstractNumId w:val="5"/>
  </w:num>
  <w:num w:numId="12">
    <w:abstractNumId w:val="6"/>
  </w:num>
  <w:num w:numId="13">
    <w:abstractNumId w:val="12"/>
  </w:num>
  <w:num w:numId="14">
    <w:abstractNumId w:val="22"/>
  </w:num>
  <w:num w:numId="15">
    <w:abstractNumId w:val="15"/>
  </w:num>
  <w:num w:numId="16">
    <w:abstractNumId w:val="8"/>
  </w:num>
  <w:num w:numId="17">
    <w:abstractNumId w:val="18"/>
  </w:num>
  <w:num w:numId="18">
    <w:abstractNumId w:val="9"/>
  </w:num>
  <w:num w:numId="19">
    <w:abstractNumId w:val="13"/>
  </w:num>
  <w:num w:numId="20">
    <w:abstractNumId w:val="17"/>
  </w:num>
  <w:num w:numId="21">
    <w:abstractNumId w:val="11"/>
  </w:num>
  <w:num w:numId="22">
    <w:abstractNumId w:val="10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0DB1"/>
    <w:rsid w:val="00014594"/>
    <w:rsid w:val="0003586B"/>
    <w:rsid w:val="0003686E"/>
    <w:rsid w:val="00066C0A"/>
    <w:rsid w:val="00104A28"/>
    <w:rsid w:val="001103EE"/>
    <w:rsid w:val="001328FB"/>
    <w:rsid w:val="00135638"/>
    <w:rsid w:val="00145ADC"/>
    <w:rsid w:val="00156A11"/>
    <w:rsid w:val="00180A37"/>
    <w:rsid w:val="00186EBF"/>
    <w:rsid w:val="001B793A"/>
    <w:rsid w:val="001E22BC"/>
    <w:rsid w:val="001E543A"/>
    <w:rsid w:val="001E6905"/>
    <w:rsid w:val="002317F6"/>
    <w:rsid w:val="002476D6"/>
    <w:rsid w:val="00292EB4"/>
    <w:rsid w:val="00294561"/>
    <w:rsid w:val="002C713E"/>
    <w:rsid w:val="002E435C"/>
    <w:rsid w:val="002E7089"/>
    <w:rsid w:val="0032498D"/>
    <w:rsid w:val="0035470C"/>
    <w:rsid w:val="003751AE"/>
    <w:rsid w:val="003A7199"/>
    <w:rsid w:val="003B7BC3"/>
    <w:rsid w:val="003C20E5"/>
    <w:rsid w:val="003C3615"/>
    <w:rsid w:val="003E5643"/>
    <w:rsid w:val="003E5EAB"/>
    <w:rsid w:val="004031A0"/>
    <w:rsid w:val="004067E8"/>
    <w:rsid w:val="00426B77"/>
    <w:rsid w:val="00521FFC"/>
    <w:rsid w:val="00523660"/>
    <w:rsid w:val="00533ED3"/>
    <w:rsid w:val="00534204"/>
    <w:rsid w:val="005365FD"/>
    <w:rsid w:val="005369AF"/>
    <w:rsid w:val="0055756D"/>
    <w:rsid w:val="00593CF1"/>
    <w:rsid w:val="005A69D7"/>
    <w:rsid w:val="005D3E68"/>
    <w:rsid w:val="005D64FB"/>
    <w:rsid w:val="005E555D"/>
    <w:rsid w:val="00621B43"/>
    <w:rsid w:val="00642D65"/>
    <w:rsid w:val="006618F6"/>
    <w:rsid w:val="00665767"/>
    <w:rsid w:val="00684E20"/>
    <w:rsid w:val="00691727"/>
    <w:rsid w:val="006B716B"/>
    <w:rsid w:val="006C30C6"/>
    <w:rsid w:val="006C6066"/>
    <w:rsid w:val="006D7370"/>
    <w:rsid w:val="006E6BE7"/>
    <w:rsid w:val="006F3D1A"/>
    <w:rsid w:val="006F57A9"/>
    <w:rsid w:val="0070521E"/>
    <w:rsid w:val="00740AFD"/>
    <w:rsid w:val="00740F75"/>
    <w:rsid w:val="00757BEF"/>
    <w:rsid w:val="007633E9"/>
    <w:rsid w:val="0077199B"/>
    <w:rsid w:val="00781BCF"/>
    <w:rsid w:val="00794141"/>
    <w:rsid w:val="007E559C"/>
    <w:rsid w:val="00811EB3"/>
    <w:rsid w:val="00816EBD"/>
    <w:rsid w:val="008200A8"/>
    <w:rsid w:val="00831C9E"/>
    <w:rsid w:val="0083681A"/>
    <w:rsid w:val="00873798"/>
    <w:rsid w:val="00921B07"/>
    <w:rsid w:val="00921E88"/>
    <w:rsid w:val="009315E5"/>
    <w:rsid w:val="009359AF"/>
    <w:rsid w:val="00996A93"/>
    <w:rsid w:val="00997DD5"/>
    <w:rsid w:val="009A1185"/>
    <w:rsid w:val="009A1612"/>
    <w:rsid w:val="009B2E92"/>
    <w:rsid w:val="009B3E13"/>
    <w:rsid w:val="009C330E"/>
    <w:rsid w:val="009D6756"/>
    <w:rsid w:val="009D794C"/>
    <w:rsid w:val="00A0066E"/>
    <w:rsid w:val="00A12DDE"/>
    <w:rsid w:val="00A14873"/>
    <w:rsid w:val="00A64654"/>
    <w:rsid w:val="00A834FF"/>
    <w:rsid w:val="00A9570F"/>
    <w:rsid w:val="00AB7C40"/>
    <w:rsid w:val="00AC215F"/>
    <w:rsid w:val="00AE1F7E"/>
    <w:rsid w:val="00AE378C"/>
    <w:rsid w:val="00AE502C"/>
    <w:rsid w:val="00AF2091"/>
    <w:rsid w:val="00AF4D8C"/>
    <w:rsid w:val="00B017D1"/>
    <w:rsid w:val="00B17F85"/>
    <w:rsid w:val="00B257AB"/>
    <w:rsid w:val="00B26C04"/>
    <w:rsid w:val="00B32A5B"/>
    <w:rsid w:val="00B57FCD"/>
    <w:rsid w:val="00B74426"/>
    <w:rsid w:val="00BC1D70"/>
    <w:rsid w:val="00BC2C97"/>
    <w:rsid w:val="00BC68EE"/>
    <w:rsid w:val="00BD1F04"/>
    <w:rsid w:val="00BD3FDD"/>
    <w:rsid w:val="00C0478E"/>
    <w:rsid w:val="00C40839"/>
    <w:rsid w:val="00C46E08"/>
    <w:rsid w:val="00C53D5D"/>
    <w:rsid w:val="00C7461C"/>
    <w:rsid w:val="00C80DB1"/>
    <w:rsid w:val="00C93BB0"/>
    <w:rsid w:val="00C9518F"/>
    <w:rsid w:val="00CA1086"/>
    <w:rsid w:val="00CB4040"/>
    <w:rsid w:val="00CC1FC8"/>
    <w:rsid w:val="00CE458C"/>
    <w:rsid w:val="00D01749"/>
    <w:rsid w:val="00D0717C"/>
    <w:rsid w:val="00D145F1"/>
    <w:rsid w:val="00D3505A"/>
    <w:rsid w:val="00D409E0"/>
    <w:rsid w:val="00D543FF"/>
    <w:rsid w:val="00D90ED7"/>
    <w:rsid w:val="00DB2A08"/>
    <w:rsid w:val="00DC7FF2"/>
    <w:rsid w:val="00DD6E20"/>
    <w:rsid w:val="00DF1E88"/>
    <w:rsid w:val="00E26E3F"/>
    <w:rsid w:val="00E71F09"/>
    <w:rsid w:val="00E83F20"/>
    <w:rsid w:val="00EE0D80"/>
    <w:rsid w:val="00EE60D5"/>
    <w:rsid w:val="00EF2313"/>
    <w:rsid w:val="00EF2CEE"/>
    <w:rsid w:val="00EF7399"/>
    <w:rsid w:val="00F0516B"/>
    <w:rsid w:val="00F301D2"/>
    <w:rsid w:val="00F56338"/>
    <w:rsid w:val="00FB56C2"/>
    <w:rsid w:val="00FC00F7"/>
    <w:rsid w:val="00FE5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Cmsor1">
    <w:name w:val="heading 1"/>
    <w:basedOn w:val="Norml"/>
    <w:next w:val="Norml"/>
    <w:link w:val="Cmsor1Char"/>
    <w:uiPriority w:val="9"/>
    <w:qFormat/>
    <w:rsid w:val="00C80DB1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Cmsor3">
    <w:name w:val="heading 3"/>
    <w:basedOn w:val="Norml"/>
    <w:link w:val="Cmsor3Char"/>
    <w:uiPriority w:val="99"/>
    <w:semiHidden/>
    <w:unhideWhenUsed/>
    <w:qFormat/>
    <w:rsid w:val="00C80DB1"/>
    <w:pPr>
      <w:keepNext/>
      <w:spacing w:before="240" w:after="60" w:line="240" w:lineRule="auto"/>
      <w:outlineLvl w:val="2"/>
    </w:pPr>
    <w:rPr>
      <w:rFonts w:ascii="Cambria" w:hAnsi="Cambria"/>
      <w:b/>
      <w:bCs/>
      <w:sz w:val="26"/>
      <w:szCs w:val="26"/>
    </w:rPr>
  </w:style>
  <w:style w:type="paragraph" w:styleId="Cmsor5">
    <w:name w:val="heading 5"/>
    <w:basedOn w:val="Norml"/>
    <w:next w:val="Norml"/>
    <w:link w:val="Cmsor5Char"/>
    <w:uiPriority w:val="99"/>
    <w:unhideWhenUsed/>
    <w:qFormat/>
    <w:rsid w:val="00C80DB1"/>
    <w:pPr>
      <w:keepNext/>
      <w:keepLines/>
      <w:spacing w:before="200" w:after="0" w:line="240" w:lineRule="auto"/>
      <w:outlineLvl w:val="4"/>
    </w:pPr>
    <w:rPr>
      <w:rFonts w:ascii="Cambria" w:eastAsia="Times New Roman" w:hAnsi="Cambria"/>
      <w:color w:val="243F60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uiPriority w:val="9"/>
    <w:rsid w:val="00C80DB1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Cmsor3Char">
    <w:name w:val="Címsor 3 Char"/>
    <w:link w:val="Cmsor3"/>
    <w:uiPriority w:val="99"/>
    <w:semiHidden/>
    <w:rsid w:val="00C80DB1"/>
    <w:rPr>
      <w:rFonts w:ascii="Cambria" w:hAnsi="Cambria" w:cs="Times New Roman"/>
      <w:b/>
      <w:bCs/>
      <w:sz w:val="26"/>
      <w:szCs w:val="26"/>
    </w:rPr>
  </w:style>
  <w:style w:type="character" w:customStyle="1" w:styleId="Cmsor5Char">
    <w:name w:val="Címsor 5 Char"/>
    <w:link w:val="Cmsor5"/>
    <w:uiPriority w:val="99"/>
    <w:rsid w:val="00C80DB1"/>
    <w:rPr>
      <w:rFonts w:ascii="Cambria" w:eastAsia="Times New Roman" w:hAnsi="Cambria" w:cs="Times New Roman"/>
      <w:color w:val="243F60"/>
      <w:sz w:val="24"/>
      <w:szCs w:val="24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C80DB1"/>
  </w:style>
  <w:style w:type="paragraph" w:styleId="lfej">
    <w:name w:val="header"/>
    <w:basedOn w:val="Norml"/>
    <w:link w:val="lfejChar"/>
    <w:uiPriority w:val="99"/>
    <w:rsid w:val="00C80DB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lfejChar">
    <w:name w:val="Élőfej Char"/>
    <w:link w:val="lfej"/>
    <w:uiPriority w:val="99"/>
    <w:rsid w:val="00C80DB1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rsid w:val="00C80DB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llbChar">
    <w:name w:val="Élőláb Char"/>
    <w:link w:val="llb"/>
    <w:uiPriority w:val="99"/>
    <w:rsid w:val="00C80DB1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Oldalszm">
    <w:name w:val="page number"/>
    <w:rsid w:val="00C80DB1"/>
    <w:rPr>
      <w:rFonts w:cs="Times New Roman"/>
    </w:rPr>
  </w:style>
  <w:style w:type="character" w:customStyle="1" w:styleId="JegyzetszvegChar">
    <w:name w:val="Jegyzetszöveg Char"/>
    <w:link w:val="Jegyzetszveg"/>
    <w:uiPriority w:val="99"/>
    <w:rsid w:val="00C80DB1"/>
    <w:rPr>
      <w:rFonts w:eastAsia="Times New Roman" w:cs="Times New Roman"/>
      <w:sz w:val="20"/>
      <w:szCs w:val="20"/>
      <w:lang w:eastAsia="hu-HU"/>
    </w:rPr>
  </w:style>
  <w:style w:type="paragraph" w:styleId="Jegyzetszveg">
    <w:name w:val="annotation text"/>
    <w:basedOn w:val="Norml"/>
    <w:link w:val="JegyzetszvegChar"/>
    <w:uiPriority w:val="99"/>
    <w:unhideWhenUsed/>
    <w:rsid w:val="00C80DB1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sz w:val="20"/>
      <w:szCs w:val="20"/>
      <w:lang w:eastAsia="hu-HU"/>
    </w:rPr>
  </w:style>
  <w:style w:type="character" w:customStyle="1" w:styleId="JegyzetszvegChar1">
    <w:name w:val="Jegyzetszöveg Char1"/>
    <w:uiPriority w:val="99"/>
    <w:semiHidden/>
    <w:rsid w:val="00C80DB1"/>
    <w:rPr>
      <w:sz w:val="20"/>
      <w:szCs w:val="20"/>
    </w:rPr>
  </w:style>
  <w:style w:type="paragraph" w:styleId="Listaszerbekezds">
    <w:name w:val="List Paragraph"/>
    <w:basedOn w:val="Norml"/>
    <w:uiPriority w:val="34"/>
    <w:qFormat/>
    <w:rsid w:val="00C80DB1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BuborkszvegChar">
    <w:name w:val="Buborékszöveg Char"/>
    <w:link w:val="Buborkszveg"/>
    <w:uiPriority w:val="99"/>
    <w:rsid w:val="00C80DB1"/>
    <w:rPr>
      <w:rFonts w:ascii="Tahoma" w:eastAsia="Times New Roman" w:hAnsi="Tahoma" w:cs="Tahoma"/>
      <w:sz w:val="16"/>
      <w:szCs w:val="16"/>
      <w:lang w:eastAsia="hu-HU"/>
    </w:rPr>
  </w:style>
  <w:style w:type="paragraph" w:styleId="Buborkszveg">
    <w:name w:val="Balloon Text"/>
    <w:basedOn w:val="Norml"/>
    <w:link w:val="BuborkszvegChar"/>
    <w:uiPriority w:val="99"/>
    <w:unhideWhenUsed/>
    <w:rsid w:val="00C80DB1"/>
    <w:pPr>
      <w:spacing w:after="0" w:line="240" w:lineRule="auto"/>
    </w:pPr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BuborkszvegChar1">
    <w:name w:val="Buborékszöveg Char1"/>
    <w:uiPriority w:val="99"/>
    <w:semiHidden/>
    <w:rsid w:val="00C80DB1"/>
    <w:rPr>
      <w:rFonts w:ascii="Tahoma" w:hAnsi="Tahoma" w:cs="Tahoma"/>
      <w:sz w:val="16"/>
      <w:szCs w:val="16"/>
    </w:rPr>
  </w:style>
  <w:style w:type="character" w:customStyle="1" w:styleId="MegjegyzstrgyaChar">
    <w:name w:val="Megjegyzés tárgya Char"/>
    <w:link w:val="Megjegyzstrgya"/>
    <w:uiPriority w:val="99"/>
    <w:semiHidden/>
    <w:rsid w:val="00C80DB1"/>
    <w:rPr>
      <w:rFonts w:eastAsia="Times New Roman" w:cs="Times New Roman"/>
      <w:b/>
      <w:bCs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C80DB1"/>
    <w:pPr>
      <w:widowControl/>
      <w:autoSpaceDE/>
      <w:autoSpaceDN/>
      <w:adjustRightInd/>
    </w:pPr>
    <w:rPr>
      <w:b/>
      <w:bCs/>
    </w:rPr>
  </w:style>
  <w:style w:type="character" w:customStyle="1" w:styleId="MegjegyzstrgyaChar1">
    <w:name w:val="Megjegyzés tárgya Char1"/>
    <w:uiPriority w:val="99"/>
    <w:semiHidden/>
    <w:rsid w:val="00C80DB1"/>
    <w:rPr>
      <w:b/>
      <w:bCs/>
      <w:sz w:val="20"/>
      <w:szCs w:val="20"/>
    </w:rPr>
  </w:style>
  <w:style w:type="paragraph" w:customStyle="1" w:styleId="norml0">
    <w:name w:val="normál"/>
    <w:basedOn w:val="Norml"/>
    <w:next w:val="Norml"/>
    <w:autoRedefine/>
    <w:rsid w:val="00C80DB1"/>
    <w:pPr>
      <w:spacing w:after="160" w:line="360" w:lineRule="auto"/>
      <w:jc w:val="both"/>
    </w:pPr>
    <w:rPr>
      <w:rFonts w:ascii="Bookman Old Style" w:eastAsia="Times New Roman" w:hAnsi="Bookman Old Style"/>
      <w:sz w:val="18"/>
      <w:szCs w:val="18"/>
      <w:lang w:val="en-US"/>
    </w:rPr>
  </w:style>
  <w:style w:type="paragraph" w:customStyle="1" w:styleId="Iktatszm">
    <w:name w:val="Iktatószám"/>
    <w:basedOn w:val="Norml"/>
    <w:rsid w:val="00C80DB1"/>
    <w:pPr>
      <w:spacing w:after="0" w:line="240" w:lineRule="auto"/>
      <w:jc w:val="center"/>
    </w:pPr>
    <w:rPr>
      <w:rFonts w:ascii="Times New Roman" w:eastAsia="Times New Roman" w:hAnsi="Times New Roman"/>
      <w:b/>
      <w:caps/>
      <w:sz w:val="24"/>
      <w:szCs w:val="24"/>
      <w:lang w:eastAsia="hu-HU"/>
    </w:rPr>
  </w:style>
  <w:style w:type="character" w:styleId="Hiperhivatkozs">
    <w:name w:val="Hyperlink"/>
    <w:uiPriority w:val="99"/>
    <w:rsid w:val="00C80DB1"/>
    <w:rPr>
      <w:rFonts w:cs="Times New Roman"/>
      <w:color w:val="0000FF"/>
      <w:u w:val="single"/>
    </w:rPr>
  </w:style>
  <w:style w:type="paragraph" w:styleId="Szvegtrzs">
    <w:name w:val="Body Text"/>
    <w:basedOn w:val="Norml"/>
    <w:link w:val="SzvegtrzsChar"/>
    <w:rsid w:val="00C80DB1"/>
    <w:pPr>
      <w:spacing w:after="0" w:line="240" w:lineRule="auto"/>
    </w:pPr>
    <w:rPr>
      <w:rFonts w:ascii="CG Omega" w:eastAsia="Times New Roman" w:hAnsi="CG Omega" w:cs="Arial Unicode MS"/>
      <w:b/>
      <w:bCs/>
      <w:sz w:val="48"/>
      <w:szCs w:val="24"/>
      <w:lang w:eastAsia="hu-HU"/>
    </w:rPr>
  </w:style>
  <w:style w:type="character" w:customStyle="1" w:styleId="SzvegtrzsChar">
    <w:name w:val="Szövegtörzs Char"/>
    <w:link w:val="Szvegtrzs"/>
    <w:rsid w:val="00C80DB1"/>
    <w:rPr>
      <w:rFonts w:ascii="CG Omega" w:eastAsia="Times New Roman" w:hAnsi="CG Omega" w:cs="Arial Unicode MS"/>
      <w:b/>
      <w:bCs/>
      <w:sz w:val="48"/>
      <w:szCs w:val="24"/>
      <w:lang w:eastAsia="hu-HU"/>
    </w:rPr>
  </w:style>
  <w:style w:type="paragraph" w:customStyle="1" w:styleId="Listaszerbekezds1">
    <w:name w:val="Listaszerű bekezdés1"/>
    <w:basedOn w:val="Norml"/>
    <w:uiPriority w:val="34"/>
    <w:qFormat/>
    <w:rsid w:val="00C80DB1"/>
    <w:pPr>
      <w:spacing w:after="0" w:line="240" w:lineRule="auto"/>
      <w:ind w:left="720"/>
    </w:pPr>
    <w:rPr>
      <w:rFonts w:eastAsia="Times New Roman"/>
      <w:lang w:eastAsia="hu-HU"/>
    </w:rPr>
  </w:style>
  <w:style w:type="character" w:styleId="Kiemels2">
    <w:name w:val="Strong"/>
    <w:uiPriority w:val="22"/>
    <w:qFormat/>
    <w:rsid w:val="00C80DB1"/>
    <w:rPr>
      <w:b/>
      <w:bCs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C80DB1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hu-HU"/>
    </w:rPr>
  </w:style>
  <w:style w:type="character" w:customStyle="1" w:styleId="LbjegyzetszvegChar">
    <w:name w:val="Lábjegyzetszöveg Char"/>
    <w:link w:val="Lbjegyzetszveg"/>
    <w:uiPriority w:val="99"/>
    <w:semiHidden/>
    <w:rsid w:val="00C80DB1"/>
    <w:rPr>
      <w:rFonts w:ascii="Times New Roman" w:eastAsia="Times New Roman" w:hAnsi="Times New Roman" w:cs="Times New Roman"/>
      <w:sz w:val="20"/>
      <w:szCs w:val="20"/>
      <w:lang w:eastAsia="hu-HU"/>
    </w:rPr>
  </w:style>
  <w:style w:type="table" w:styleId="Rcsostblzat">
    <w:name w:val="Table Grid"/>
    <w:basedOn w:val="Normltblzat"/>
    <w:uiPriority w:val="59"/>
    <w:rsid w:val="00C80DB1"/>
    <w:pPr>
      <w:jc w:val="both"/>
    </w:pPr>
    <w:rPr>
      <w:rFonts w:ascii="Times New Roman" w:hAnsi="Times New Roman" w:cs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emlista11">
    <w:name w:val="Nem lista11"/>
    <w:next w:val="Nemlista"/>
    <w:uiPriority w:val="99"/>
    <w:semiHidden/>
    <w:unhideWhenUsed/>
    <w:rsid w:val="00C80DB1"/>
  </w:style>
  <w:style w:type="paragraph" w:customStyle="1" w:styleId="CM38">
    <w:name w:val="CM38"/>
    <w:basedOn w:val="Norml"/>
    <w:next w:val="Norml"/>
    <w:uiPriority w:val="99"/>
    <w:rsid w:val="00C80DB1"/>
    <w:pPr>
      <w:widowControl w:val="0"/>
      <w:autoSpaceDE w:val="0"/>
      <w:autoSpaceDN w:val="0"/>
      <w:adjustRightInd w:val="0"/>
      <w:spacing w:after="325" w:line="240" w:lineRule="auto"/>
    </w:pPr>
    <w:rPr>
      <w:rFonts w:ascii="Arial" w:hAnsi="Arial" w:cs="Arial"/>
      <w:sz w:val="24"/>
      <w:szCs w:val="24"/>
      <w:lang w:eastAsia="hu-HU"/>
    </w:rPr>
  </w:style>
  <w:style w:type="paragraph" w:styleId="TJ1">
    <w:name w:val="toc 1"/>
    <w:basedOn w:val="Norml"/>
    <w:next w:val="Norml"/>
    <w:autoRedefine/>
    <w:uiPriority w:val="39"/>
    <w:rsid w:val="00C80DB1"/>
    <w:pPr>
      <w:spacing w:before="240" w:after="0"/>
      <w:ind w:firstLine="284"/>
      <w:jc w:val="both"/>
    </w:pPr>
    <w:rPr>
      <w:rFonts w:ascii="Arial" w:eastAsia="Times New Roman" w:hAnsi="Arial" w:cs="Arial"/>
      <w:iCs/>
      <w:sz w:val="24"/>
      <w:szCs w:val="24"/>
      <w:lang w:eastAsia="hu-HU"/>
    </w:rPr>
  </w:style>
  <w:style w:type="paragraph" w:customStyle="1" w:styleId="Q1">
    <w:name w:val="Q1"/>
    <w:basedOn w:val="Norml"/>
    <w:rsid w:val="00C80DB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/>
      <w:szCs w:val="20"/>
      <w:lang w:eastAsia="hu-HU"/>
    </w:rPr>
  </w:style>
  <w:style w:type="paragraph" w:customStyle="1" w:styleId="Default">
    <w:name w:val="Default"/>
    <w:rsid w:val="00C80DB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Jegyzethivatkozs">
    <w:name w:val="annotation reference"/>
    <w:uiPriority w:val="99"/>
    <w:semiHidden/>
    <w:unhideWhenUsed/>
    <w:rsid w:val="00C80DB1"/>
    <w:rPr>
      <w:sz w:val="16"/>
      <w:szCs w:val="16"/>
    </w:rPr>
  </w:style>
  <w:style w:type="paragraph" w:styleId="Vltozat">
    <w:name w:val="Revision"/>
    <w:hidden/>
    <w:uiPriority w:val="99"/>
    <w:semiHidden/>
    <w:rsid w:val="00C80DB1"/>
    <w:rPr>
      <w:rFonts w:ascii="Times New Roman" w:eastAsia="Times New Roman" w:hAnsi="Times New Roman"/>
      <w:sz w:val="24"/>
      <w:szCs w:val="24"/>
    </w:rPr>
  </w:style>
  <w:style w:type="numbering" w:customStyle="1" w:styleId="Nemlista2">
    <w:name w:val="Nem lista2"/>
    <w:next w:val="Nemlista"/>
    <w:uiPriority w:val="99"/>
    <w:semiHidden/>
    <w:unhideWhenUsed/>
    <w:rsid w:val="00C80DB1"/>
  </w:style>
  <w:style w:type="table" w:customStyle="1" w:styleId="Rcsostblzat1">
    <w:name w:val="Rácsos táblázat1"/>
    <w:basedOn w:val="Normltblzat"/>
    <w:next w:val="Rcsostblzat"/>
    <w:uiPriority w:val="59"/>
    <w:rsid w:val="00C80D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incstrkz">
    <w:name w:val="No Spacing"/>
    <w:uiPriority w:val="1"/>
    <w:qFormat/>
    <w:rsid w:val="00C80DB1"/>
    <w:rPr>
      <w:sz w:val="22"/>
      <w:szCs w:val="22"/>
      <w:lang w:eastAsia="en-US"/>
    </w:rPr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C80DB1"/>
    <w:pPr>
      <w:outlineLvl w:val="9"/>
    </w:pPr>
    <w:rPr>
      <w:lang w:eastAsia="hu-HU"/>
    </w:rPr>
  </w:style>
  <w:style w:type="paragraph" w:styleId="TJ3">
    <w:name w:val="toc 3"/>
    <w:basedOn w:val="Norml"/>
    <w:next w:val="Norml"/>
    <w:autoRedefine/>
    <w:uiPriority w:val="39"/>
    <w:unhideWhenUsed/>
    <w:rsid w:val="00C80DB1"/>
    <w:pPr>
      <w:spacing w:after="100"/>
      <w:ind w:left="440"/>
    </w:pPr>
  </w:style>
  <w:style w:type="character" w:styleId="Lbjegyzet-hivatkozs">
    <w:name w:val="footnote reference"/>
    <w:uiPriority w:val="99"/>
    <w:semiHidden/>
    <w:unhideWhenUsed/>
    <w:rsid w:val="00C80DB1"/>
    <w:rPr>
      <w:vertAlign w:val="superscript"/>
    </w:rPr>
  </w:style>
  <w:style w:type="paragraph" w:customStyle="1" w:styleId="heading-1">
    <w:name w:val="heading-1"/>
    <w:basedOn w:val="Norml"/>
    <w:rsid w:val="00C80DB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styleId="NormlWeb">
    <w:name w:val="Normal (Web)"/>
    <w:basedOn w:val="Norml"/>
    <w:rsid w:val="00C80DB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apple-converted-space">
    <w:name w:val="apple-converted-space"/>
    <w:basedOn w:val="Bekezdsalapbettpusa"/>
    <w:rsid w:val="00C80DB1"/>
  </w:style>
  <w:style w:type="table" w:customStyle="1" w:styleId="Rcsostblzat2">
    <w:name w:val="Rácsos táblázat2"/>
    <w:basedOn w:val="Normltblzat"/>
    <w:next w:val="Rcsostblzat"/>
    <w:rsid w:val="00C80DB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emlista3">
    <w:name w:val="Nem lista3"/>
    <w:next w:val="Nemlista"/>
    <w:uiPriority w:val="99"/>
    <w:semiHidden/>
    <w:unhideWhenUsed/>
    <w:rsid w:val="00C80DB1"/>
  </w:style>
  <w:style w:type="table" w:customStyle="1" w:styleId="Rcsostblzat3">
    <w:name w:val="Rácsos táblázat3"/>
    <w:basedOn w:val="Normltblzat"/>
    <w:next w:val="Rcsostblzat"/>
    <w:uiPriority w:val="59"/>
    <w:rsid w:val="00C80DB1"/>
    <w:pPr>
      <w:jc w:val="both"/>
    </w:pPr>
    <w:rPr>
      <w:rFonts w:ascii="Times New Roman" w:eastAsia="Times New Roman" w:hAnsi="Times New Roman" w:cs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emlista111">
    <w:name w:val="Nem lista111"/>
    <w:next w:val="Nemlista"/>
    <w:uiPriority w:val="99"/>
    <w:semiHidden/>
    <w:unhideWhenUsed/>
    <w:rsid w:val="00C80DB1"/>
  </w:style>
  <w:style w:type="numbering" w:customStyle="1" w:styleId="Nemlista21">
    <w:name w:val="Nem lista21"/>
    <w:next w:val="Nemlista"/>
    <w:uiPriority w:val="99"/>
    <w:semiHidden/>
    <w:unhideWhenUsed/>
    <w:rsid w:val="00C80DB1"/>
  </w:style>
  <w:style w:type="table" w:customStyle="1" w:styleId="Rcsostblzat11">
    <w:name w:val="Rácsos táblázat11"/>
    <w:basedOn w:val="Normltblzat"/>
    <w:next w:val="Rcsostblzat"/>
    <w:uiPriority w:val="59"/>
    <w:rsid w:val="00C80DB1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rskiemels">
    <w:name w:val="Intense Emphasis"/>
    <w:uiPriority w:val="21"/>
    <w:qFormat/>
    <w:rsid w:val="00C80DB1"/>
    <w:rPr>
      <w:b/>
      <w:bCs/>
      <w:i/>
      <w:iCs/>
      <w:color w:val="4F81BD"/>
    </w:rPr>
  </w:style>
  <w:style w:type="table" w:customStyle="1" w:styleId="Rcsostblzat4">
    <w:name w:val="Rácsos táblázat4"/>
    <w:basedOn w:val="Normltblzat"/>
    <w:next w:val="Rcsostblzat"/>
    <w:uiPriority w:val="59"/>
    <w:rsid w:val="00180A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5">
    <w:name w:val="Rácsos táblázat5"/>
    <w:basedOn w:val="Normltblzat"/>
    <w:next w:val="Rcsostblzat"/>
    <w:uiPriority w:val="59"/>
    <w:rsid w:val="008368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7E1ECE92B3E008498A148DAB92D22371" ma:contentTypeVersion="18" ma:contentTypeDescription="Új dokumentum létrehozása." ma:contentTypeScope="" ma:versionID="c1605ff53b54da7094cd88d99550053a">
  <xsd:schema xmlns:xsd="http://www.w3.org/2001/XMLSchema" xmlns:xs="http://www.w3.org/2001/XMLSchema" xmlns:p="http://schemas.microsoft.com/office/2006/metadata/properties" xmlns:ns2="0116773a-2e3a-4877-81f0-2b018921400c" xmlns:ns3="1f691ddd-729e-46d5-8ed6-878e4260c4d4" targetNamespace="http://schemas.microsoft.com/office/2006/metadata/properties" ma:root="true" ma:fieldsID="ab16b0a2a7c9b4eaec4ebd83a40d0114" ns2:_="" ns3:_="">
    <xsd:import namespace="0116773a-2e3a-4877-81f0-2b018921400c"/>
    <xsd:import namespace="1f691ddd-729e-46d5-8ed6-878e4260c4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16773a-2e3a-4877-81f0-2b01892140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Képcímkék" ma:readOnly="false" ma:fieldId="{5cf76f15-5ced-4ddc-b409-7134ff3c332f}" ma:taxonomyMulti="true" ma:sspId="182b3345-adc0-4f37-810d-efb10c8ea5f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691ddd-729e-46d5-8ed6-878e4260c4d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924ee6c-6a43-42db-b218-95df6aa850c8}" ma:internalName="TaxCatchAll" ma:showField="CatchAllData" ma:web="1f691ddd-729e-46d5-8ed6-878e4260c4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116773a-2e3a-4877-81f0-2b018921400c">
      <Terms xmlns="http://schemas.microsoft.com/office/infopath/2007/PartnerControls"/>
    </lcf76f155ced4ddcb4097134ff3c332f>
    <TaxCatchAll xmlns="1f691ddd-729e-46d5-8ed6-878e4260c4d4" xsi:nil="true"/>
  </documentManagement>
</p:properties>
</file>

<file path=customXml/itemProps1.xml><?xml version="1.0" encoding="utf-8"?>
<ds:datastoreItem xmlns:ds="http://schemas.openxmlformats.org/officeDocument/2006/customXml" ds:itemID="{B04F4F68-7ADF-451A-8B78-00641586EFA9}"/>
</file>

<file path=customXml/itemProps2.xml><?xml version="1.0" encoding="utf-8"?>
<ds:datastoreItem xmlns:ds="http://schemas.openxmlformats.org/officeDocument/2006/customXml" ds:itemID="{ED75439A-DD72-474B-AB08-AF91E7868B51}"/>
</file>

<file path=customXml/itemProps3.xml><?xml version="1.0" encoding="utf-8"?>
<ds:datastoreItem xmlns:ds="http://schemas.openxmlformats.org/officeDocument/2006/customXml" ds:itemID="{796A0418-E91C-43F4-9D9D-C43DDAA4F71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6823</Words>
  <Characters>47085</Characters>
  <Application>Microsoft Office Word</Application>
  <DocSecurity>0</DocSecurity>
  <Lines>392</Lines>
  <Paragraphs>107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53801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2024-08-30T03:38:00Z</dcterms:created>
  <dcterms:modified xsi:type="dcterms:W3CDTF">2024-08-30T03:38:00Z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0x0101007E1ECE92B3E008498A148DAB92D22371</vt:lpwstr>
  </property>
</Properties>
</file>